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111" w14:textId="62045FF5" w:rsidR="00DB4782" w:rsidRPr="006F0D7C" w:rsidRDefault="00DB4782" w:rsidP="00DB4782">
      <w:pPr>
        <w:tabs>
          <w:tab w:val="left" w:pos="426"/>
          <w:tab w:val="center" w:pos="4536"/>
        </w:tabs>
        <w:ind w:left="425" w:hanging="425"/>
        <w:rPr>
          <w:rFonts w:cs="Arial"/>
          <w:b/>
          <w:sz w:val="22"/>
          <w:szCs w:val="22"/>
        </w:rPr>
      </w:pPr>
      <w:r w:rsidRPr="006F0D7C">
        <w:rPr>
          <w:rFonts w:cs="Arial"/>
          <w:b/>
          <w:sz w:val="22"/>
          <w:szCs w:val="22"/>
        </w:rPr>
        <w:t>Allgemeine</w:t>
      </w:r>
      <w:r w:rsidR="004623CB">
        <w:rPr>
          <w:rFonts w:cs="Arial"/>
          <w:b/>
          <w:sz w:val="22"/>
          <w:szCs w:val="22"/>
        </w:rPr>
        <w:t xml:space="preserve"> H</w:t>
      </w:r>
      <w:r w:rsidR="005E555C">
        <w:rPr>
          <w:rFonts w:cs="Arial"/>
          <w:b/>
          <w:sz w:val="22"/>
          <w:szCs w:val="22"/>
        </w:rPr>
        <w:t>i</w:t>
      </w:r>
      <w:r w:rsidR="004623CB">
        <w:rPr>
          <w:rFonts w:cs="Arial"/>
          <w:b/>
          <w:sz w:val="22"/>
          <w:szCs w:val="22"/>
        </w:rPr>
        <w:t>nweise</w:t>
      </w:r>
      <w:r w:rsidRPr="006F0D7C">
        <w:rPr>
          <w:rFonts w:cs="Arial"/>
          <w:b/>
          <w:sz w:val="22"/>
          <w:szCs w:val="22"/>
        </w:rPr>
        <w:tab/>
      </w:r>
    </w:p>
    <w:p w14:paraId="3DC61CE9" w14:textId="531CFC73" w:rsidR="00DB4782" w:rsidRPr="00C6375D" w:rsidRDefault="00DB4782" w:rsidP="00DB4782">
      <w:pPr>
        <w:pStyle w:val="Listenabsatz"/>
        <w:numPr>
          <w:ilvl w:val="0"/>
          <w:numId w:val="1"/>
        </w:numPr>
        <w:tabs>
          <w:tab w:val="left" w:pos="426"/>
        </w:tabs>
        <w:spacing w:after="120"/>
        <w:ind w:left="425" w:hanging="425"/>
        <w:contextualSpacing w:val="0"/>
        <w:rPr>
          <w:rFonts w:cs="Arial"/>
          <w:sz w:val="22"/>
          <w:szCs w:val="22"/>
        </w:rPr>
      </w:pPr>
      <w:r w:rsidRPr="00C6375D">
        <w:rPr>
          <w:rFonts w:cs="Arial"/>
          <w:sz w:val="22"/>
          <w:szCs w:val="22"/>
        </w:rPr>
        <w:t>Das Fachkonzept dient der Erläuterung de</w:t>
      </w:r>
      <w:r w:rsidR="00E14682">
        <w:rPr>
          <w:rFonts w:cs="Arial"/>
          <w:sz w:val="22"/>
          <w:szCs w:val="22"/>
        </w:rPr>
        <w:t>s</w:t>
      </w:r>
      <w:r w:rsidRPr="00C6375D">
        <w:rPr>
          <w:rFonts w:cs="Arial"/>
          <w:sz w:val="22"/>
          <w:szCs w:val="22"/>
        </w:rPr>
        <w:t xml:space="preserve"> </w:t>
      </w:r>
      <w:r w:rsidR="004B0EE4">
        <w:rPr>
          <w:rFonts w:cs="Arial"/>
          <w:sz w:val="22"/>
          <w:szCs w:val="22"/>
        </w:rPr>
        <w:t xml:space="preserve">aufzubauenden </w:t>
      </w:r>
      <w:r w:rsidR="00E14682">
        <w:rPr>
          <w:rFonts w:cs="Arial"/>
          <w:sz w:val="22"/>
          <w:szCs w:val="22"/>
        </w:rPr>
        <w:t>Elektrolyseurs</w:t>
      </w:r>
      <w:r w:rsidR="00DE64E8">
        <w:rPr>
          <w:rFonts w:cs="Arial"/>
          <w:sz w:val="22"/>
          <w:szCs w:val="22"/>
        </w:rPr>
        <w:t>.</w:t>
      </w:r>
    </w:p>
    <w:p w14:paraId="744FF846" w14:textId="77777777" w:rsidR="00DB4782" w:rsidRPr="00C6375D" w:rsidRDefault="00DB4782" w:rsidP="00DB4782">
      <w:pPr>
        <w:pStyle w:val="Listenabsatz"/>
        <w:numPr>
          <w:ilvl w:val="0"/>
          <w:numId w:val="1"/>
        </w:numPr>
        <w:tabs>
          <w:tab w:val="left" w:pos="426"/>
        </w:tabs>
        <w:spacing w:after="120"/>
        <w:ind w:left="425" w:hanging="425"/>
        <w:contextualSpacing w:val="0"/>
        <w:rPr>
          <w:rFonts w:cs="Arial"/>
          <w:sz w:val="22"/>
          <w:szCs w:val="22"/>
        </w:rPr>
      </w:pPr>
      <w:r w:rsidRPr="00C6375D">
        <w:rPr>
          <w:rFonts w:cs="Arial"/>
          <w:sz w:val="22"/>
          <w:szCs w:val="22"/>
        </w:rPr>
        <w:t>Das Fachkonzept wird bei der elektronischen Antragstellung als Anhang hochgeladen.</w:t>
      </w:r>
    </w:p>
    <w:p w14:paraId="3AF48945" w14:textId="636CAF55" w:rsidR="00DB4782" w:rsidRPr="00C6375D" w:rsidRDefault="00DB4782" w:rsidP="00DB4782">
      <w:pPr>
        <w:pStyle w:val="Listenabsatz"/>
        <w:numPr>
          <w:ilvl w:val="0"/>
          <w:numId w:val="1"/>
        </w:numPr>
        <w:tabs>
          <w:tab w:val="left" w:pos="426"/>
        </w:tabs>
        <w:spacing w:after="120"/>
        <w:ind w:left="425" w:hanging="425"/>
        <w:contextualSpacing w:val="0"/>
        <w:rPr>
          <w:rFonts w:cs="Arial"/>
          <w:sz w:val="22"/>
          <w:szCs w:val="22"/>
        </w:rPr>
      </w:pPr>
      <w:r w:rsidRPr="00C6375D">
        <w:rPr>
          <w:rFonts w:cs="Arial"/>
          <w:sz w:val="22"/>
          <w:szCs w:val="22"/>
        </w:rPr>
        <w:t xml:space="preserve">Die </w:t>
      </w:r>
      <w:r w:rsidR="007229C6">
        <w:rPr>
          <w:rFonts w:cs="Arial"/>
          <w:sz w:val="22"/>
          <w:szCs w:val="22"/>
        </w:rPr>
        <w:t xml:space="preserve">dargestellten Inhalte, Angaben und </w:t>
      </w:r>
      <w:r w:rsidRPr="00C6375D">
        <w:rPr>
          <w:rFonts w:cs="Arial"/>
          <w:sz w:val="22"/>
          <w:szCs w:val="22"/>
        </w:rPr>
        <w:t>Berechnungen</w:t>
      </w:r>
      <w:r w:rsidR="004623CB">
        <w:rPr>
          <w:rFonts w:cs="Arial"/>
          <w:sz w:val="22"/>
          <w:szCs w:val="22"/>
        </w:rPr>
        <w:t xml:space="preserve"> </w:t>
      </w:r>
      <w:r w:rsidRPr="00C6375D">
        <w:rPr>
          <w:rFonts w:cs="Arial"/>
          <w:sz w:val="22"/>
          <w:szCs w:val="22"/>
        </w:rPr>
        <w:t xml:space="preserve">müssen nachvollziehbar dargestellt sein. Sie dienen der Beurteilung Ihres Antrags und beeinflussen somit die Förderentscheidung. </w:t>
      </w:r>
    </w:p>
    <w:p w14:paraId="6CD822D9" w14:textId="01F5FCD2" w:rsidR="00DB4782" w:rsidRPr="00925E4D" w:rsidRDefault="00DB4782" w:rsidP="00C25821">
      <w:pPr>
        <w:pStyle w:val="Listenabsatz"/>
        <w:numPr>
          <w:ilvl w:val="0"/>
          <w:numId w:val="1"/>
        </w:numPr>
        <w:tabs>
          <w:tab w:val="left" w:pos="426"/>
        </w:tabs>
        <w:spacing w:after="120"/>
        <w:ind w:left="425" w:hanging="425"/>
        <w:contextualSpacing w:val="0"/>
        <w:rPr>
          <w:rFonts w:cs="Arial"/>
          <w:sz w:val="22"/>
          <w:szCs w:val="22"/>
        </w:rPr>
      </w:pPr>
      <w:r w:rsidRPr="00925E4D">
        <w:rPr>
          <w:rFonts w:cs="Arial"/>
          <w:sz w:val="22"/>
          <w:szCs w:val="22"/>
        </w:rPr>
        <w:t xml:space="preserve">Der Umfang der Darstellung soll </w:t>
      </w:r>
      <w:r w:rsidR="00925E4D" w:rsidRPr="00925E4D">
        <w:rPr>
          <w:rFonts w:cs="Arial"/>
          <w:sz w:val="22"/>
          <w:szCs w:val="22"/>
        </w:rPr>
        <w:t xml:space="preserve">sich auf die notwendigen Angaben beschränken und </w:t>
      </w:r>
      <w:r w:rsidRPr="00925E4D">
        <w:rPr>
          <w:rFonts w:cs="Arial"/>
          <w:sz w:val="22"/>
          <w:szCs w:val="22"/>
        </w:rPr>
        <w:t>der Komplexität des Projektes angemessen sein</w:t>
      </w:r>
      <w:r w:rsidR="00925E4D">
        <w:rPr>
          <w:rFonts w:cs="Arial"/>
          <w:sz w:val="22"/>
          <w:szCs w:val="22"/>
        </w:rPr>
        <w:t>.</w:t>
      </w:r>
    </w:p>
    <w:p w14:paraId="3ABDDA17" w14:textId="703A9887" w:rsidR="00DB4782" w:rsidRDefault="00DB4782" w:rsidP="00DB4782">
      <w:pPr>
        <w:tabs>
          <w:tab w:val="left" w:pos="426"/>
        </w:tabs>
        <w:ind w:left="425" w:hanging="425"/>
        <w:rPr>
          <w:rFonts w:cs="Arial"/>
          <w:b/>
          <w:sz w:val="22"/>
          <w:szCs w:val="22"/>
        </w:rPr>
      </w:pPr>
      <w:r w:rsidRPr="006F0D7C">
        <w:rPr>
          <w:rFonts w:cs="Arial"/>
          <w:b/>
          <w:sz w:val="22"/>
          <w:szCs w:val="22"/>
        </w:rPr>
        <w:t>Notwendige Angaben</w:t>
      </w:r>
    </w:p>
    <w:p w14:paraId="12FA5F3E" w14:textId="77777777" w:rsidR="007C4B14" w:rsidRPr="006F0D7C" w:rsidRDefault="007C4B14" w:rsidP="00DB4782">
      <w:pPr>
        <w:tabs>
          <w:tab w:val="left" w:pos="426"/>
        </w:tabs>
        <w:ind w:left="425" w:hanging="425"/>
        <w:rPr>
          <w:rFonts w:cs="Arial"/>
          <w:b/>
          <w:sz w:val="22"/>
          <w:szCs w:val="22"/>
        </w:rPr>
      </w:pPr>
    </w:p>
    <w:p w14:paraId="4924E307" w14:textId="77777777" w:rsidR="00DB4782" w:rsidRPr="006F0D7C" w:rsidRDefault="00DB4782" w:rsidP="00DB4782">
      <w:pPr>
        <w:pStyle w:val="Kopfzeile"/>
        <w:numPr>
          <w:ilvl w:val="0"/>
          <w:numId w:val="2"/>
        </w:numPr>
        <w:tabs>
          <w:tab w:val="clear" w:pos="4536"/>
          <w:tab w:val="clear" w:pos="9072"/>
          <w:tab w:val="left" w:pos="2552"/>
        </w:tabs>
        <w:spacing w:after="120"/>
        <w:rPr>
          <w:rFonts w:cs="Arial"/>
          <w:sz w:val="22"/>
          <w:szCs w:val="22"/>
        </w:rPr>
      </w:pPr>
      <w:r w:rsidRPr="006F0D7C">
        <w:rPr>
          <w:rFonts w:cs="Arial"/>
          <w:sz w:val="22"/>
          <w:szCs w:val="22"/>
        </w:rPr>
        <w:t xml:space="preserve">Datum: </w:t>
      </w:r>
    </w:p>
    <w:p w14:paraId="27265B49" w14:textId="510C1555" w:rsidR="00DB4782" w:rsidRPr="006F0D7C" w:rsidRDefault="00DB4782" w:rsidP="00DB4782">
      <w:pPr>
        <w:pStyle w:val="Kopfzeile"/>
        <w:numPr>
          <w:ilvl w:val="0"/>
          <w:numId w:val="2"/>
        </w:numPr>
        <w:tabs>
          <w:tab w:val="clear" w:pos="4536"/>
          <w:tab w:val="clear" w:pos="9072"/>
          <w:tab w:val="left" w:pos="2552"/>
        </w:tabs>
        <w:spacing w:after="120"/>
        <w:rPr>
          <w:rFonts w:cs="Arial"/>
          <w:i/>
          <w:color w:val="365F91" w:themeColor="accent1" w:themeShade="BF"/>
          <w:sz w:val="22"/>
          <w:szCs w:val="22"/>
        </w:rPr>
      </w:pPr>
      <w:proofErr w:type="spellStart"/>
      <w:r w:rsidRPr="006F0D7C">
        <w:rPr>
          <w:rFonts w:cs="Arial"/>
          <w:sz w:val="22"/>
          <w:szCs w:val="22"/>
        </w:rPr>
        <w:t>Ersteller</w:t>
      </w:r>
      <w:r w:rsidR="007229C6">
        <w:rPr>
          <w:rFonts w:cs="Arial"/>
          <w:sz w:val="22"/>
          <w:szCs w:val="22"/>
        </w:rPr>
        <w:t>:</w:t>
      </w:r>
      <w:r w:rsidR="000244DF">
        <w:rPr>
          <w:rFonts w:cs="Arial"/>
          <w:sz w:val="22"/>
          <w:szCs w:val="22"/>
        </w:rPr>
        <w:t>in</w:t>
      </w:r>
      <w:proofErr w:type="spellEnd"/>
      <w:r w:rsidR="007229C6">
        <w:rPr>
          <w:rFonts w:cs="Arial"/>
          <w:sz w:val="22"/>
          <w:szCs w:val="22"/>
        </w:rPr>
        <w:t xml:space="preserve"> des Fachkonzeptes</w:t>
      </w:r>
      <w:r w:rsidRPr="006F0D7C">
        <w:rPr>
          <w:rFonts w:cs="Arial"/>
          <w:sz w:val="22"/>
          <w:szCs w:val="22"/>
        </w:rPr>
        <w:t xml:space="preserve">: </w:t>
      </w:r>
      <w:r w:rsidRPr="006F0D7C">
        <w:rPr>
          <w:rFonts w:cs="Arial"/>
          <w:sz w:val="22"/>
          <w:szCs w:val="22"/>
        </w:rPr>
        <w:br/>
      </w:r>
      <w:r w:rsidRPr="000B33B2">
        <w:rPr>
          <w:rFonts w:cs="Arial"/>
          <w:i/>
          <w:color w:val="365F91" w:themeColor="accent1" w:themeShade="BF"/>
          <w:sz w:val="18"/>
          <w:szCs w:val="22"/>
        </w:rPr>
        <w:t>(Name und Funktion de</w:t>
      </w:r>
      <w:r w:rsidR="00A94914">
        <w:rPr>
          <w:rFonts w:cs="Arial"/>
          <w:i/>
          <w:color w:val="365F91" w:themeColor="accent1" w:themeShade="BF"/>
          <w:sz w:val="18"/>
          <w:szCs w:val="22"/>
        </w:rPr>
        <w:t>r</w:t>
      </w:r>
      <w:r w:rsidR="005E555C">
        <w:rPr>
          <w:rFonts w:cs="Arial"/>
          <w:i/>
          <w:color w:val="365F91" w:themeColor="accent1" w:themeShade="BF"/>
          <w:sz w:val="18"/>
          <w:szCs w:val="22"/>
        </w:rPr>
        <w:t xml:space="preserve"> Erstellerin</w:t>
      </w:r>
      <w:r w:rsidRPr="000B33B2">
        <w:rPr>
          <w:rFonts w:cs="Arial"/>
          <w:i/>
          <w:color w:val="365F91" w:themeColor="accent1" w:themeShade="BF"/>
          <w:sz w:val="18"/>
          <w:szCs w:val="22"/>
        </w:rPr>
        <w:t>/de</w:t>
      </w:r>
      <w:r w:rsidR="00A94914">
        <w:rPr>
          <w:rFonts w:cs="Arial"/>
          <w:i/>
          <w:color w:val="365F91" w:themeColor="accent1" w:themeShade="BF"/>
          <w:sz w:val="18"/>
          <w:szCs w:val="22"/>
        </w:rPr>
        <w:t>s</w:t>
      </w:r>
      <w:r w:rsidRPr="000B33B2">
        <w:rPr>
          <w:rFonts w:cs="Arial"/>
          <w:i/>
          <w:color w:val="365F91" w:themeColor="accent1" w:themeShade="BF"/>
          <w:sz w:val="18"/>
          <w:szCs w:val="22"/>
        </w:rPr>
        <w:t xml:space="preserve"> Ersteller</w:t>
      </w:r>
      <w:r w:rsidR="00A94914">
        <w:rPr>
          <w:rFonts w:cs="Arial"/>
          <w:i/>
          <w:color w:val="365F91" w:themeColor="accent1" w:themeShade="BF"/>
          <w:sz w:val="18"/>
          <w:szCs w:val="22"/>
        </w:rPr>
        <w:t>s</w:t>
      </w:r>
      <w:r w:rsidRPr="000B33B2">
        <w:rPr>
          <w:rFonts w:cs="Arial"/>
          <w:i/>
          <w:color w:val="365F91" w:themeColor="accent1" w:themeShade="BF"/>
          <w:sz w:val="18"/>
          <w:szCs w:val="22"/>
        </w:rPr>
        <w:t xml:space="preserve"> eintragen</w:t>
      </w:r>
      <w:r w:rsidR="009241AF" w:rsidRPr="000B33B2">
        <w:rPr>
          <w:rFonts w:cs="Arial"/>
          <w:i/>
          <w:color w:val="365F91" w:themeColor="accent1" w:themeShade="BF"/>
          <w:sz w:val="18"/>
          <w:szCs w:val="22"/>
        </w:rPr>
        <w:t xml:space="preserve">, </w:t>
      </w:r>
      <w:r w:rsidR="00690984">
        <w:rPr>
          <w:rFonts w:cs="Arial"/>
          <w:i/>
          <w:color w:val="365F91" w:themeColor="accent1" w:themeShade="BF"/>
          <w:sz w:val="18"/>
          <w:szCs w:val="22"/>
        </w:rPr>
        <w:t>ggf.</w:t>
      </w:r>
      <w:r w:rsidRPr="000B33B2">
        <w:rPr>
          <w:rFonts w:cs="Arial"/>
          <w:i/>
          <w:color w:val="365F91" w:themeColor="accent1" w:themeShade="BF"/>
          <w:sz w:val="18"/>
          <w:szCs w:val="22"/>
        </w:rPr>
        <w:t xml:space="preserve"> </w:t>
      </w:r>
      <w:r w:rsidR="009241AF" w:rsidRPr="000B33B2">
        <w:rPr>
          <w:rFonts w:cs="Arial"/>
          <w:i/>
          <w:color w:val="365F91" w:themeColor="accent1" w:themeShade="BF"/>
          <w:sz w:val="18"/>
          <w:szCs w:val="22"/>
        </w:rPr>
        <w:t>mit</w:t>
      </w:r>
      <w:r w:rsidRPr="000B33B2">
        <w:rPr>
          <w:rFonts w:cs="Arial"/>
          <w:i/>
          <w:color w:val="365F91" w:themeColor="accent1" w:themeShade="BF"/>
          <w:sz w:val="18"/>
          <w:szCs w:val="22"/>
        </w:rPr>
        <w:t xml:space="preserve"> Adresse der</w:t>
      </w:r>
      <w:r w:rsidR="000244DF" w:rsidRPr="000B33B2">
        <w:rPr>
          <w:rFonts w:cs="Arial"/>
          <w:i/>
          <w:color w:val="365F91" w:themeColor="accent1" w:themeShade="BF"/>
          <w:sz w:val="18"/>
          <w:szCs w:val="22"/>
        </w:rPr>
        <w:t xml:space="preserve"> Agentur</w:t>
      </w:r>
      <w:r w:rsidRPr="000B33B2">
        <w:rPr>
          <w:rFonts w:cs="Arial"/>
          <w:i/>
          <w:color w:val="365F91" w:themeColor="accent1" w:themeShade="BF"/>
          <w:sz w:val="18"/>
          <w:szCs w:val="22"/>
        </w:rPr>
        <w:t>/des Büros und die BAFA-Nr</w:t>
      </w:r>
      <w:r w:rsidR="000244DF" w:rsidRPr="000B33B2">
        <w:rPr>
          <w:rFonts w:cs="Arial"/>
          <w:i/>
          <w:color w:val="365F91" w:themeColor="accent1" w:themeShade="BF"/>
          <w:sz w:val="18"/>
          <w:szCs w:val="22"/>
        </w:rPr>
        <w:t>.</w:t>
      </w:r>
      <w:r w:rsidRPr="000B33B2">
        <w:rPr>
          <w:rFonts w:cs="Arial"/>
          <w:i/>
          <w:color w:val="365F91" w:themeColor="accent1" w:themeShade="BF"/>
          <w:sz w:val="18"/>
          <w:szCs w:val="22"/>
        </w:rPr>
        <w:t>)</w:t>
      </w:r>
    </w:p>
    <w:p w14:paraId="0588CDE6" w14:textId="350A682B" w:rsidR="00DB4782" w:rsidRPr="006F0D7C" w:rsidRDefault="007229C6" w:rsidP="00DB4782">
      <w:pPr>
        <w:pStyle w:val="Kopfzeile"/>
        <w:numPr>
          <w:ilvl w:val="0"/>
          <w:numId w:val="2"/>
        </w:numPr>
        <w:tabs>
          <w:tab w:val="clear" w:pos="4536"/>
          <w:tab w:val="clear" w:pos="9072"/>
          <w:tab w:val="left" w:pos="2552"/>
        </w:tabs>
        <w:spacing w:after="120"/>
        <w:rPr>
          <w:rFonts w:cs="Arial"/>
          <w:sz w:val="22"/>
          <w:szCs w:val="22"/>
        </w:rPr>
      </w:pPr>
      <w:proofErr w:type="spellStart"/>
      <w:r>
        <w:rPr>
          <w:rFonts w:cs="Arial"/>
          <w:sz w:val="22"/>
          <w:szCs w:val="22"/>
        </w:rPr>
        <w:t>Antragsteller:in</w:t>
      </w:r>
      <w:proofErr w:type="spellEnd"/>
      <w:r>
        <w:rPr>
          <w:rFonts w:cs="Arial"/>
          <w:sz w:val="22"/>
          <w:szCs w:val="22"/>
        </w:rPr>
        <w:t xml:space="preserve"> der Förderung</w:t>
      </w:r>
      <w:r w:rsidR="00DB4782" w:rsidRPr="006F0D7C">
        <w:rPr>
          <w:rFonts w:cs="Arial"/>
          <w:sz w:val="22"/>
          <w:szCs w:val="22"/>
        </w:rPr>
        <w:t xml:space="preserve">: </w:t>
      </w:r>
      <w:r w:rsidR="00DB4782" w:rsidRPr="006F0D7C">
        <w:rPr>
          <w:rFonts w:cs="Arial"/>
          <w:sz w:val="22"/>
          <w:szCs w:val="22"/>
        </w:rPr>
        <w:br/>
      </w:r>
      <w:r w:rsidR="00DB4782" w:rsidRPr="000B33B2">
        <w:rPr>
          <w:rFonts w:cs="Arial"/>
          <w:i/>
          <w:color w:val="365F91" w:themeColor="accent1" w:themeShade="BF"/>
          <w:sz w:val="18"/>
          <w:szCs w:val="22"/>
        </w:rPr>
        <w:t xml:space="preserve">(Name </w:t>
      </w:r>
      <w:r w:rsidRPr="000B33B2">
        <w:rPr>
          <w:rFonts w:cs="Arial"/>
          <w:i/>
          <w:color w:val="365F91" w:themeColor="accent1" w:themeShade="BF"/>
          <w:sz w:val="18"/>
          <w:szCs w:val="22"/>
        </w:rPr>
        <w:t xml:space="preserve">des </w:t>
      </w:r>
      <w:r>
        <w:rPr>
          <w:rFonts w:cs="Arial"/>
          <w:i/>
          <w:color w:val="365F91" w:themeColor="accent1" w:themeShade="BF"/>
          <w:sz w:val="18"/>
          <w:szCs w:val="22"/>
        </w:rPr>
        <w:t>A</w:t>
      </w:r>
      <w:r w:rsidRPr="000B33B2">
        <w:rPr>
          <w:rFonts w:cs="Arial"/>
          <w:i/>
          <w:color w:val="365F91" w:themeColor="accent1" w:themeShade="BF"/>
          <w:sz w:val="18"/>
          <w:szCs w:val="22"/>
        </w:rPr>
        <w:t>ntragstelle</w:t>
      </w:r>
      <w:r>
        <w:rPr>
          <w:rFonts w:cs="Arial"/>
          <w:i/>
          <w:color w:val="365F91" w:themeColor="accent1" w:themeShade="BF"/>
          <w:sz w:val="18"/>
          <w:szCs w:val="22"/>
        </w:rPr>
        <w:t>rs, vgl. Vorhabenbeschreibung</w:t>
      </w:r>
      <w:r w:rsidR="00DB4782" w:rsidRPr="000B33B2">
        <w:rPr>
          <w:rFonts w:cs="Arial"/>
          <w:i/>
          <w:color w:val="365F91" w:themeColor="accent1" w:themeShade="BF"/>
          <w:sz w:val="18"/>
          <w:szCs w:val="22"/>
        </w:rPr>
        <w:t>)</w:t>
      </w:r>
    </w:p>
    <w:p w14:paraId="6C4FA3E1" w14:textId="7B9813DC" w:rsidR="00DB4782" w:rsidRPr="004B0EE4" w:rsidRDefault="00DB4782" w:rsidP="00DB4782">
      <w:pPr>
        <w:pStyle w:val="Kopfzeile"/>
        <w:numPr>
          <w:ilvl w:val="0"/>
          <w:numId w:val="2"/>
        </w:numPr>
        <w:tabs>
          <w:tab w:val="clear" w:pos="4536"/>
          <w:tab w:val="clear" w:pos="9072"/>
          <w:tab w:val="left" w:pos="2552"/>
        </w:tabs>
        <w:spacing w:after="120"/>
        <w:rPr>
          <w:rFonts w:cs="Arial"/>
          <w:sz w:val="22"/>
          <w:szCs w:val="22"/>
        </w:rPr>
      </w:pPr>
      <w:r w:rsidRPr="006F0D7C">
        <w:rPr>
          <w:rFonts w:cs="Arial"/>
          <w:sz w:val="22"/>
          <w:szCs w:val="22"/>
        </w:rPr>
        <w:t xml:space="preserve">Akronym/Projekttitel: </w:t>
      </w:r>
      <w:r w:rsidRPr="006F0D7C">
        <w:rPr>
          <w:rFonts w:cs="Arial"/>
          <w:sz w:val="22"/>
          <w:szCs w:val="22"/>
        </w:rPr>
        <w:br/>
      </w:r>
      <w:r w:rsidRPr="000B33B2">
        <w:rPr>
          <w:rFonts w:cs="Arial"/>
          <w:i/>
          <w:color w:val="365F91" w:themeColor="accent1" w:themeShade="BF"/>
          <w:sz w:val="18"/>
          <w:szCs w:val="22"/>
        </w:rPr>
        <w:t>(</w:t>
      </w:r>
      <w:r w:rsidR="00690984">
        <w:rPr>
          <w:rFonts w:cs="Arial"/>
          <w:i/>
          <w:color w:val="365F91" w:themeColor="accent1" w:themeShade="BF"/>
          <w:sz w:val="18"/>
          <w:szCs w:val="22"/>
        </w:rPr>
        <w:t xml:space="preserve">Akronym und </w:t>
      </w:r>
      <w:r w:rsidRPr="000B33B2">
        <w:rPr>
          <w:rFonts w:cs="Arial"/>
          <w:i/>
          <w:color w:val="365F91" w:themeColor="accent1" w:themeShade="BF"/>
          <w:sz w:val="18"/>
          <w:szCs w:val="22"/>
        </w:rPr>
        <w:t xml:space="preserve">Titel aus der </w:t>
      </w:r>
      <w:r w:rsidR="007229C6">
        <w:rPr>
          <w:rFonts w:cs="Arial"/>
          <w:i/>
          <w:color w:val="365F91" w:themeColor="accent1" w:themeShade="BF"/>
          <w:sz w:val="18"/>
          <w:szCs w:val="22"/>
        </w:rPr>
        <w:t>Vorhaben</w:t>
      </w:r>
      <w:r w:rsidRPr="000B33B2">
        <w:rPr>
          <w:rFonts w:cs="Arial"/>
          <w:i/>
          <w:color w:val="365F91" w:themeColor="accent1" w:themeShade="BF"/>
          <w:sz w:val="18"/>
          <w:szCs w:val="22"/>
        </w:rPr>
        <w:t>beschreibung übernehmen</w:t>
      </w:r>
      <w:r w:rsidR="000A346E">
        <w:rPr>
          <w:rFonts w:cs="Arial"/>
          <w:i/>
          <w:color w:val="365F91" w:themeColor="accent1" w:themeShade="BF"/>
          <w:sz w:val="18"/>
          <w:szCs w:val="22"/>
        </w:rPr>
        <w:t xml:space="preserve">, </w:t>
      </w:r>
      <w:r w:rsidR="005B1BBC">
        <w:rPr>
          <w:rFonts w:cs="Arial"/>
          <w:i/>
          <w:color w:val="365F91" w:themeColor="accent1" w:themeShade="BF"/>
          <w:sz w:val="18"/>
          <w:szCs w:val="22"/>
        </w:rPr>
        <w:t>b</w:t>
      </w:r>
      <w:r w:rsidR="000A346E">
        <w:rPr>
          <w:rFonts w:cs="Arial"/>
          <w:i/>
          <w:color w:val="365F91" w:themeColor="accent1" w:themeShade="BF"/>
          <w:sz w:val="18"/>
          <w:szCs w:val="22"/>
        </w:rPr>
        <w:t>itte nur Zahlen und Buchstaben, keine Leer-</w:t>
      </w:r>
      <w:r w:rsidR="00690984">
        <w:rPr>
          <w:rFonts w:cs="Arial"/>
          <w:i/>
          <w:color w:val="365F91" w:themeColor="accent1" w:themeShade="BF"/>
          <w:sz w:val="18"/>
          <w:szCs w:val="22"/>
        </w:rPr>
        <w:t xml:space="preserve"> </w:t>
      </w:r>
      <w:r w:rsidR="000A346E">
        <w:rPr>
          <w:rFonts w:cs="Arial"/>
          <w:i/>
          <w:color w:val="365F91" w:themeColor="accent1" w:themeShade="BF"/>
          <w:sz w:val="18"/>
          <w:szCs w:val="22"/>
        </w:rPr>
        <w:t>oder Sonderzeichen</w:t>
      </w:r>
      <w:r w:rsidRPr="000B33B2">
        <w:rPr>
          <w:rFonts w:cs="Arial"/>
          <w:i/>
          <w:color w:val="365F91" w:themeColor="accent1" w:themeShade="BF"/>
          <w:sz w:val="18"/>
          <w:szCs w:val="22"/>
        </w:rPr>
        <w:t>)</w:t>
      </w:r>
      <w:r w:rsidRPr="000B33B2">
        <w:rPr>
          <w:rFonts w:cs="Arial"/>
          <w:color w:val="365F91" w:themeColor="accent1" w:themeShade="BF"/>
          <w:sz w:val="18"/>
          <w:szCs w:val="22"/>
        </w:rPr>
        <w:t xml:space="preserve"> </w:t>
      </w:r>
    </w:p>
    <w:p w14:paraId="41A20C26" w14:textId="7C0A1111" w:rsidR="00425656" w:rsidRPr="006F0D7C" w:rsidRDefault="00425656" w:rsidP="00DB4782">
      <w:pPr>
        <w:pStyle w:val="Kopfzeile"/>
        <w:numPr>
          <w:ilvl w:val="0"/>
          <w:numId w:val="2"/>
        </w:numPr>
        <w:tabs>
          <w:tab w:val="clear" w:pos="4536"/>
          <w:tab w:val="clear" w:pos="9072"/>
          <w:tab w:val="left" w:pos="2552"/>
        </w:tabs>
        <w:spacing w:after="120"/>
        <w:rPr>
          <w:rFonts w:cs="Arial"/>
          <w:sz w:val="22"/>
          <w:szCs w:val="22"/>
        </w:rPr>
      </w:pPr>
      <w:r>
        <w:rPr>
          <w:rFonts w:cs="Arial"/>
          <w:sz w:val="22"/>
          <w:szCs w:val="22"/>
        </w:rPr>
        <w:t>Gesamtseiten</w:t>
      </w:r>
      <w:r w:rsidRPr="006F0D7C">
        <w:rPr>
          <w:rFonts w:cs="Arial"/>
          <w:sz w:val="22"/>
          <w:szCs w:val="22"/>
        </w:rPr>
        <w:t>:</w:t>
      </w:r>
      <w:r w:rsidRPr="00425656">
        <w:rPr>
          <w:rFonts w:cs="Arial"/>
          <w:sz w:val="22"/>
          <w:szCs w:val="22"/>
        </w:rPr>
        <w:t xml:space="preserve"> </w:t>
      </w:r>
      <w:r w:rsidRPr="00425656">
        <w:rPr>
          <w:rFonts w:cs="Arial"/>
          <w:sz w:val="22"/>
          <w:szCs w:val="22"/>
        </w:rPr>
        <w:fldChar w:fldCharType="begin"/>
      </w:r>
      <w:r w:rsidRPr="00425656">
        <w:rPr>
          <w:rFonts w:cs="Arial"/>
          <w:sz w:val="22"/>
          <w:szCs w:val="22"/>
        </w:rPr>
        <w:instrText>NUMPAGES  \* Arabic  \* MERGEFORMAT</w:instrText>
      </w:r>
      <w:r w:rsidRPr="00425656">
        <w:rPr>
          <w:rFonts w:cs="Arial"/>
          <w:sz w:val="22"/>
          <w:szCs w:val="22"/>
        </w:rPr>
        <w:fldChar w:fldCharType="separate"/>
      </w:r>
      <w:r w:rsidR="007229C6">
        <w:rPr>
          <w:rFonts w:cs="Arial"/>
          <w:noProof/>
          <w:sz w:val="22"/>
          <w:szCs w:val="22"/>
        </w:rPr>
        <w:t>6</w:t>
      </w:r>
      <w:r w:rsidRPr="00425656">
        <w:rPr>
          <w:rFonts w:cs="Arial"/>
          <w:sz w:val="22"/>
          <w:szCs w:val="22"/>
        </w:rPr>
        <w:fldChar w:fldCharType="end"/>
      </w:r>
      <w:r>
        <w:rPr>
          <w:rFonts w:cs="Arial"/>
          <w:sz w:val="22"/>
          <w:szCs w:val="22"/>
        </w:rPr>
        <w:br/>
      </w:r>
      <w:r w:rsidRPr="000B33B2">
        <w:rPr>
          <w:rFonts w:cs="Arial"/>
          <w:i/>
          <w:color w:val="365F91" w:themeColor="accent1" w:themeShade="BF"/>
          <w:sz w:val="18"/>
          <w:szCs w:val="22"/>
        </w:rPr>
        <w:t>(</w:t>
      </w:r>
      <w:r w:rsidR="005B1BBC">
        <w:rPr>
          <w:rFonts w:cs="Arial"/>
          <w:i/>
          <w:color w:val="365F91" w:themeColor="accent1" w:themeShade="BF"/>
          <w:sz w:val="18"/>
          <w:szCs w:val="22"/>
        </w:rPr>
        <w:t>a</w:t>
      </w:r>
      <w:r>
        <w:rPr>
          <w:rFonts w:cs="Arial"/>
          <w:i/>
          <w:color w:val="365F91" w:themeColor="accent1" w:themeShade="BF"/>
          <w:sz w:val="18"/>
          <w:szCs w:val="22"/>
        </w:rPr>
        <w:t>ktives Feld, wird automatisch angepasst))</w:t>
      </w:r>
    </w:p>
    <w:p w14:paraId="454F5E37" w14:textId="77777777" w:rsidR="00E14682" w:rsidRDefault="00E14682">
      <w:pPr>
        <w:rPr>
          <w:rFonts w:eastAsiaTheme="majorEastAsia" w:cs="Arial"/>
          <w:b/>
          <w:bCs/>
          <w:sz w:val="22"/>
          <w:szCs w:val="22"/>
        </w:rPr>
      </w:pPr>
    </w:p>
    <w:p w14:paraId="2F86BB4C" w14:textId="63EF9C72" w:rsidR="00E14682" w:rsidRDefault="00E14682" w:rsidP="00870E34">
      <w:pPr>
        <w:pStyle w:val="berschrift1"/>
      </w:pPr>
      <w:r>
        <w:t>Technologie</w:t>
      </w:r>
    </w:p>
    <w:p w14:paraId="39D988BF" w14:textId="77777777" w:rsidR="00E14682" w:rsidRDefault="00E14682">
      <w:pPr>
        <w:rPr>
          <w:rFonts w:eastAsiaTheme="majorEastAsia" w:cs="Arial"/>
          <w:b/>
          <w:bCs/>
          <w:sz w:val="22"/>
          <w:szCs w:val="22"/>
        </w:rPr>
      </w:pPr>
    </w:p>
    <w:tbl>
      <w:tblPr>
        <w:tblStyle w:val="Tabellenraster"/>
        <w:tblW w:w="0" w:type="auto"/>
        <w:tblLook w:val="04A0" w:firstRow="1" w:lastRow="0" w:firstColumn="1" w:lastColumn="0" w:noHBand="0" w:noVBand="1"/>
      </w:tblPr>
      <w:tblGrid>
        <w:gridCol w:w="4548"/>
        <w:gridCol w:w="4549"/>
      </w:tblGrid>
      <w:tr w:rsidR="00E14682" w:rsidRPr="00E86B61" w14:paraId="2BFCFD62" w14:textId="77777777" w:rsidTr="00C1586C">
        <w:tc>
          <w:tcPr>
            <w:tcW w:w="4548" w:type="dxa"/>
            <w:shd w:val="clear" w:color="auto" w:fill="D9D9D9" w:themeFill="background1" w:themeFillShade="D9"/>
          </w:tcPr>
          <w:p w14:paraId="6AB354DE" w14:textId="10DA3213" w:rsidR="00E14682" w:rsidRPr="00C1586C" w:rsidRDefault="00CA6A1A" w:rsidP="00AB0450">
            <w:pPr>
              <w:spacing w:after="120"/>
              <w:rPr>
                <w:rFonts w:cs="Arial"/>
                <w:b/>
                <w:bCs/>
                <w:iCs/>
                <w:sz w:val="22"/>
                <w:szCs w:val="22"/>
              </w:rPr>
            </w:pPr>
            <w:r w:rsidRPr="00C1586C">
              <w:rPr>
                <w:rFonts w:cs="Arial"/>
                <w:b/>
                <w:bCs/>
                <w:iCs/>
                <w:sz w:val="22"/>
                <w:szCs w:val="22"/>
              </w:rPr>
              <w:t>Leistungsdaten</w:t>
            </w:r>
          </w:p>
        </w:tc>
        <w:tc>
          <w:tcPr>
            <w:tcW w:w="4549" w:type="dxa"/>
            <w:shd w:val="clear" w:color="auto" w:fill="D9D9D9" w:themeFill="background1" w:themeFillShade="D9"/>
          </w:tcPr>
          <w:p w14:paraId="7CCBA81B" w14:textId="7E368286" w:rsidR="00E14682" w:rsidRPr="00C1586C" w:rsidRDefault="00E14682" w:rsidP="00AB0450">
            <w:pPr>
              <w:spacing w:after="120"/>
              <w:rPr>
                <w:rFonts w:cs="Arial"/>
                <w:b/>
                <w:bCs/>
                <w:iCs/>
                <w:sz w:val="22"/>
                <w:szCs w:val="22"/>
              </w:rPr>
            </w:pPr>
            <w:r w:rsidRPr="00C1586C">
              <w:rPr>
                <w:rFonts w:cs="Arial"/>
                <w:b/>
                <w:bCs/>
                <w:iCs/>
                <w:sz w:val="22"/>
                <w:szCs w:val="22"/>
              </w:rPr>
              <w:t>An</w:t>
            </w:r>
            <w:r w:rsidR="00CA6A1A" w:rsidRPr="00C1586C">
              <w:rPr>
                <w:rFonts w:cs="Arial"/>
                <w:b/>
                <w:bCs/>
                <w:iCs/>
                <w:sz w:val="22"/>
                <w:szCs w:val="22"/>
              </w:rPr>
              <w:t>gaben</w:t>
            </w:r>
          </w:p>
        </w:tc>
      </w:tr>
      <w:tr w:rsidR="00E14682" w:rsidRPr="00E86B61" w14:paraId="1679C451" w14:textId="77777777" w:rsidTr="00AB0450">
        <w:tc>
          <w:tcPr>
            <w:tcW w:w="4548" w:type="dxa"/>
          </w:tcPr>
          <w:p w14:paraId="23916FE5" w14:textId="70F18414" w:rsidR="00E14682" w:rsidRPr="00E86B61" w:rsidRDefault="00E14682" w:rsidP="00AB0450">
            <w:pPr>
              <w:spacing w:after="120"/>
              <w:rPr>
                <w:rFonts w:cs="Arial"/>
                <w:iCs/>
                <w:sz w:val="22"/>
                <w:szCs w:val="22"/>
              </w:rPr>
            </w:pPr>
            <w:r>
              <w:rPr>
                <w:rFonts w:cs="Arial"/>
                <w:iCs/>
                <w:sz w:val="22"/>
                <w:szCs w:val="22"/>
              </w:rPr>
              <w:t>Elektrolyse Technik (AEM, PEM, …)</w:t>
            </w:r>
          </w:p>
        </w:tc>
        <w:tc>
          <w:tcPr>
            <w:tcW w:w="4549" w:type="dxa"/>
          </w:tcPr>
          <w:p w14:paraId="1D7E6F1F" w14:textId="77777777" w:rsidR="00E14682" w:rsidRPr="00E86B61" w:rsidRDefault="00E14682" w:rsidP="00AB0450">
            <w:pPr>
              <w:spacing w:after="120"/>
              <w:rPr>
                <w:rFonts w:cs="Arial"/>
                <w:iCs/>
                <w:sz w:val="22"/>
                <w:szCs w:val="22"/>
              </w:rPr>
            </w:pPr>
          </w:p>
        </w:tc>
      </w:tr>
      <w:tr w:rsidR="00E14682" w:rsidRPr="00E86B61" w14:paraId="774700CC" w14:textId="77777777" w:rsidTr="00AB0450">
        <w:tc>
          <w:tcPr>
            <w:tcW w:w="4548" w:type="dxa"/>
          </w:tcPr>
          <w:p w14:paraId="586D18E9" w14:textId="0659E43E" w:rsidR="00E14682" w:rsidRPr="00E86B61" w:rsidRDefault="00E14682" w:rsidP="00AB0450">
            <w:pPr>
              <w:spacing w:after="120"/>
              <w:rPr>
                <w:rFonts w:cs="Arial"/>
                <w:iCs/>
                <w:sz w:val="22"/>
                <w:szCs w:val="22"/>
              </w:rPr>
            </w:pPr>
            <w:r>
              <w:rPr>
                <w:rFonts w:cs="Arial"/>
                <w:iCs/>
                <w:sz w:val="22"/>
                <w:szCs w:val="22"/>
              </w:rPr>
              <w:t>Nennleistung</w:t>
            </w:r>
            <w:r w:rsidR="007F24BA">
              <w:rPr>
                <w:rFonts w:cs="Arial"/>
                <w:iCs/>
                <w:sz w:val="22"/>
                <w:szCs w:val="22"/>
              </w:rPr>
              <w:t xml:space="preserve"> [MW]</w:t>
            </w:r>
          </w:p>
        </w:tc>
        <w:tc>
          <w:tcPr>
            <w:tcW w:w="4549" w:type="dxa"/>
          </w:tcPr>
          <w:p w14:paraId="6C619967" w14:textId="670F32FD" w:rsidR="00E14682" w:rsidRPr="00E86B61" w:rsidRDefault="00E14682" w:rsidP="00AB0450">
            <w:pPr>
              <w:spacing w:after="120"/>
              <w:rPr>
                <w:rFonts w:cs="Arial"/>
                <w:iCs/>
                <w:sz w:val="22"/>
                <w:szCs w:val="22"/>
              </w:rPr>
            </w:pPr>
          </w:p>
        </w:tc>
      </w:tr>
      <w:tr w:rsidR="00E14682" w:rsidRPr="00E86B61" w14:paraId="4F779282" w14:textId="77777777" w:rsidTr="00AB0450">
        <w:tc>
          <w:tcPr>
            <w:tcW w:w="4548" w:type="dxa"/>
          </w:tcPr>
          <w:p w14:paraId="13B1EFD8" w14:textId="32A5E976" w:rsidR="00E14682" w:rsidRDefault="00E14682" w:rsidP="00AB0450">
            <w:pPr>
              <w:spacing w:after="120"/>
              <w:rPr>
                <w:rFonts w:cs="Arial"/>
                <w:iCs/>
                <w:sz w:val="22"/>
                <w:szCs w:val="22"/>
              </w:rPr>
            </w:pPr>
            <w:r w:rsidRPr="00E14682">
              <w:rPr>
                <w:rFonts w:cs="Arial"/>
                <w:iCs/>
                <w:sz w:val="22"/>
                <w:szCs w:val="22"/>
              </w:rPr>
              <w:t>H2 Produktion</w:t>
            </w:r>
            <w:r w:rsidR="007F24BA">
              <w:rPr>
                <w:rFonts w:cs="Arial"/>
                <w:iCs/>
                <w:sz w:val="22"/>
                <w:szCs w:val="22"/>
              </w:rPr>
              <w:t xml:space="preserve"> [</w:t>
            </w:r>
            <w:proofErr w:type="spellStart"/>
            <w:r w:rsidR="007F24BA">
              <w:rPr>
                <w:rFonts w:cs="Arial"/>
                <w:iCs/>
                <w:sz w:val="22"/>
                <w:szCs w:val="22"/>
              </w:rPr>
              <w:t>to</w:t>
            </w:r>
            <w:proofErr w:type="spellEnd"/>
            <w:r w:rsidR="007F24BA">
              <w:rPr>
                <w:rFonts w:cs="Arial"/>
                <w:iCs/>
                <w:sz w:val="22"/>
                <w:szCs w:val="22"/>
              </w:rPr>
              <w:t>/a]</w:t>
            </w:r>
          </w:p>
        </w:tc>
        <w:tc>
          <w:tcPr>
            <w:tcW w:w="4549" w:type="dxa"/>
          </w:tcPr>
          <w:p w14:paraId="2C4ADFC7" w14:textId="77777777" w:rsidR="00E14682" w:rsidRDefault="00E14682" w:rsidP="00AB0450">
            <w:pPr>
              <w:spacing w:after="120"/>
              <w:rPr>
                <w:rFonts w:cs="Arial"/>
                <w:iCs/>
                <w:sz w:val="22"/>
                <w:szCs w:val="22"/>
              </w:rPr>
            </w:pPr>
          </w:p>
        </w:tc>
      </w:tr>
      <w:tr w:rsidR="00E14682" w:rsidRPr="00E86B61" w14:paraId="26A157D5" w14:textId="77777777" w:rsidTr="00AB0450">
        <w:tc>
          <w:tcPr>
            <w:tcW w:w="4548" w:type="dxa"/>
          </w:tcPr>
          <w:p w14:paraId="7BC96F72" w14:textId="5B15E28B" w:rsidR="00E14682" w:rsidRPr="00E86B61" w:rsidRDefault="00CA6A1A" w:rsidP="00AB0450">
            <w:pPr>
              <w:spacing w:after="120"/>
              <w:rPr>
                <w:rFonts w:cs="Arial"/>
                <w:iCs/>
                <w:sz w:val="22"/>
                <w:szCs w:val="22"/>
              </w:rPr>
            </w:pPr>
            <w:r w:rsidRPr="00CA6A1A">
              <w:rPr>
                <w:rFonts w:cs="Arial"/>
                <w:iCs/>
                <w:sz w:val="22"/>
                <w:szCs w:val="22"/>
              </w:rPr>
              <w:t>Betriebszeit</w:t>
            </w:r>
            <w:r w:rsidR="007F24BA">
              <w:rPr>
                <w:rFonts w:cs="Arial"/>
                <w:iCs/>
                <w:sz w:val="22"/>
                <w:szCs w:val="22"/>
              </w:rPr>
              <w:t xml:space="preserve"> [h/a]</w:t>
            </w:r>
          </w:p>
        </w:tc>
        <w:tc>
          <w:tcPr>
            <w:tcW w:w="4549" w:type="dxa"/>
          </w:tcPr>
          <w:p w14:paraId="79C57188" w14:textId="77777777" w:rsidR="00E14682" w:rsidRPr="00E86B61" w:rsidRDefault="00E14682" w:rsidP="00AB0450">
            <w:pPr>
              <w:spacing w:after="120"/>
              <w:rPr>
                <w:rFonts w:cs="Arial"/>
                <w:iCs/>
                <w:sz w:val="22"/>
                <w:szCs w:val="22"/>
              </w:rPr>
            </w:pPr>
          </w:p>
        </w:tc>
      </w:tr>
      <w:tr w:rsidR="00E14682" w:rsidRPr="00E86B61" w14:paraId="33F970E6" w14:textId="77777777" w:rsidTr="00AB0450">
        <w:tc>
          <w:tcPr>
            <w:tcW w:w="4548" w:type="dxa"/>
          </w:tcPr>
          <w:p w14:paraId="16B34FBD" w14:textId="411B3270" w:rsidR="00E14682" w:rsidRPr="00E86B61" w:rsidRDefault="00CA6A1A" w:rsidP="00AB0450">
            <w:pPr>
              <w:spacing w:after="120"/>
              <w:rPr>
                <w:rFonts w:cs="Arial"/>
                <w:iCs/>
                <w:sz w:val="22"/>
                <w:szCs w:val="22"/>
              </w:rPr>
            </w:pPr>
            <w:r w:rsidRPr="00CA6A1A">
              <w:rPr>
                <w:rFonts w:cs="Arial"/>
                <w:iCs/>
                <w:sz w:val="22"/>
                <w:szCs w:val="22"/>
              </w:rPr>
              <w:t>Lebensdauer der Anlage</w:t>
            </w:r>
            <w:r w:rsidR="007F24BA">
              <w:rPr>
                <w:rFonts w:cs="Arial"/>
                <w:iCs/>
                <w:sz w:val="22"/>
                <w:szCs w:val="22"/>
              </w:rPr>
              <w:t xml:space="preserve"> [a]</w:t>
            </w:r>
          </w:p>
        </w:tc>
        <w:tc>
          <w:tcPr>
            <w:tcW w:w="4549" w:type="dxa"/>
          </w:tcPr>
          <w:p w14:paraId="7806B277" w14:textId="77777777" w:rsidR="00E14682" w:rsidRPr="00E86B61" w:rsidRDefault="00E14682" w:rsidP="00AB0450">
            <w:pPr>
              <w:spacing w:after="120"/>
              <w:rPr>
                <w:rFonts w:cs="Arial"/>
                <w:iCs/>
                <w:sz w:val="22"/>
                <w:szCs w:val="22"/>
              </w:rPr>
            </w:pPr>
          </w:p>
        </w:tc>
      </w:tr>
      <w:tr w:rsidR="00E14682" w:rsidRPr="00E86B61" w14:paraId="708A1352" w14:textId="77777777" w:rsidTr="00AB0450">
        <w:tc>
          <w:tcPr>
            <w:tcW w:w="4548" w:type="dxa"/>
          </w:tcPr>
          <w:p w14:paraId="036CF02A" w14:textId="52FF8AD2" w:rsidR="00E14682" w:rsidRPr="00E86B61" w:rsidRDefault="007F24BA" w:rsidP="00AB0450">
            <w:pPr>
              <w:spacing w:after="120"/>
              <w:rPr>
                <w:rFonts w:cs="Arial"/>
                <w:iCs/>
                <w:sz w:val="22"/>
                <w:szCs w:val="22"/>
              </w:rPr>
            </w:pPr>
            <w:r>
              <w:rPr>
                <w:rFonts w:cs="Arial"/>
                <w:iCs/>
                <w:sz w:val="22"/>
                <w:szCs w:val="22"/>
              </w:rPr>
              <w:t>Anbieter</w:t>
            </w:r>
          </w:p>
        </w:tc>
        <w:tc>
          <w:tcPr>
            <w:tcW w:w="4549" w:type="dxa"/>
          </w:tcPr>
          <w:p w14:paraId="05462F1D" w14:textId="77777777" w:rsidR="00E14682" w:rsidRPr="00E86B61" w:rsidRDefault="00E14682" w:rsidP="00AB0450">
            <w:pPr>
              <w:spacing w:after="120"/>
              <w:rPr>
                <w:rFonts w:cs="Arial"/>
                <w:iCs/>
                <w:sz w:val="22"/>
                <w:szCs w:val="22"/>
              </w:rPr>
            </w:pPr>
          </w:p>
        </w:tc>
      </w:tr>
      <w:tr w:rsidR="00E14682" w:rsidRPr="00E86B61" w14:paraId="22180ED8" w14:textId="77777777" w:rsidTr="00AB0450">
        <w:tc>
          <w:tcPr>
            <w:tcW w:w="4548" w:type="dxa"/>
          </w:tcPr>
          <w:p w14:paraId="7C141BEF" w14:textId="06443BCE" w:rsidR="00E14682" w:rsidRPr="00E86B61" w:rsidRDefault="007F24BA" w:rsidP="00AB0450">
            <w:pPr>
              <w:spacing w:after="120"/>
              <w:rPr>
                <w:rFonts w:cs="Arial"/>
                <w:iCs/>
                <w:sz w:val="22"/>
                <w:szCs w:val="22"/>
              </w:rPr>
            </w:pPr>
            <w:r>
              <w:rPr>
                <w:rFonts w:cs="Arial"/>
                <w:iCs/>
                <w:sz w:val="22"/>
                <w:szCs w:val="22"/>
              </w:rPr>
              <w:t xml:space="preserve">Benötigte </w:t>
            </w:r>
            <w:r w:rsidR="00C76BD5">
              <w:rPr>
                <w:rFonts w:cs="Arial"/>
                <w:iCs/>
                <w:sz w:val="22"/>
                <w:szCs w:val="22"/>
              </w:rPr>
              <w:t>zusätzliche Komponenten</w:t>
            </w:r>
          </w:p>
        </w:tc>
        <w:tc>
          <w:tcPr>
            <w:tcW w:w="4549" w:type="dxa"/>
          </w:tcPr>
          <w:p w14:paraId="2A809670" w14:textId="77777777" w:rsidR="00E14682" w:rsidRPr="00E86B61" w:rsidRDefault="00E14682" w:rsidP="00AB0450">
            <w:pPr>
              <w:spacing w:after="120"/>
              <w:rPr>
                <w:rFonts w:cs="Arial"/>
                <w:iCs/>
                <w:sz w:val="22"/>
                <w:szCs w:val="22"/>
              </w:rPr>
            </w:pPr>
          </w:p>
        </w:tc>
      </w:tr>
      <w:tr w:rsidR="00E14682" w:rsidRPr="00E86B61" w14:paraId="72FA6662" w14:textId="77777777" w:rsidTr="00AB0450">
        <w:tc>
          <w:tcPr>
            <w:tcW w:w="4548" w:type="dxa"/>
          </w:tcPr>
          <w:p w14:paraId="0FFE4B3D" w14:textId="38669EB0" w:rsidR="00E14682" w:rsidRPr="00E86B61" w:rsidRDefault="00E14682" w:rsidP="00AB0450">
            <w:pPr>
              <w:spacing w:after="120"/>
              <w:rPr>
                <w:rFonts w:cs="Arial"/>
                <w:iCs/>
                <w:sz w:val="22"/>
                <w:szCs w:val="22"/>
              </w:rPr>
            </w:pPr>
          </w:p>
        </w:tc>
        <w:tc>
          <w:tcPr>
            <w:tcW w:w="4549" w:type="dxa"/>
          </w:tcPr>
          <w:p w14:paraId="299923AD" w14:textId="77777777" w:rsidR="00E14682" w:rsidRPr="00E86B61" w:rsidRDefault="00E14682" w:rsidP="00AB0450">
            <w:pPr>
              <w:spacing w:after="120"/>
              <w:rPr>
                <w:rFonts w:cs="Arial"/>
                <w:iCs/>
                <w:sz w:val="22"/>
                <w:szCs w:val="22"/>
              </w:rPr>
            </w:pPr>
          </w:p>
        </w:tc>
      </w:tr>
      <w:tr w:rsidR="00E14682" w:rsidRPr="00E86B61" w14:paraId="1DA0A0DA" w14:textId="77777777" w:rsidTr="00AB0450">
        <w:tc>
          <w:tcPr>
            <w:tcW w:w="4548" w:type="dxa"/>
          </w:tcPr>
          <w:p w14:paraId="0B36A2D5" w14:textId="53E29F07" w:rsidR="00E14682" w:rsidRPr="00E86B61" w:rsidRDefault="00E14682" w:rsidP="00AB0450">
            <w:pPr>
              <w:spacing w:after="120"/>
              <w:rPr>
                <w:rFonts w:cs="Arial"/>
                <w:iCs/>
                <w:sz w:val="22"/>
                <w:szCs w:val="22"/>
              </w:rPr>
            </w:pPr>
          </w:p>
        </w:tc>
        <w:tc>
          <w:tcPr>
            <w:tcW w:w="4549" w:type="dxa"/>
          </w:tcPr>
          <w:p w14:paraId="4A118824" w14:textId="77777777" w:rsidR="00E14682" w:rsidRPr="00E86B61" w:rsidRDefault="00E14682" w:rsidP="00AB0450">
            <w:pPr>
              <w:spacing w:after="120"/>
              <w:rPr>
                <w:rFonts w:cs="Arial"/>
                <w:iCs/>
                <w:sz w:val="22"/>
                <w:szCs w:val="22"/>
              </w:rPr>
            </w:pPr>
          </w:p>
        </w:tc>
      </w:tr>
    </w:tbl>
    <w:p w14:paraId="1B7340B9" w14:textId="0C3A4299" w:rsidR="00E14682" w:rsidRDefault="00E14682">
      <w:pPr>
        <w:rPr>
          <w:rFonts w:eastAsiaTheme="majorEastAsia" w:cs="Arial"/>
          <w:b/>
          <w:bCs/>
          <w:sz w:val="22"/>
          <w:szCs w:val="22"/>
        </w:rPr>
      </w:pPr>
    </w:p>
    <w:p w14:paraId="32199B0F" w14:textId="1B5E6020" w:rsidR="00CA6A1A" w:rsidRDefault="00CA6A1A">
      <w:pPr>
        <w:rPr>
          <w:rFonts w:eastAsiaTheme="majorEastAsia" w:cs="Arial"/>
          <w:b/>
          <w:bCs/>
          <w:sz w:val="22"/>
          <w:szCs w:val="22"/>
        </w:rPr>
      </w:pPr>
    </w:p>
    <w:p w14:paraId="4ECB4055" w14:textId="77777777" w:rsidR="00C07E95" w:rsidRPr="008B3D02" w:rsidRDefault="00CA6A1A" w:rsidP="008B3D02">
      <w:pPr>
        <w:pStyle w:val="Kopfzeile"/>
        <w:tabs>
          <w:tab w:val="clear" w:pos="4536"/>
          <w:tab w:val="clear" w:pos="9072"/>
          <w:tab w:val="left" w:pos="2552"/>
        </w:tabs>
        <w:spacing w:after="120"/>
        <w:rPr>
          <w:rFonts w:cs="Arial"/>
          <w:i/>
          <w:color w:val="365F91" w:themeColor="accent1" w:themeShade="BF"/>
          <w:sz w:val="22"/>
          <w:szCs w:val="22"/>
        </w:rPr>
      </w:pPr>
      <w:r w:rsidRPr="008B3D02">
        <w:rPr>
          <w:rFonts w:cs="Arial"/>
          <w:i/>
          <w:color w:val="365F91" w:themeColor="accent1" w:themeShade="BF"/>
          <w:sz w:val="22"/>
          <w:szCs w:val="22"/>
        </w:rPr>
        <w:t xml:space="preserve">Ergänzen Sie die Angaben um eine Beschreibung und ggf. Überlegungen, die zur Auswahl geführt haben (Verfügbarkeit, Langlebigkeit, etc.) </w:t>
      </w:r>
    </w:p>
    <w:p w14:paraId="464ED8D6" w14:textId="4509E73E" w:rsidR="00E14682" w:rsidRPr="00CA6A1A" w:rsidRDefault="00C07E95" w:rsidP="008B3D02">
      <w:pPr>
        <w:pStyle w:val="Kopfzeile"/>
        <w:tabs>
          <w:tab w:val="clear" w:pos="4536"/>
          <w:tab w:val="clear" w:pos="9072"/>
          <w:tab w:val="left" w:pos="2552"/>
        </w:tabs>
        <w:spacing w:after="120"/>
        <w:rPr>
          <w:rFonts w:eastAsiaTheme="majorEastAsia" w:cs="Arial"/>
          <w:i/>
          <w:iCs/>
          <w:sz w:val="22"/>
          <w:szCs w:val="22"/>
        </w:rPr>
      </w:pPr>
      <w:r w:rsidRPr="008B3D02">
        <w:rPr>
          <w:rFonts w:cs="Arial"/>
          <w:i/>
          <w:color w:val="365F91" w:themeColor="accent1" w:themeShade="BF"/>
          <w:sz w:val="22"/>
          <w:szCs w:val="22"/>
        </w:rPr>
        <w:t>Beschreiben Sie ggf. zusätzliche Komponenten und deren Integration (Speicher, Kompressor, etc.)</w:t>
      </w:r>
      <w:r w:rsidR="00E14682" w:rsidRPr="00CA6A1A">
        <w:rPr>
          <w:rFonts w:eastAsiaTheme="majorEastAsia" w:cs="Arial"/>
          <w:i/>
          <w:iCs/>
          <w:sz w:val="22"/>
          <w:szCs w:val="22"/>
        </w:rPr>
        <w:br w:type="page"/>
      </w:r>
    </w:p>
    <w:p w14:paraId="15022D99" w14:textId="6B43C8F4" w:rsidR="00183576" w:rsidRDefault="00183576" w:rsidP="00183576">
      <w:pPr>
        <w:pStyle w:val="berschrift1"/>
      </w:pPr>
      <w:r>
        <w:lastRenderedPageBreak/>
        <w:t>Lage und Standortauswahl</w:t>
      </w:r>
    </w:p>
    <w:p w14:paraId="59E16B5F" w14:textId="49F2F27B" w:rsidR="00DB4782" w:rsidRDefault="00E14682" w:rsidP="00183576">
      <w:pPr>
        <w:pStyle w:val="berschrift2"/>
        <w:rPr>
          <w:rFonts w:eastAsiaTheme="majorEastAsia"/>
        </w:rPr>
      </w:pPr>
      <w:r>
        <w:rPr>
          <w:rFonts w:eastAsiaTheme="majorEastAsia"/>
        </w:rPr>
        <w:t>Standort und Umgebungsbedingungen</w:t>
      </w:r>
    </w:p>
    <w:p w14:paraId="6A63AC93" w14:textId="0CE06470" w:rsidR="00E14682" w:rsidRDefault="00E14682" w:rsidP="00DB4782">
      <w:pPr>
        <w:rPr>
          <w:rFonts w:eastAsiaTheme="majorEastAsia" w:cs="Arial"/>
          <w:b/>
          <w:bCs/>
          <w:sz w:val="22"/>
          <w:szCs w:val="22"/>
        </w:rPr>
      </w:pPr>
    </w:p>
    <w:tbl>
      <w:tblPr>
        <w:tblStyle w:val="Tabellenraster"/>
        <w:tblW w:w="0" w:type="auto"/>
        <w:tblLook w:val="04A0" w:firstRow="1" w:lastRow="0" w:firstColumn="1" w:lastColumn="0" w:noHBand="0" w:noVBand="1"/>
      </w:tblPr>
      <w:tblGrid>
        <w:gridCol w:w="4548"/>
        <w:gridCol w:w="4549"/>
      </w:tblGrid>
      <w:tr w:rsidR="00E14682" w:rsidRPr="00E86B61" w14:paraId="7C1523BC" w14:textId="77777777" w:rsidTr="00C1586C">
        <w:tc>
          <w:tcPr>
            <w:tcW w:w="4548" w:type="dxa"/>
            <w:shd w:val="clear" w:color="auto" w:fill="D9D9D9" w:themeFill="background1" w:themeFillShade="D9"/>
          </w:tcPr>
          <w:p w14:paraId="387E3E0F" w14:textId="33289343" w:rsidR="00E14682" w:rsidRPr="00C1586C" w:rsidRDefault="00C1586C" w:rsidP="00AB0450">
            <w:pPr>
              <w:spacing w:after="120"/>
              <w:rPr>
                <w:rFonts w:cs="Arial"/>
                <w:b/>
                <w:bCs/>
                <w:iCs/>
                <w:sz w:val="22"/>
                <w:szCs w:val="22"/>
              </w:rPr>
            </w:pPr>
            <w:r w:rsidRPr="00C1586C">
              <w:rPr>
                <w:rFonts w:cs="Arial"/>
                <w:b/>
                <w:bCs/>
                <w:iCs/>
                <w:sz w:val="22"/>
                <w:szCs w:val="22"/>
              </w:rPr>
              <w:t>Standort</w:t>
            </w:r>
          </w:p>
        </w:tc>
        <w:tc>
          <w:tcPr>
            <w:tcW w:w="4549" w:type="dxa"/>
            <w:shd w:val="clear" w:color="auto" w:fill="D9D9D9" w:themeFill="background1" w:themeFillShade="D9"/>
          </w:tcPr>
          <w:p w14:paraId="5E1F9146" w14:textId="4F3F422C" w:rsidR="00E14682" w:rsidRPr="00C1586C" w:rsidRDefault="00E14682" w:rsidP="00AB0450">
            <w:pPr>
              <w:spacing w:after="120"/>
              <w:rPr>
                <w:rFonts w:cs="Arial"/>
                <w:b/>
                <w:bCs/>
                <w:iCs/>
                <w:sz w:val="22"/>
                <w:szCs w:val="22"/>
              </w:rPr>
            </w:pPr>
            <w:r w:rsidRPr="00C1586C">
              <w:rPr>
                <w:rFonts w:cs="Arial"/>
                <w:b/>
                <w:bCs/>
                <w:iCs/>
                <w:sz w:val="22"/>
                <w:szCs w:val="22"/>
              </w:rPr>
              <w:t>An</w:t>
            </w:r>
            <w:r w:rsidR="00C1586C">
              <w:rPr>
                <w:rFonts w:cs="Arial"/>
                <w:b/>
                <w:bCs/>
                <w:iCs/>
                <w:sz w:val="22"/>
                <w:szCs w:val="22"/>
              </w:rPr>
              <w:t>gaben</w:t>
            </w:r>
          </w:p>
        </w:tc>
      </w:tr>
      <w:tr w:rsidR="00E14682" w:rsidRPr="00E86B61" w14:paraId="58048DDA" w14:textId="77777777" w:rsidTr="00AB0450">
        <w:tc>
          <w:tcPr>
            <w:tcW w:w="4548" w:type="dxa"/>
          </w:tcPr>
          <w:p w14:paraId="5208E66C" w14:textId="0C85ABD8" w:rsidR="00E14682" w:rsidRPr="00E86B61" w:rsidRDefault="00C1586C" w:rsidP="00AB0450">
            <w:pPr>
              <w:spacing w:after="120"/>
              <w:rPr>
                <w:rFonts w:cs="Arial"/>
                <w:iCs/>
                <w:sz w:val="22"/>
                <w:szCs w:val="22"/>
              </w:rPr>
            </w:pPr>
            <w:r>
              <w:rPr>
                <w:rFonts w:cs="Arial"/>
                <w:iCs/>
                <w:sz w:val="22"/>
                <w:szCs w:val="22"/>
              </w:rPr>
              <w:t>Lage Adresse/Koordinaten</w:t>
            </w:r>
          </w:p>
        </w:tc>
        <w:tc>
          <w:tcPr>
            <w:tcW w:w="4549" w:type="dxa"/>
          </w:tcPr>
          <w:p w14:paraId="3A7C9247" w14:textId="77777777" w:rsidR="00E14682" w:rsidRPr="00E86B61" w:rsidRDefault="00E14682" w:rsidP="00AB0450">
            <w:pPr>
              <w:spacing w:after="120"/>
              <w:rPr>
                <w:rFonts w:cs="Arial"/>
                <w:iCs/>
                <w:sz w:val="22"/>
                <w:szCs w:val="22"/>
              </w:rPr>
            </w:pPr>
          </w:p>
        </w:tc>
      </w:tr>
      <w:tr w:rsidR="00C1586C" w:rsidRPr="00E86B61" w14:paraId="4A116D01" w14:textId="77777777" w:rsidTr="00AB0450">
        <w:tc>
          <w:tcPr>
            <w:tcW w:w="4548" w:type="dxa"/>
          </w:tcPr>
          <w:p w14:paraId="7ABDFBCA" w14:textId="10E480A6" w:rsidR="00C1586C" w:rsidRDefault="00C1586C" w:rsidP="00AB0450">
            <w:pPr>
              <w:spacing w:after="120"/>
              <w:rPr>
                <w:rFonts w:cs="Arial"/>
                <w:iCs/>
                <w:sz w:val="22"/>
                <w:szCs w:val="22"/>
              </w:rPr>
            </w:pPr>
            <w:r>
              <w:rPr>
                <w:rFonts w:cs="Arial"/>
                <w:iCs/>
                <w:sz w:val="22"/>
                <w:szCs w:val="22"/>
              </w:rPr>
              <w:t>Aktuelle Gebietsausweisung</w:t>
            </w:r>
          </w:p>
        </w:tc>
        <w:tc>
          <w:tcPr>
            <w:tcW w:w="4549" w:type="dxa"/>
          </w:tcPr>
          <w:p w14:paraId="657163E0" w14:textId="77777777" w:rsidR="00C1586C" w:rsidRPr="00E86B61" w:rsidRDefault="00C1586C" w:rsidP="00AB0450">
            <w:pPr>
              <w:spacing w:after="120"/>
              <w:rPr>
                <w:rFonts w:cs="Arial"/>
                <w:iCs/>
                <w:sz w:val="22"/>
                <w:szCs w:val="22"/>
              </w:rPr>
            </w:pPr>
          </w:p>
        </w:tc>
      </w:tr>
      <w:tr w:rsidR="00C1586C" w:rsidRPr="00E86B61" w14:paraId="304700D0" w14:textId="77777777" w:rsidTr="00AB0450">
        <w:tc>
          <w:tcPr>
            <w:tcW w:w="4548" w:type="dxa"/>
          </w:tcPr>
          <w:p w14:paraId="082EF690" w14:textId="1984E63B" w:rsidR="00C1586C" w:rsidRDefault="00C1586C" w:rsidP="00AB0450">
            <w:pPr>
              <w:spacing w:after="120"/>
              <w:rPr>
                <w:rFonts w:cs="Arial"/>
                <w:iCs/>
                <w:sz w:val="22"/>
                <w:szCs w:val="22"/>
              </w:rPr>
            </w:pPr>
            <w:r>
              <w:rPr>
                <w:rFonts w:cs="Arial"/>
                <w:iCs/>
                <w:sz w:val="22"/>
                <w:szCs w:val="22"/>
              </w:rPr>
              <w:t>Vorhandene Fläche</w:t>
            </w:r>
          </w:p>
        </w:tc>
        <w:tc>
          <w:tcPr>
            <w:tcW w:w="4549" w:type="dxa"/>
          </w:tcPr>
          <w:p w14:paraId="0CB5A9FD" w14:textId="77777777" w:rsidR="00C1586C" w:rsidRPr="00E86B61" w:rsidRDefault="00C1586C" w:rsidP="00AB0450">
            <w:pPr>
              <w:spacing w:after="120"/>
              <w:rPr>
                <w:rFonts w:cs="Arial"/>
                <w:iCs/>
                <w:sz w:val="22"/>
                <w:szCs w:val="22"/>
              </w:rPr>
            </w:pPr>
          </w:p>
        </w:tc>
      </w:tr>
      <w:tr w:rsidR="00C1586C" w:rsidRPr="00E86B61" w14:paraId="3681D944" w14:textId="77777777" w:rsidTr="00AB0450">
        <w:tc>
          <w:tcPr>
            <w:tcW w:w="4548" w:type="dxa"/>
          </w:tcPr>
          <w:p w14:paraId="6660D1E2" w14:textId="30B9BFAD" w:rsidR="00C1586C" w:rsidRDefault="00C1586C" w:rsidP="00AB0450">
            <w:pPr>
              <w:spacing w:after="120"/>
              <w:rPr>
                <w:rFonts w:cs="Arial"/>
                <w:iCs/>
                <w:sz w:val="22"/>
                <w:szCs w:val="22"/>
              </w:rPr>
            </w:pPr>
            <w:r>
              <w:rPr>
                <w:rFonts w:cs="Arial"/>
                <w:iCs/>
                <w:sz w:val="22"/>
                <w:szCs w:val="22"/>
              </w:rPr>
              <w:t>Benötigte Fläche</w:t>
            </w:r>
          </w:p>
        </w:tc>
        <w:tc>
          <w:tcPr>
            <w:tcW w:w="4549" w:type="dxa"/>
          </w:tcPr>
          <w:p w14:paraId="2B60AAB6" w14:textId="77777777" w:rsidR="00C1586C" w:rsidRPr="00E86B61" w:rsidRDefault="00C1586C" w:rsidP="00AB0450">
            <w:pPr>
              <w:spacing w:after="120"/>
              <w:rPr>
                <w:rFonts w:cs="Arial"/>
                <w:iCs/>
                <w:sz w:val="22"/>
                <w:szCs w:val="22"/>
              </w:rPr>
            </w:pPr>
          </w:p>
        </w:tc>
      </w:tr>
      <w:tr w:rsidR="00C1586C" w:rsidRPr="00E86B61" w14:paraId="0AD1CCAC" w14:textId="77777777" w:rsidTr="00AB0450">
        <w:tc>
          <w:tcPr>
            <w:tcW w:w="4548" w:type="dxa"/>
          </w:tcPr>
          <w:p w14:paraId="6B90F5AF" w14:textId="0E02F0A6" w:rsidR="00C1586C" w:rsidRDefault="00C1586C" w:rsidP="00AB0450">
            <w:pPr>
              <w:spacing w:after="120"/>
              <w:rPr>
                <w:rFonts w:cs="Arial"/>
                <w:iCs/>
                <w:sz w:val="22"/>
                <w:szCs w:val="22"/>
              </w:rPr>
            </w:pPr>
            <w:r>
              <w:rPr>
                <w:rFonts w:cs="Arial"/>
                <w:iCs/>
                <w:sz w:val="22"/>
                <w:szCs w:val="22"/>
              </w:rPr>
              <w:t>Eigentümer der Fläche; ggf. Pachtverträge</w:t>
            </w:r>
          </w:p>
        </w:tc>
        <w:tc>
          <w:tcPr>
            <w:tcW w:w="4549" w:type="dxa"/>
          </w:tcPr>
          <w:p w14:paraId="332E1B15" w14:textId="77777777" w:rsidR="00C1586C" w:rsidRPr="00E86B61" w:rsidRDefault="00C1586C" w:rsidP="00AB0450">
            <w:pPr>
              <w:spacing w:after="120"/>
              <w:rPr>
                <w:rFonts w:cs="Arial"/>
                <w:iCs/>
                <w:sz w:val="22"/>
                <w:szCs w:val="22"/>
              </w:rPr>
            </w:pPr>
          </w:p>
        </w:tc>
      </w:tr>
      <w:tr w:rsidR="00C1586C" w:rsidRPr="00E86B61" w14:paraId="2ABEB2AC" w14:textId="77777777" w:rsidTr="00AB0450">
        <w:tc>
          <w:tcPr>
            <w:tcW w:w="4548" w:type="dxa"/>
          </w:tcPr>
          <w:p w14:paraId="44E62179" w14:textId="07EBD20E" w:rsidR="00C1586C" w:rsidRDefault="004B7AD9" w:rsidP="00AB0450">
            <w:pPr>
              <w:spacing w:after="120"/>
              <w:rPr>
                <w:rFonts w:cs="Arial"/>
                <w:iCs/>
                <w:sz w:val="22"/>
                <w:szCs w:val="22"/>
              </w:rPr>
            </w:pPr>
            <w:r>
              <w:rPr>
                <w:rFonts w:cs="Arial"/>
                <w:iCs/>
                <w:sz w:val="22"/>
                <w:szCs w:val="22"/>
              </w:rPr>
              <w:t>Ggf. b</w:t>
            </w:r>
            <w:r w:rsidR="00C1586C">
              <w:rPr>
                <w:rFonts w:cs="Arial"/>
                <w:iCs/>
                <w:sz w:val="22"/>
                <w:szCs w:val="22"/>
              </w:rPr>
              <w:t xml:space="preserve">ereits </w:t>
            </w:r>
            <w:r>
              <w:rPr>
                <w:rFonts w:cs="Arial"/>
                <w:iCs/>
                <w:sz w:val="22"/>
                <w:szCs w:val="22"/>
              </w:rPr>
              <w:t xml:space="preserve">vorhandene </w:t>
            </w:r>
            <w:r w:rsidR="00C1586C">
              <w:rPr>
                <w:rFonts w:cs="Arial"/>
                <w:iCs/>
                <w:sz w:val="22"/>
                <w:szCs w:val="22"/>
              </w:rPr>
              <w:t>Elektrolysekapazität [MW] und Betreiber</w:t>
            </w:r>
          </w:p>
        </w:tc>
        <w:tc>
          <w:tcPr>
            <w:tcW w:w="4549" w:type="dxa"/>
          </w:tcPr>
          <w:p w14:paraId="4B9EEB89" w14:textId="77777777" w:rsidR="00C1586C" w:rsidRPr="00E86B61" w:rsidRDefault="00C1586C" w:rsidP="00AB0450">
            <w:pPr>
              <w:spacing w:after="120"/>
              <w:rPr>
                <w:rFonts w:cs="Arial"/>
                <w:iCs/>
                <w:sz w:val="22"/>
                <w:szCs w:val="22"/>
              </w:rPr>
            </w:pPr>
          </w:p>
        </w:tc>
      </w:tr>
      <w:tr w:rsidR="00C1586C" w:rsidRPr="00E86B61" w14:paraId="275741BD" w14:textId="77777777" w:rsidTr="00AB0450">
        <w:tc>
          <w:tcPr>
            <w:tcW w:w="4548" w:type="dxa"/>
          </w:tcPr>
          <w:p w14:paraId="02924F3D" w14:textId="77777777" w:rsidR="00C1586C" w:rsidRDefault="00C1586C" w:rsidP="00AB0450">
            <w:pPr>
              <w:spacing w:after="120"/>
              <w:rPr>
                <w:rFonts w:cs="Arial"/>
                <w:iCs/>
                <w:sz w:val="22"/>
                <w:szCs w:val="22"/>
              </w:rPr>
            </w:pPr>
          </w:p>
        </w:tc>
        <w:tc>
          <w:tcPr>
            <w:tcW w:w="4549" w:type="dxa"/>
          </w:tcPr>
          <w:p w14:paraId="41F6779B" w14:textId="77777777" w:rsidR="00C1586C" w:rsidRPr="00E86B61" w:rsidRDefault="00C1586C" w:rsidP="00AB0450">
            <w:pPr>
              <w:spacing w:after="120"/>
              <w:rPr>
                <w:rFonts w:cs="Arial"/>
                <w:iCs/>
                <w:sz w:val="22"/>
                <w:szCs w:val="22"/>
              </w:rPr>
            </w:pPr>
          </w:p>
        </w:tc>
      </w:tr>
    </w:tbl>
    <w:p w14:paraId="1779D8C8" w14:textId="77777777" w:rsidR="00E14682" w:rsidRDefault="00E14682" w:rsidP="00DB4782">
      <w:pPr>
        <w:rPr>
          <w:rFonts w:eastAsiaTheme="majorEastAsia" w:cs="Arial"/>
          <w:b/>
          <w:bCs/>
          <w:sz w:val="22"/>
          <w:szCs w:val="22"/>
        </w:rPr>
      </w:pPr>
    </w:p>
    <w:p w14:paraId="05F7C038" w14:textId="4D95DE0F" w:rsidR="00DB4782" w:rsidRPr="008B3D02" w:rsidRDefault="000A386A" w:rsidP="00DB4782">
      <w:pPr>
        <w:rPr>
          <w:rFonts w:eastAsiaTheme="majorEastAsia" w:cs="Arial"/>
          <w:i/>
          <w:iCs/>
          <w:sz w:val="22"/>
          <w:szCs w:val="22"/>
        </w:rPr>
      </w:pPr>
      <w:r w:rsidRPr="008B3D02">
        <w:rPr>
          <w:rFonts w:eastAsiaTheme="majorEastAsia" w:cs="Arial"/>
          <w:i/>
          <w:iCs/>
          <w:color w:val="365F91" w:themeColor="accent1" w:themeShade="BF"/>
          <w:sz w:val="22"/>
          <w:szCs w:val="22"/>
        </w:rPr>
        <w:t>Er</w:t>
      </w:r>
      <w:r w:rsidRPr="008B3D02">
        <w:rPr>
          <w:rFonts w:cs="Arial"/>
          <w:i/>
          <w:color w:val="365F91" w:themeColor="accent1" w:themeShade="BF"/>
          <w:sz w:val="22"/>
          <w:szCs w:val="22"/>
        </w:rPr>
        <w:t>gänzen Sie die Angaben um eine Beschreibung und einen Lageplan</w:t>
      </w:r>
      <w:r w:rsidR="008B3D02">
        <w:rPr>
          <w:rFonts w:cs="Arial"/>
          <w:i/>
          <w:color w:val="365F91" w:themeColor="accent1" w:themeShade="BF"/>
          <w:sz w:val="22"/>
          <w:szCs w:val="22"/>
        </w:rPr>
        <w:t>.</w:t>
      </w:r>
    </w:p>
    <w:p w14:paraId="21B0DF35" w14:textId="77777777" w:rsidR="000A386A" w:rsidRPr="006F0D7C" w:rsidRDefault="000A386A" w:rsidP="00DB4782">
      <w:pPr>
        <w:rPr>
          <w:rFonts w:cs="Arial"/>
          <w:sz w:val="22"/>
          <w:szCs w:val="22"/>
        </w:rPr>
      </w:pPr>
    </w:p>
    <w:p w14:paraId="0C95E1DD" w14:textId="204EE077" w:rsidR="00DB4782" w:rsidRPr="006F0D7C" w:rsidRDefault="0029560E" w:rsidP="00DB4782">
      <w:pPr>
        <w:rPr>
          <w:rFonts w:cs="Arial"/>
          <w:sz w:val="22"/>
          <w:szCs w:val="22"/>
        </w:rPr>
      </w:pPr>
      <w:r>
        <w:rPr>
          <w:rFonts w:cs="Arial"/>
          <w:noProof/>
          <w:sz w:val="22"/>
          <w:szCs w:val="22"/>
        </w:rPr>
        <w:drawing>
          <wp:inline distT="0" distB="0" distL="0" distR="0" wp14:anchorId="436F55AB" wp14:editId="5717D46F">
            <wp:extent cx="2533650" cy="2533650"/>
            <wp:effectExtent l="0" t="0" r="0" b="0"/>
            <wp:docPr id="2" name="Grafik 2" descr="Gitternetzli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Gitternetzlinie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33650" cy="2533650"/>
                    </a:xfrm>
                    <a:prstGeom prst="rect">
                      <a:avLst/>
                    </a:prstGeom>
                  </pic:spPr>
                </pic:pic>
              </a:graphicData>
            </a:graphic>
          </wp:inline>
        </w:drawing>
      </w:r>
    </w:p>
    <w:p w14:paraId="6D0693A1" w14:textId="14AC13BD" w:rsidR="000D69BB" w:rsidRPr="000B33B2" w:rsidRDefault="000D69BB" w:rsidP="00DB4782">
      <w:pPr>
        <w:rPr>
          <w:rFonts w:cs="Arial"/>
          <w:sz w:val="18"/>
          <w:szCs w:val="22"/>
        </w:rPr>
      </w:pPr>
      <w:r w:rsidRPr="000B33B2">
        <w:rPr>
          <w:rFonts w:cs="Arial"/>
          <w:sz w:val="18"/>
          <w:szCs w:val="22"/>
        </w:rPr>
        <w:t>Abb.</w:t>
      </w:r>
      <w:r w:rsidR="00E222A0" w:rsidRPr="000B33B2">
        <w:rPr>
          <w:rFonts w:cs="Arial"/>
          <w:sz w:val="18"/>
          <w:szCs w:val="22"/>
        </w:rPr>
        <w:t xml:space="preserve"> </w:t>
      </w:r>
      <w:r w:rsidRPr="000B33B2">
        <w:rPr>
          <w:rFonts w:cs="Arial"/>
          <w:sz w:val="18"/>
          <w:szCs w:val="22"/>
        </w:rPr>
        <w:t xml:space="preserve">1: </w:t>
      </w:r>
      <w:r w:rsidR="00E14682">
        <w:rPr>
          <w:rFonts w:cs="Arial"/>
          <w:sz w:val="18"/>
          <w:szCs w:val="22"/>
        </w:rPr>
        <w:t>Skizze des geplanten Standorts</w:t>
      </w:r>
    </w:p>
    <w:p w14:paraId="58739213" w14:textId="23625E34" w:rsidR="00B438E7" w:rsidRDefault="00B438E7">
      <w:pPr>
        <w:rPr>
          <w:rFonts w:cs="Arial"/>
          <w:sz w:val="22"/>
          <w:szCs w:val="22"/>
        </w:rPr>
      </w:pPr>
    </w:p>
    <w:p w14:paraId="09D8313A" w14:textId="77777777" w:rsidR="00D418DE" w:rsidRPr="000A386A" w:rsidRDefault="00D418DE" w:rsidP="00870E34">
      <w:pPr>
        <w:pStyle w:val="berschrift2"/>
      </w:pPr>
      <w:r w:rsidRPr="000A386A">
        <w:t xml:space="preserve">Aktuell ermittelte </w:t>
      </w:r>
      <w:r w:rsidRPr="00870E34">
        <w:t>Wasserstoffbedarfe</w:t>
      </w:r>
    </w:p>
    <w:p w14:paraId="45E53CC9" w14:textId="77777777" w:rsidR="00D418DE" w:rsidRDefault="00D418DE" w:rsidP="00D418DE">
      <w:pPr>
        <w:rPr>
          <w:rFonts w:cs="Arial"/>
          <w:sz w:val="22"/>
          <w:szCs w:val="22"/>
        </w:rPr>
      </w:pPr>
    </w:p>
    <w:p w14:paraId="0659C623" w14:textId="6CF9AC96" w:rsidR="00D418DE" w:rsidRPr="008B3D02" w:rsidRDefault="00D418DE" w:rsidP="00D418DE">
      <w:pPr>
        <w:rPr>
          <w:rFonts w:cs="Arial"/>
          <w:i/>
          <w:iCs/>
          <w:color w:val="365F91" w:themeColor="accent1" w:themeShade="BF"/>
          <w:sz w:val="22"/>
          <w:szCs w:val="22"/>
        </w:rPr>
      </w:pPr>
      <w:r w:rsidRPr="008B3D02">
        <w:rPr>
          <w:rFonts w:cs="Arial"/>
          <w:i/>
          <w:iCs/>
          <w:color w:val="365F91" w:themeColor="accent1" w:themeShade="BF"/>
          <w:sz w:val="22"/>
          <w:szCs w:val="22"/>
        </w:rPr>
        <w:t>Beschreiben Sie den lokalen Wasserstoffbedarfs mit Angaben zu den Abnehmern und deren Nutzung und weisen Sie den Mangel an Kapazität nach. Gehen Sie dabei auf die Gesamtbedarfe in der Region und alternative Versorgungswege ein (</w:t>
      </w:r>
      <w:r w:rsidR="00183576">
        <w:rPr>
          <w:rFonts w:cs="Arial"/>
          <w:i/>
          <w:iCs/>
          <w:color w:val="365F91" w:themeColor="accent1" w:themeShade="BF"/>
          <w:sz w:val="22"/>
          <w:szCs w:val="22"/>
        </w:rPr>
        <w:t xml:space="preserve">z.B. </w:t>
      </w:r>
      <w:r w:rsidRPr="008B3D02">
        <w:rPr>
          <w:rFonts w:cs="Arial"/>
          <w:i/>
          <w:iCs/>
          <w:color w:val="365F91" w:themeColor="accent1" w:themeShade="BF"/>
          <w:sz w:val="22"/>
          <w:szCs w:val="22"/>
        </w:rPr>
        <w:t>Import, Pipelineanschluss)</w:t>
      </w:r>
    </w:p>
    <w:p w14:paraId="5F0EA3BE" w14:textId="77777777" w:rsidR="000A386A" w:rsidRDefault="000A386A">
      <w:pPr>
        <w:rPr>
          <w:rFonts w:cs="Arial"/>
          <w:sz w:val="22"/>
          <w:szCs w:val="22"/>
        </w:rPr>
      </w:pPr>
    </w:p>
    <w:tbl>
      <w:tblPr>
        <w:tblStyle w:val="Tabellenraster"/>
        <w:tblW w:w="0" w:type="auto"/>
        <w:tblLook w:val="04A0" w:firstRow="1" w:lastRow="0" w:firstColumn="1" w:lastColumn="0" w:noHBand="0" w:noVBand="1"/>
      </w:tblPr>
      <w:tblGrid>
        <w:gridCol w:w="4548"/>
        <w:gridCol w:w="4549"/>
      </w:tblGrid>
      <w:tr w:rsidR="000A386A" w:rsidRPr="00E86B61" w14:paraId="763D769B" w14:textId="77777777" w:rsidTr="00AB0450">
        <w:tc>
          <w:tcPr>
            <w:tcW w:w="4548" w:type="dxa"/>
            <w:shd w:val="clear" w:color="auto" w:fill="D9D9D9" w:themeFill="background1" w:themeFillShade="D9"/>
          </w:tcPr>
          <w:p w14:paraId="14B60D65" w14:textId="1B20562C" w:rsidR="000A386A" w:rsidRPr="00C1586C" w:rsidRDefault="000A386A" w:rsidP="00AB0450">
            <w:pPr>
              <w:spacing w:after="120"/>
              <w:rPr>
                <w:rFonts w:cs="Arial"/>
                <w:b/>
                <w:bCs/>
                <w:iCs/>
                <w:sz w:val="22"/>
                <w:szCs w:val="22"/>
              </w:rPr>
            </w:pPr>
            <w:r>
              <w:rPr>
                <w:rFonts w:cs="Arial"/>
                <w:b/>
                <w:bCs/>
                <w:iCs/>
                <w:sz w:val="22"/>
                <w:szCs w:val="22"/>
              </w:rPr>
              <w:t>Abnehmer</w:t>
            </w:r>
            <w:r w:rsidRPr="00C1586C">
              <w:rPr>
                <w:rFonts w:cs="Arial"/>
                <w:b/>
                <w:bCs/>
                <w:iCs/>
                <w:sz w:val="22"/>
                <w:szCs w:val="22"/>
              </w:rPr>
              <w:t xml:space="preserve"> von </w:t>
            </w:r>
            <w:r>
              <w:rPr>
                <w:rFonts w:cs="Arial"/>
                <w:b/>
                <w:bCs/>
                <w:iCs/>
                <w:sz w:val="22"/>
                <w:szCs w:val="22"/>
              </w:rPr>
              <w:t xml:space="preserve">Wasserstoff </w:t>
            </w:r>
            <w:r w:rsidR="008B3D02">
              <w:rPr>
                <w:rFonts w:cs="Arial"/>
                <w:b/>
                <w:bCs/>
                <w:iCs/>
                <w:sz w:val="22"/>
                <w:szCs w:val="22"/>
              </w:rPr>
              <w:t>(</w:t>
            </w:r>
            <w:r>
              <w:rPr>
                <w:rFonts w:cs="Arial"/>
                <w:b/>
                <w:bCs/>
                <w:iCs/>
                <w:sz w:val="22"/>
                <w:szCs w:val="22"/>
              </w:rPr>
              <w:t>Entfernung</w:t>
            </w:r>
            <w:r w:rsidR="008B3D02">
              <w:rPr>
                <w:rFonts w:cs="Arial"/>
                <w:b/>
                <w:bCs/>
                <w:iCs/>
                <w:sz w:val="22"/>
                <w:szCs w:val="22"/>
              </w:rPr>
              <w:t>)</w:t>
            </w:r>
          </w:p>
        </w:tc>
        <w:tc>
          <w:tcPr>
            <w:tcW w:w="4549" w:type="dxa"/>
            <w:shd w:val="clear" w:color="auto" w:fill="D9D9D9" w:themeFill="background1" w:themeFillShade="D9"/>
          </w:tcPr>
          <w:p w14:paraId="272CA187" w14:textId="33024430" w:rsidR="000A386A" w:rsidRPr="00C1586C" w:rsidRDefault="000A386A" w:rsidP="00AB0450">
            <w:pPr>
              <w:spacing w:after="120"/>
              <w:rPr>
                <w:rFonts w:cs="Arial"/>
                <w:b/>
                <w:bCs/>
                <w:iCs/>
                <w:sz w:val="22"/>
                <w:szCs w:val="22"/>
              </w:rPr>
            </w:pPr>
            <w:r>
              <w:rPr>
                <w:rFonts w:cs="Arial"/>
                <w:b/>
                <w:bCs/>
                <w:iCs/>
                <w:sz w:val="22"/>
                <w:szCs w:val="22"/>
              </w:rPr>
              <w:t>Vorauss</w:t>
            </w:r>
            <w:r w:rsidR="008B3D02">
              <w:rPr>
                <w:rFonts w:cs="Arial"/>
                <w:b/>
                <w:bCs/>
                <w:iCs/>
                <w:sz w:val="22"/>
                <w:szCs w:val="22"/>
              </w:rPr>
              <w:t>ichtliche</w:t>
            </w:r>
            <w:r>
              <w:rPr>
                <w:rFonts w:cs="Arial"/>
                <w:b/>
                <w:bCs/>
                <w:iCs/>
                <w:sz w:val="22"/>
                <w:szCs w:val="22"/>
              </w:rPr>
              <w:t xml:space="preserve"> </w:t>
            </w:r>
            <w:r w:rsidR="008B3D02">
              <w:rPr>
                <w:rFonts w:cs="Arial"/>
                <w:b/>
                <w:bCs/>
                <w:iCs/>
                <w:sz w:val="22"/>
                <w:szCs w:val="22"/>
              </w:rPr>
              <w:t>Abnahmem</w:t>
            </w:r>
            <w:r>
              <w:rPr>
                <w:rFonts w:cs="Arial"/>
                <w:b/>
                <w:bCs/>
                <w:iCs/>
                <w:sz w:val="22"/>
                <w:szCs w:val="22"/>
              </w:rPr>
              <w:t>enge und Stand der Verhandlungen</w:t>
            </w:r>
            <w:r w:rsidR="002E4168">
              <w:rPr>
                <w:rFonts w:cs="Arial"/>
                <w:b/>
                <w:bCs/>
                <w:iCs/>
                <w:sz w:val="22"/>
                <w:szCs w:val="22"/>
              </w:rPr>
              <w:t xml:space="preserve"> und Nutzung </w:t>
            </w:r>
          </w:p>
        </w:tc>
      </w:tr>
      <w:tr w:rsidR="000A386A" w:rsidRPr="00E86B61" w14:paraId="64235AF2" w14:textId="77777777" w:rsidTr="00AB0450">
        <w:tc>
          <w:tcPr>
            <w:tcW w:w="4548" w:type="dxa"/>
          </w:tcPr>
          <w:p w14:paraId="2EFC0BD9" w14:textId="2BA12FE4" w:rsidR="000A386A" w:rsidRPr="008B3D02" w:rsidRDefault="000A386A" w:rsidP="00AB0450">
            <w:pPr>
              <w:spacing w:after="120"/>
              <w:rPr>
                <w:rFonts w:cs="Arial"/>
                <w:i/>
                <w:color w:val="365F91" w:themeColor="accent1" w:themeShade="BF"/>
                <w:sz w:val="22"/>
                <w:szCs w:val="22"/>
              </w:rPr>
            </w:pPr>
            <w:r w:rsidRPr="008B3D02">
              <w:rPr>
                <w:rFonts w:cs="Arial"/>
                <w:i/>
                <w:color w:val="365F91" w:themeColor="accent1" w:themeShade="BF"/>
                <w:sz w:val="22"/>
                <w:szCs w:val="22"/>
              </w:rPr>
              <w:t xml:space="preserve">Fa. </w:t>
            </w:r>
            <w:proofErr w:type="spellStart"/>
            <w:r w:rsidRPr="008B3D02">
              <w:rPr>
                <w:rFonts w:cs="Arial"/>
                <w:i/>
                <w:color w:val="365F91" w:themeColor="accent1" w:themeShade="BF"/>
                <w:sz w:val="22"/>
                <w:szCs w:val="22"/>
              </w:rPr>
              <w:t>xy</w:t>
            </w:r>
            <w:proofErr w:type="spellEnd"/>
            <w:r w:rsidR="008B3D02" w:rsidRPr="008B3D02">
              <w:rPr>
                <w:rFonts w:cs="Arial"/>
                <w:i/>
                <w:color w:val="365F91" w:themeColor="accent1" w:themeShade="BF"/>
                <w:sz w:val="22"/>
                <w:szCs w:val="22"/>
              </w:rPr>
              <w:t xml:space="preserve"> (</w:t>
            </w:r>
            <w:r w:rsidRPr="008B3D02">
              <w:rPr>
                <w:rFonts w:cs="Arial"/>
                <w:i/>
                <w:color w:val="365F91" w:themeColor="accent1" w:themeShade="BF"/>
                <w:sz w:val="22"/>
                <w:szCs w:val="22"/>
              </w:rPr>
              <w:t>5 km</w:t>
            </w:r>
            <w:r w:rsidR="008B3D02" w:rsidRPr="008B3D02">
              <w:rPr>
                <w:rFonts w:cs="Arial"/>
                <w:i/>
                <w:color w:val="365F91" w:themeColor="accent1" w:themeShade="BF"/>
                <w:sz w:val="22"/>
                <w:szCs w:val="22"/>
              </w:rPr>
              <w:t>)</w:t>
            </w:r>
          </w:p>
        </w:tc>
        <w:tc>
          <w:tcPr>
            <w:tcW w:w="4549" w:type="dxa"/>
          </w:tcPr>
          <w:p w14:paraId="165F6145" w14:textId="77777777" w:rsidR="000A386A" w:rsidRPr="00E86B61" w:rsidRDefault="000A386A" w:rsidP="00AB0450">
            <w:pPr>
              <w:spacing w:after="120"/>
              <w:rPr>
                <w:rFonts w:cs="Arial"/>
                <w:iCs/>
                <w:sz w:val="22"/>
                <w:szCs w:val="22"/>
              </w:rPr>
            </w:pPr>
          </w:p>
        </w:tc>
      </w:tr>
      <w:tr w:rsidR="000A386A" w:rsidRPr="00E86B61" w14:paraId="2C885DD5" w14:textId="77777777" w:rsidTr="00AB0450">
        <w:tc>
          <w:tcPr>
            <w:tcW w:w="4548" w:type="dxa"/>
          </w:tcPr>
          <w:p w14:paraId="3B64EFAC" w14:textId="0C36A6DE" w:rsidR="000A386A" w:rsidRPr="008B3D02" w:rsidRDefault="000A386A" w:rsidP="00AB0450">
            <w:pPr>
              <w:spacing w:after="120"/>
              <w:rPr>
                <w:rFonts w:cs="Arial"/>
                <w:i/>
                <w:color w:val="365F91" w:themeColor="accent1" w:themeShade="BF"/>
                <w:sz w:val="22"/>
                <w:szCs w:val="22"/>
              </w:rPr>
            </w:pPr>
            <w:r w:rsidRPr="008B3D02">
              <w:rPr>
                <w:rFonts w:cs="Arial"/>
                <w:i/>
                <w:color w:val="365F91" w:themeColor="accent1" w:themeShade="BF"/>
                <w:sz w:val="22"/>
                <w:szCs w:val="22"/>
              </w:rPr>
              <w:t>Tankstelle, angeschlossen (110m)</w:t>
            </w:r>
          </w:p>
        </w:tc>
        <w:tc>
          <w:tcPr>
            <w:tcW w:w="4549" w:type="dxa"/>
          </w:tcPr>
          <w:p w14:paraId="2A4B79B2" w14:textId="77777777" w:rsidR="000A386A" w:rsidRPr="00E86B61" w:rsidRDefault="000A386A" w:rsidP="00AB0450">
            <w:pPr>
              <w:spacing w:after="120"/>
              <w:rPr>
                <w:rFonts w:cs="Arial"/>
                <w:iCs/>
                <w:sz w:val="22"/>
                <w:szCs w:val="22"/>
              </w:rPr>
            </w:pPr>
          </w:p>
        </w:tc>
      </w:tr>
      <w:tr w:rsidR="000A386A" w:rsidRPr="00E86B61" w14:paraId="129B5CD4" w14:textId="77777777" w:rsidTr="00AB0450">
        <w:tc>
          <w:tcPr>
            <w:tcW w:w="4548" w:type="dxa"/>
          </w:tcPr>
          <w:p w14:paraId="068488C1" w14:textId="776ADEAD" w:rsidR="000A386A" w:rsidRPr="00E86B61" w:rsidRDefault="000A386A" w:rsidP="00AB0450">
            <w:pPr>
              <w:spacing w:after="120"/>
              <w:rPr>
                <w:rFonts w:cs="Arial"/>
                <w:iCs/>
                <w:sz w:val="22"/>
                <w:szCs w:val="22"/>
              </w:rPr>
            </w:pPr>
          </w:p>
        </w:tc>
        <w:tc>
          <w:tcPr>
            <w:tcW w:w="4549" w:type="dxa"/>
          </w:tcPr>
          <w:p w14:paraId="257EF575" w14:textId="77777777" w:rsidR="000A386A" w:rsidRPr="00E86B61" w:rsidRDefault="000A386A" w:rsidP="00AB0450">
            <w:pPr>
              <w:spacing w:after="120"/>
              <w:rPr>
                <w:rFonts w:cs="Arial"/>
                <w:iCs/>
                <w:sz w:val="22"/>
                <w:szCs w:val="22"/>
              </w:rPr>
            </w:pPr>
          </w:p>
        </w:tc>
      </w:tr>
    </w:tbl>
    <w:p w14:paraId="20164F36" w14:textId="77777777" w:rsidR="00D418DE" w:rsidRDefault="00D418DE">
      <w:pPr>
        <w:rPr>
          <w:rFonts w:eastAsiaTheme="majorEastAsia" w:cs="Arial"/>
          <w:i/>
          <w:iCs/>
          <w:sz w:val="22"/>
          <w:szCs w:val="22"/>
        </w:rPr>
      </w:pPr>
    </w:p>
    <w:p w14:paraId="081FFC25" w14:textId="2C18238A" w:rsidR="000A386A" w:rsidRPr="008B3D02" w:rsidRDefault="000A386A">
      <w:pPr>
        <w:rPr>
          <w:rFonts w:cs="Arial"/>
          <w:i/>
          <w:iCs/>
          <w:color w:val="365F91" w:themeColor="accent1" w:themeShade="BF"/>
          <w:sz w:val="22"/>
          <w:szCs w:val="22"/>
        </w:rPr>
      </w:pPr>
      <w:r w:rsidRPr="008B3D02">
        <w:rPr>
          <w:rFonts w:eastAsiaTheme="majorEastAsia" w:cs="Arial"/>
          <w:i/>
          <w:iCs/>
          <w:color w:val="365F91" w:themeColor="accent1" w:themeShade="BF"/>
          <w:sz w:val="22"/>
          <w:szCs w:val="22"/>
        </w:rPr>
        <w:t>Ergänzen Sie die Angaben um eine Beschreibung</w:t>
      </w:r>
      <w:r w:rsidRPr="008B3D02">
        <w:rPr>
          <w:rFonts w:cs="Arial"/>
          <w:i/>
          <w:iCs/>
          <w:color w:val="365F91" w:themeColor="accent1" w:themeShade="BF"/>
          <w:sz w:val="22"/>
          <w:szCs w:val="22"/>
        </w:rPr>
        <w:t xml:space="preserve"> und erläutern Sie das Transportkonzept für den produzierten Wasserstoff (</w:t>
      </w:r>
      <w:r w:rsidR="008B3D02" w:rsidRPr="008B3D02">
        <w:rPr>
          <w:rFonts w:cs="Arial"/>
          <w:i/>
          <w:iCs/>
          <w:color w:val="365F91" w:themeColor="accent1" w:themeShade="BF"/>
          <w:sz w:val="22"/>
          <w:szCs w:val="22"/>
        </w:rPr>
        <w:t xml:space="preserve">z.B. </w:t>
      </w:r>
      <w:r w:rsidRPr="008B3D02">
        <w:rPr>
          <w:rFonts w:cs="Arial"/>
          <w:i/>
          <w:iCs/>
          <w:color w:val="365F91" w:themeColor="accent1" w:themeShade="BF"/>
          <w:sz w:val="22"/>
          <w:szCs w:val="22"/>
        </w:rPr>
        <w:t>Trailer, Pipeline)</w:t>
      </w:r>
    </w:p>
    <w:p w14:paraId="2511454C" w14:textId="4308E3C2" w:rsidR="000A386A" w:rsidRDefault="000A386A">
      <w:pPr>
        <w:rPr>
          <w:rFonts w:cs="Arial"/>
          <w:i/>
          <w:iCs/>
          <w:sz w:val="22"/>
          <w:szCs w:val="22"/>
        </w:rPr>
      </w:pPr>
    </w:p>
    <w:p w14:paraId="1F8F73C8" w14:textId="78A10946" w:rsidR="00D418DE" w:rsidRPr="000A386A" w:rsidRDefault="00D418DE" w:rsidP="00870E34">
      <w:pPr>
        <w:pStyle w:val="berschrift2"/>
      </w:pPr>
      <w:r>
        <w:t xml:space="preserve">Stromversorgung und </w:t>
      </w:r>
      <w:proofErr w:type="spellStart"/>
      <w:r>
        <w:t>Netzdienlichkeit</w:t>
      </w:r>
      <w:proofErr w:type="spellEnd"/>
    </w:p>
    <w:p w14:paraId="436C4C71" w14:textId="77777777" w:rsidR="00D418DE" w:rsidRDefault="00D418DE" w:rsidP="00D418DE">
      <w:pPr>
        <w:rPr>
          <w:rFonts w:cs="Arial"/>
          <w:sz w:val="22"/>
          <w:szCs w:val="22"/>
        </w:rPr>
      </w:pPr>
    </w:p>
    <w:tbl>
      <w:tblPr>
        <w:tblStyle w:val="Tabellenraster"/>
        <w:tblW w:w="0" w:type="auto"/>
        <w:tblLook w:val="04A0" w:firstRow="1" w:lastRow="0" w:firstColumn="1" w:lastColumn="0" w:noHBand="0" w:noVBand="1"/>
      </w:tblPr>
      <w:tblGrid>
        <w:gridCol w:w="4548"/>
        <w:gridCol w:w="4549"/>
      </w:tblGrid>
      <w:tr w:rsidR="00D418DE" w:rsidRPr="00E86B61" w14:paraId="7A60695A" w14:textId="77777777" w:rsidTr="00AB0450">
        <w:tc>
          <w:tcPr>
            <w:tcW w:w="4548" w:type="dxa"/>
            <w:shd w:val="clear" w:color="auto" w:fill="D9D9D9" w:themeFill="background1" w:themeFillShade="D9"/>
          </w:tcPr>
          <w:p w14:paraId="2CBD6125" w14:textId="415EE8AF" w:rsidR="00D418DE" w:rsidRPr="00C1586C" w:rsidRDefault="00D418DE" w:rsidP="00AB0450">
            <w:pPr>
              <w:spacing w:after="120"/>
              <w:rPr>
                <w:rFonts w:cs="Arial"/>
                <w:b/>
                <w:bCs/>
                <w:iCs/>
                <w:sz w:val="22"/>
                <w:szCs w:val="22"/>
              </w:rPr>
            </w:pPr>
            <w:r w:rsidRPr="00C1586C">
              <w:rPr>
                <w:rFonts w:cs="Arial"/>
                <w:b/>
                <w:bCs/>
                <w:iCs/>
                <w:sz w:val="22"/>
                <w:szCs w:val="22"/>
              </w:rPr>
              <w:t>Verfügbarkeit von Strom / EE</w:t>
            </w:r>
          </w:p>
        </w:tc>
        <w:tc>
          <w:tcPr>
            <w:tcW w:w="4549" w:type="dxa"/>
            <w:shd w:val="clear" w:color="auto" w:fill="D9D9D9" w:themeFill="background1" w:themeFillShade="D9"/>
          </w:tcPr>
          <w:p w14:paraId="784496F7" w14:textId="77777777" w:rsidR="00D418DE" w:rsidRPr="00C1586C" w:rsidRDefault="00D418DE" w:rsidP="00AB0450">
            <w:pPr>
              <w:spacing w:after="120"/>
              <w:rPr>
                <w:rFonts w:cs="Arial"/>
                <w:b/>
                <w:bCs/>
                <w:iCs/>
                <w:sz w:val="22"/>
                <w:szCs w:val="22"/>
              </w:rPr>
            </w:pPr>
            <w:r>
              <w:rPr>
                <w:rFonts w:cs="Arial"/>
                <w:b/>
                <w:bCs/>
                <w:iCs/>
                <w:sz w:val="22"/>
                <w:szCs w:val="22"/>
              </w:rPr>
              <w:t>Angaben und Entfernung</w:t>
            </w:r>
          </w:p>
        </w:tc>
      </w:tr>
      <w:tr w:rsidR="00D418DE" w:rsidRPr="00E86B61" w14:paraId="76FAA421" w14:textId="77777777" w:rsidTr="00AB0450">
        <w:tc>
          <w:tcPr>
            <w:tcW w:w="4548" w:type="dxa"/>
          </w:tcPr>
          <w:p w14:paraId="6E445507" w14:textId="77777777" w:rsidR="00D418DE" w:rsidRDefault="00D418DE" w:rsidP="00AB0450">
            <w:pPr>
              <w:spacing w:after="120"/>
              <w:rPr>
                <w:rFonts w:cs="Arial"/>
                <w:iCs/>
                <w:sz w:val="22"/>
                <w:szCs w:val="22"/>
              </w:rPr>
            </w:pPr>
            <w:r>
              <w:rPr>
                <w:rFonts w:cs="Arial"/>
                <w:iCs/>
                <w:sz w:val="22"/>
                <w:szCs w:val="22"/>
              </w:rPr>
              <w:t>Vorhandene EE-Anlagen</w:t>
            </w:r>
          </w:p>
        </w:tc>
        <w:tc>
          <w:tcPr>
            <w:tcW w:w="4549" w:type="dxa"/>
          </w:tcPr>
          <w:p w14:paraId="4E7EF144" w14:textId="77777777" w:rsidR="00D418DE" w:rsidRPr="00E86B61" w:rsidRDefault="00D418DE" w:rsidP="00AB0450">
            <w:pPr>
              <w:spacing w:after="120"/>
              <w:rPr>
                <w:rFonts w:cs="Arial"/>
                <w:iCs/>
                <w:sz w:val="22"/>
                <w:szCs w:val="22"/>
              </w:rPr>
            </w:pPr>
          </w:p>
        </w:tc>
      </w:tr>
      <w:tr w:rsidR="00D418DE" w:rsidRPr="00E86B61" w14:paraId="05222B20" w14:textId="77777777" w:rsidTr="00AB0450">
        <w:tc>
          <w:tcPr>
            <w:tcW w:w="4548" w:type="dxa"/>
          </w:tcPr>
          <w:p w14:paraId="08776B72" w14:textId="77777777" w:rsidR="00D418DE" w:rsidRPr="00E86B61" w:rsidRDefault="00D418DE" w:rsidP="00AB0450">
            <w:pPr>
              <w:spacing w:after="120"/>
              <w:rPr>
                <w:rFonts w:cs="Arial"/>
                <w:iCs/>
                <w:sz w:val="22"/>
                <w:szCs w:val="22"/>
              </w:rPr>
            </w:pPr>
            <w:r w:rsidRPr="000A386A">
              <w:rPr>
                <w:rFonts w:cs="Arial"/>
                <w:iCs/>
                <w:sz w:val="22"/>
                <w:szCs w:val="22"/>
              </w:rPr>
              <w:t>EE-Anlagen, die eigens für das Projekt hinzu gebaut werden</w:t>
            </w:r>
          </w:p>
        </w:tc>
        <w:tc>
          <w:tcPr>
            <w:tcW w:w="4549" w:type="dxa"/>
          </w:tcPr>
          <w:p w14:paraId="6861A5CA" w14:textId="77777777" w:rsidR="00D418DE" w:rsidRPr="00E86B61" w:rsidRDefault="00D418DE" w:rsidP="00AB0450">
            <w:pPr>
              <w:spacing w:after="120"/>
              <w:rPr>
                <w:rFonts w:cs="Arial"/>
                <w:iCs/>
                <w:sz w:val="22"/>
                <w:szCs w:val="22"/>
              </w:rPr>
            </w:pPr>
          </w:p>
        </w:tc>
      </w:tr>
      <w:tr w:rsidR="00D418DE" w:rsidRPr="00E86B61" w14:paraId="37838D82" w14:textId="77777777" w:rsidTr="00AB0450">
        <w:tc>
          <w:tcPr>
            <w:tcW w:w="4548" w:type="dxa"/>
          </w:tcPr>
          <w:p w14:paraId="0ADD1DF4" w14:textId="77777777" w:rsidR="00D418DE" w:rsidRPr="00E86B61" w:rsidRDefault="00D418DE" w:rsidP="00AB0450">
            <w:pPr>
              <w:spacing w:after="120"/>
              <w:rPr>
                <w:rFonts w:cs="Arial"/>
                <w:iCs/>
                <w:sz w:val="22"/>
                <w:szCs w:val="22"/>
              </w:rPr>
            </w:pPr>
            <w:r>
              <w:rPr>
                <w:rFonts w:cs="Arial"/>
                <w:iCs/>
                <w:sz w:val="22"/>
                <w:szCs w:val="22"/>
              </w:rPr>
              <w:t>Aussage Netzbetreiber</w:t>
            </w:r>
          </w:p>
        </w:tc>
        <w:tc>
          <w:tcPr>
            <w:tcW w:w="4549" w:type="dxa"/>
          </w:tcPr>
          <w:p w14:paraId="5FD2DD60" w14:textId="77777777" w:rsidR="00D418DE" w:rsidRPr="00E86B61" w:rsidRDefault="00D418DE" w:rsidP="00AB0450">
            <w:pPr>
              <w:spacing w:after="120"/>
              <w:rPr>
                <w:rFonts w:cs="Arial"/>
                <w:iCs/>
                <w:sz w:val="22"/>
                <w:szCs w:val="22"/>
              </w:rPr>
            </w:pPr>
          </w:p>
        </w:tc>
      </w:tr>
      <w:tr w:rsidR="00D418DE" w:rsidRPr="00E86B61" w14:paraId="4D0B6543" w14:textId="77777777" w:rsidTr="00AB0450">
        <w:tc>
          <w:tcPr>
            <w:tcW w:w="4548" w:type="dxa"/>
          </w:tcPr>
          <w:p w14:paraId="4CD881B4" w14:textId="77777777" w:rsidR="00D418DE" w:rsidRPr="00E86B61" w:rsidRDefault="00D418DE" w:rsidP="00AB0450">
            <w:pPr>
              <w:spacing w:after="120"/>
              <w:rPr>
                <w:rFonts w:cs="Arial"/>
                <w:iCs/>
                <w:sz w:val="22"/>
                <w:szCs w:val="22"/>
              </w:rPr>
            </w:pPr>
            <w:proofErr w:type="spellStart"/>
            <w:r>
              <w:rPr>
                <w:rFonts w:cs="Arial"/>
                <w:iCs/>
                <w:sz w:val="22"/>
                <w:szCs w:val="22"/>
              </w:rPr>
              <w:t>Netzdienlichkeit</w:t>
            </w:r>
            <w:proofErr w:type="spellEnd"/>
          </w:p>
        </w:tc>
        <w:tc>
          <w:tcPr>
            <w:tcW w:w="4549" w:type="dxa"/>
          </w:tcPr>
          <w:p w14:paraId="28F4A930" w14:textId="77777777" w:rsidR="00D418DE" w:rsidRPr="00E86B61" w:rsidRDefault="00D418DE" w:rsidP="00AB0450">
            <w:pPr>
              <w:spacing w:after="120"/>
              <w:rPr>
                <w:rFonts w:cs="Arial"/>
                <w:iCs/>
                <w:sz w:val="22"/>
                <w:szCs w:val="22"/>
              </w:rPr>
            </w:pPr>
          </w:p>
        </w:tc>
      </w:tr>
      <w:tr w:rsidR="00D418DE" w:rsidRPr="00E86B61" w14:paraId="40D0D72E" w14:textId="77777777" w:rsidTr="00AB0450">
        <w:tc>
          <w:tcPr>
            <w:tcW w:w="4548" w:type="dxa"/>
          </w:tcPr>
          <w:p w14:paraId="4938987A" w14:textId="76244C25" w:rsidR="00D418DE" w:rsidRPr="00E86B61" w:rsidRDefault="006D00F3" w:rsidP="00AB0450">
            <w:pPr>
              <w:spacing w:after="120"/>
              <w:rPr>
                <w:rFonts w:cs="Arial"/>
                <w:iCs/>
                <w:sz w:val="22"/>
                <w:szCs w:val="22"/>
              </w:rPr>
            </w:pPr>
            <w:r>
              <w:rPr>
                <w:rFonts w:cs="Arial"/>
                <w:iCs/>
                <w:sz w:val="22"/>
                <w:szCs w:val="22"/>
              </w:rPr>
              <w:t xml:space="preserve">1,8 % -Flächenkriterium </w:t>
            </w:r>
            <w:r w:rsidRPr="006D00F3">
              <w:rPr>
                <w:rFonts w:cs="Arial"/>
                <w:iCs/>
                <w:sz w:val="22"/>
                <w:szCs w:val="22"/>
              </w:rPr>
              <w:t>Regionsfläche</w:t>
            </w:r>
            <w:r>
              <w:rPr>
                <w:rFonts w:cs="Arial"/>
                <w:iCs/>
                <w:sz w:val="22"/>
                <w:szCs w:val="22"/>
              </w:rPr>
              <w:t xml:space="preserve"> </w:t>
            </w:r>
          </w:p>
        </w:tc>
        <w:tc>
          <w:tcPr>
            <w:tcW w:w="4549" w:type="dxa"/>
          </w:tcPr>
          <w:p w14:paraId="1B3E51B2" w14:textId="77777777" w:rsidR="00D418DE" w:rsidRPr="00E86B61" w:rsidRDefault="00D418DE" w:rsidP="00AB0450">
            <w:pPr>
              <w:spacing w:after="120"/>
              <w:rPr>
                <w:rFonts w:cs="Arial"/>
                <w:iCs/>
                <w:sz w:val="22"/>
                <w:szCs w:val="22"/>
              </w:rPr>
            </w:pPr>
          </w:p>
        </w:tc>
      </w:tr>
      <w:tr w:rsidR="00D418DE" w:rsidRPr="00E86B61" w14:paraId="3923587A" w14:textId="77777777" w:rsidTr="00AB0450">
        <w:tc>
          <w:tcPr>
            <w:tcW w:w="4548" w:type="dxa"/>
          </w:tcPr>
          <w:p w14:paraId="26DBDE6C" w14:textId="77777777" w:rsidR="00D418DE" w:rsidRPr="00E86B61" w:rsidRDefault="00D418DE" w:rsidP="00AB0450">
            <w:pPr>
              <w:spacing w:after="120"/>
              <w:rPr>
                <w:rFonts w:cs="Arial"/>
                <w:iCs/>
                <w:sz w:val="22"/>
                <w:szCs w:val="22"/>
              </w:rPr>
            </w:pPr>
          </w:p>
        </w:tc>
        <w:tc>
          <w:tcPr>
            <w:tcW w:w="4549" w:type="dxa"/>
          </w:tcPr>
          <w:p w14:paraId="5BF09F7D" w14:textId="77777777" w:rsidR="00D418DE" w:rsidRPr="00E86B61" w:rsidRDefault="00D418DE" w:rsidP="00AB0450">
            <w:pPr>
              <w:spacing w:after="120"/>
              <w:rPr>
                <w:rFonts w:cs="Arial"/>
                <w:iCs/>
                <w:sz w:val="22"/>
                <w:szCs w:val="22"/>
              </w:rPr>
            </w:pPr>
          </w:p>
        </w:tc>
      </w:tr>
      <w:tr w:rsidR="00D418DE" w:rsidRPr="00E86B61" w14:paraId="5774E575" w14:textId="77777777" w:rsidTr="00AB0450">
        <w:tc>
          <w:tcPr>
            <w:tcW w:w="4548" w:type="dxa"/>
          </w:tcPr>
          <w:p w14:paraId="1C060089" w14:textId="77777777" w:rsidR="00D418DE" w:rsidRPr="00E86B61" w:rsidRDefault="00D418DE" w:rsidP="00AB0450">
            <w:pPr>
              <w:spacing w:after="120"/>
              <w:rPr>
                <w:rFonts w:cs="Arial"/>
                <w:iCs/>
                <w:sz w:val="22"/>
                <w:szCs w:val="22"/>
              </w:rPr>
            </w:pPr>
          </w:p>
        </w:tc>
        <w:tc>
          <w:tcPr>
            <w:tcW w:w="4549" w:type="dxa"/>
          </w:tcPr>
          <w:p w14:paraId="2D4F54CC" w14:textId="77777777" w:rsidR="00D418DE" w:rsidRPr="00E86B61" w:rsidRDefault="00D418DE" w:rsidP="00AB0450">
            <w:pPr>
              <w:spacing w:after="120"/>
              <w:rPr>
                <w:rFonts w:cs="Arial"/>
                <w:iCs/>
                <w:sz w:val="22"/>
                <w:szCs w:val="22"/>
              </w:rPr>
            </w:pPr>
          </w:p>
        </w:tc>
      </w:tr>
      <w:tr w:rsidR="00D418DE" w:rsidRPr="00E86B61" w14:paraId="4278E6F6" w14:textId="77777777" w:rsidTr="00AB0450">
        <w:tc>
          <w:tcPr>
            <w:tcW w:w="4548" w:type="dxa"/>
          </w:tcPr>
          <w:p w14:paraId="3A93A10E" w14:textId="77777777" w:rsidR="00D418DE" w:rsidRPr="00E86B61" w:rsidRDefault="00D418DE" w:rsidP="00AB0450">
            <w:pPr>
              <w:spacing w:after="120"/>
              <w:rPr>
                <w:rFonts w:cs="Arial"/>
                <w:iCs/>
                <w:sz w:val="22"/>
                <w:szCs w:val="22"/>
              </w:rPr>
            </w:pPr>
          </w:p>
        </w:tc>
        <w:tc>
          <w:tcPr>
            <w:tcW w:w="4549" w:type="dxa"/>
          </w:tcPr>
          <w:p w14:paraId="4C9670F9" w14:textId="77777777" w:rsidR="00D418DE" w:rsidRPr="00E86B61" w:rsidRDefault="00D418DE" w:rsidP="00AB0450">
            <w:pPr>
              <w:spacing w:after="120"/>
              <w:rPr>
                <w:rFonts w:cs="Arial"/>
                <w:iCs/>
                <w:sz w:val="22"/>
                <w:szCs w:val="22"/>
              </w:rPr>
            </w:pPr>
          </w:p>
        </w:tc>
      </w:tr>
    </w:tbl>
    <w:p w14:paraId="3341316D" w14:textId="77777777" w:rsidR="00D418DE" w:rsidRDefault="00D418DE" w:rsidP="00D418DE">
      <w:pPr>
        <w:rPr>
          <w:rFonts w:cs="Arial"/>
          <w:sz w:val="22"/>
          <w:szCs w:val="22"/>
        </w:rPr>
      </w:pPr>
    </w:p>
    <w:p w14:paraId="3D9346D4" w14:textId="2A6BDFE1" w:rsidR="00D418DE" w:rsidRPr="008B3D02" w:rsidRDefault="00D418DE" w:rsidP="00D418DE">
      <w:pPr>
        <w:rPr>
          <w:rFonts w:cs="Arial"/>
          <w:i/>
          <w:iCs/>
          <w:color w:val="365F91" w:themeColor="accent1" w:themeShade="BF"/>
          <w:sz w:val="22"/>
          <w:szCs w:val="22"/>
        </w:rPr>
      </w:pPr>
      <w:r w:rsidRPr="008B3D02">
        <w:rPr>
          <w:rFonts w:cs="Arial"/>
          <w:i/>
          <w:iCs/>
          <w:color w:val="365F91" w:themeColor="accent1" w:themeShade="BF"/>
          <w:sz w:val="22"/>
          <w:szCs w:val="22"/>
        </w:rPr>
        <w:t xml:space="preserve">Ergänzen Sie die Angaben um eine Beschreibung inkl. Karte im Markt-Stammdatenregister der Bundesnetzagentur (BNetzA) und die Einbindung zum Aufbau eines regionalen Wasserstoff-Hubs mit Integration in die (lokale) Wertschöpfungskette. Erläutern Sie, welche Arbeiten in welchem Zeitrahmen nötig sind, um die erforderliche </w:t>
      </w:r>
      <w:r w:rsidR="00C07E95" w:rsidRPr="008B3D02">
        <w:rPr>
          <w:rFonts w:cs="Arial"/>
          <w:i/>
          <w:iCs/>
          <w:color w:val="365F91" w:themeColor="accent1" w:themeShade="BF"/>
          <w:sz w:val="22"/>
          <w:szCs w:val="22"/>
        </w:rPr>
        <w:t>Stromversorgung zu gewährleisten.</w:t>
      </w:r>
    </w:p>
    <w:p w14:paraId="77D58678" w14:textId="0F1AEEA7" w:rsidR="00D418DE" w:rsidRDefault="00D418DE" w:rsidP="00D418DE">
      <w:pPr>
        <w:rPr>
          <w:rFonts w:cs="Arial"/>
          <w:sz w:val="22"/>
          <w:szCs w:val="22"/>
        </w:rPr>
      </w:pPr>
    </w:p>
    <w:p w14:paraId="17423DC9" w14:textId="1123A64C" w:rsidR="00925E4D" w:rsidRDefault="00925E4D">
      <w:pPr>
        <w:rPr>
          <w:rFonts w:cs="Arial"/>
          <w:sz w:val="22"/>
          <w:szCs w:val="22"/>
        </w:rPr>
      </w:pPr>
      <w:r>
        <w:rPr>
          <w:rFonts w:cs="Arial"/>
          <w:sz w:val="22"/>
          <w:szCs w:val="22"/>
        </w:rPr>
        <w:br w:type="page"/>
      </w:r>
    </w:p>
    <w:p w14:paraId="0101F308" w14:textId="2174430C" w:rsidR="006B7B7E" w:rsidRDefault="006B7B7E" w:rsidP="006B7B7E">
      <w:pPr>
        <w:pStyle w:val="berschrift1"/>
      </w:pPr>
      <w:r>
        <w:lastRenderedPageBreak/>
        <w:t>Umwelt- und Nachhaltigkeitsaspekte</w:t>
      </w:r>
    </w:p>
    <w:p w14:paraId="43B5C3AF" w14:textId="33FDC0B4" w:rsidR="00D418DE" w:rsidRDefault="00D418DE" w:rsidP="00870E34">
      <w:pPr>
        <w:pStyle w:val="berschrift2"/>
      </w:pPr>
      <w:r>
        <w:t xml:space="preserve">Wasserversorgung </w:t>
      </w:r>
    </w:p>
    <w:p w14:paraId="06A4F481" w14:textId="6FEFB1A7" w:rsidR="00D418DE" w:rsidRPr="008B3D02" w:rsidRDefault="00D418DE" w:rsidP="00D418DE">
      <w:pPr>
        <w:rPr>
          <w:rFonts w:cs="Arial"/>
          <w:i/>
          <w:iCs/>
          <w:color w:val="365F91" w:themeColor="accent1" w:themeShade="BF"/>
          <w:sz w:val="22"/>
          <w:szCs w:val="22"/>
        </w:rPr>
      </w:pPr>
      <w:r w:rsidRPr="008B3D02">
        <w:rPr>
          <w:rFonts w:cs="Arial"/>
          <w:i/>
          <w:iCs/>
          <w:color w:val="365F91" w:themeColor="accent1" w:themeShade="BF"/>
          <w:sz w:val="22"/>
          <w:szCs w:val="22"/>
        </w:rPr>
        <w:t>Machen Sie eine Aussage zur geplanten Versorgung des Elektrolyseurs mit Wasser. Gehen Sie dabei auf Reinheit, Menge und Herkunft ein</w:t>
      </w:r>
      <w:r w:rsidR="00C07E95" w:rsidRPr="008B3D02">
        <w:rPr>
          <w:rFonts w:cs="Arial"/>
          <w:i/>
          <w:iCs/>
          <w:color w:val="365F91" w:themeColor="accent1" w:themeShade="BF"/>
          <w:sz w:val="22"/>
          <w:szCs w:val="22"/>
        </w:rPr>
        <w:t xml:space="preserve"> inkl. der</w:t>
      </w:r>
      <w:r w:rsidRPr="008B3D02">
        <w:rPr>
          <w:rFonts w:cs="Arial"/>
          <w:i/>
          <w:iCs/>
          <w:color w:val="365F91" w:themeColor="accent1" w:themeShade="BF"/>
          <w:sz w:val="22"/>
          <w:szCs w:val="22"/>
        </w:rPr>
        <w:t xml:space="preserve"> </w:t>
      </w:r>
      <w:r w:rsidR="00C07E95" w:rsidRPr="008B3D02">
        <w:rPr>
          <w:rFonts w:cs="Arial"/>
          <w:i/>
          <w:iCs/>
          <w:color w:val="365F91" w:themeColor="accent1" w:themeShade="BF"/>
          <w:sz w:val="22"/>
          <w:szCs w:val="22"/>
        </w:rPr>
        <w:t xml:space="preserve">perspektivischen Wasserverfügbarkeit. </w:t>
      </w:r>
      <w:r w:rsidRPr="008B3D02">
        <w:rPr>
          <w:rFonts w:cs="Arial"/>
          <w:i/>
          <w:iCs/>
          <w:color w:val="365F91" w:themeColor="accent1" w:themeShade="BF"/>
          <w:sz w:val="22"/>
          <w:szCs w:val="22"/>
        </w:rPr>
        <w:t>Erläutern Sie, welche Arbeiten in welchem Zeitrahmen nötig sind, um die erforderliche Wasserversorgung zu gewährleisten.</w:t>
      </w:r>
    </w:p>
    <w:p w14:paraId="0B31A031" w14:textId="77777777" w:rsidR="00D418DE" w:rsidRDefault="00D418DE" w:rsidP="00D418DE">
      <w:pPr>
        <w:rPr>
          <w:rFonts w:cs="Arial"/>
          <w:sz w:val="22"/>
          <w:szCs w:val="22"/>
        </w:rPr>
      </w:pPr>
    </w:p>
    <w:p w14:paraId="664AD68C" w14:textId="597F4CD3" w:rsidR="00D418DE" w:rsidRPr="00C07E95" w:rsidRDefault="00C07E95" w:rsidP="00870E34">
      <w:pPr>
        <w:pStyle w:val="berschrift2"/>
      </w:pPr>
      <w:r w:rsidRPr="00C07E95">
        <w:t>Abwärme- und Sauerstoffnutzung</w:t>
      </w:r>
    </w:p>
    <w:p w14:paraId="742CD11B" w14:textId="55028CBA" w:rsidR="00C07E95" w:rsidRPr="008B3D02" w:rsidRDefault="00C07E95" w:rsidP="00D418DE">
      <w:pPr>
        <w:rPr>
          <w:rFonts w:cs="Arial"/>
          <w:i/>
          <w:iCs/>
          <w:color w:val="365F91" w:themeColor="accent1" w:themeShade="BF"/>
          <w:sz w:val="22"/>
          <w:szCs w:val="22"/>
        </w:rPr>
      </w:pPr>
      <w:r w:rsidRPr="008B3D02">
        <w:rPr>
          <w:rFonts w:cs="Arial"/>
          <w:i/>
          <w:iCs/>
          <w:color w:val="365F91" w:themeColor="accent1" w:themeShade="BF"/>
          <w:sz w:val="22"/>
          <w:szCs w:val="22"/>
        </w:rPr>
        <w:t>Beschreiben Sie das Konzept zur Abwärmenutzung und der Verwendung des bei der Wasser-Elektrolyse entstehenden Sauerstoffs.</w:t>
      </w:r>
    </w:p>
    <w:p w14:paraId="38C8F642" w14:textId="38F974CC" w:rsidR="00D418DE" w:rsidRPr="008B3D02" w:rsidRDefault="00C07E95" w:rsidP="00D418DE">
      <w:pPr>
        <w:rPr>
          <w:rFonts w:cs="Arial"/>
          <w:i/>
          <w:iCs/>
          <w:color w:val="365F91" w:themeColor="accent1" w:themeShade="BF"/>
          <w:sz w:val="22"/>
          <w:szCs w:val="22"/>
        </w:rPr>
      </w:pPr>
      <w:r w:rsidRPr="008B3D02">
        <w:rPr>
          <w:rFonts w:cs="Arial"/>
          <w:i/>
          <w:iCs/>
          <w:color w:val="365F91" w:themeColor="accent1" w:themeShade="BF"/>
          <w:sz w:val="22"/>
          <w:szCs w:val="22"/>
        </w:rPr>
        <w:t>Beschreiben Sie das Konzept für die Abfallentsorgung der Rückstände aus der Wasseraufbereitung.</w:t>
      </w:r>
    </w:p>
    <w:p w14:paraId="6711F611" w14:textId="043CF75C" w:rsidR="00D418DE" w:rsidRDefault="00D418DE" w:rsidP="00D418DE">
      <w:pPr>
        <w:rPr>
          <w:rFonts w:cs="Arial"/>
          <w:color w:val="365F91" w:themeColor="accent1" w:themeShade="BF"/>
          <w:sz w:val="22"/>
          <w:szCs w:val="22"/>
        </w:rPr>
      </w:pPr>
      <w:r w:rsidRPr="008B3D02">
        <w:rPr>
          <w:rFonts w:cs="Arial"/>
          <w:i/>
          <w:iCs/>
          <w:color w:val="365F91" w:themeColor="accent1" w:themeShade="BF"/>
          <w:sz w:val="22"/>
          <w:szCs w:val="22"/>
        </w:rPr>
        <w:t xml:space="preserve">Erläutern Sie, welche Arbeiten in welchem Zeitrahmen nötig sind, um die </w:t>
      </w:r>
      <w:r w:rsidR="00C07E95" w:rsidRPr="008B3D02">
        <w:rPr>
          <w:rFonts w:cs="Arial"/>
          <w:i/>
          <w:iCs/>
          <w:color w:val="365F91" w:themeColor="accent1" w:themeShade="BF"/>
          <w:sz w:val="22"/>
          <w:szCs w:val="22"/>
        </w:rPr>
        <w:t>Abwärme bzw. Sauerstoffnutzung</w:t>
      </w:r>
      <w:r w:rsidRPr="008B3D02">
        <w:rPr>
          <w:rFonts w:cs="Arial"/>
          <w:i/>
          <w:iCs/>
          <w:color w:val="365F91" w:themeColor="accent1" w:themeShade="BF"/>
          <w:sz w:val="22"/>
          <w:szCs w:val="22"/>
        </w:rPr>
        <w:t xml:space="preserve"> zu gewährleisten</w:t>
      </w:r>
      <w:r w:rsidRPr="008B3D02">
        <w:rPr>
          <w:rFonts w:cs="Arial"/>
          <w:color w:val="365F91" w:themeColor="accent1" w:themeShade="BF"/>
          <w:sz w:val="22"/>
          <w:szCs w:val="22"/>
        </w:rPr>
        <w:t>.</w:t>
      </w:r>
    </w:p>
    <w:p w14:paraId="31EA294A" w14:textId="7F3EBD71" w:rsidR="006B7B7E" w:rsidRPr="006B7B7E" w:rsidRDefault="006B7B7E" w:rsidP="00D418DE">
      <w:pPr>
        <w:rPr>
          <w:rFonts w:cs="Arial"/>
          <w:sz w:val="22"/>
          <w:szCs w:val="22"/>
        </w:rPr>
      </w:pPr>
    </w:p>
    <w:p w14:paraId="1A7CD666" w14:textId="4A057CA2" w:rsidR="006B7B7E" w:rsidRDefault="006B7B7E" w:rsidP="006B7B7E">
      <w:pPr>
        <w:pStyle w:val="berschrift2"/>
      </w:pPr>
      <w:r w:rsidRPr="006B7B7E">
        <w:t>Konzept für die Abfallentsorgung der Rückstände aus der Wasseraufbereitung</w:t>
      </w:r>
    </w:p>
    <w:p w14:paraId="4F8B1E74" w14:textId="0D4977EE" w:rsidR="006B7B7E" w:rsidRDefault="006B7B7E" w:rsidP="006B7B7E">
      <w:pPr>
        <w:rPr>
          <w:rFonts w:cs="Arial"/>
          <w:i/>
          <w:iCs/>
          <w:color w:val="365F91" w:themeColor="accent1" w:themeShade="BF"/>
          <w:sz w:val="22"/>
          <w:szCs w:val="22"/>
        </w:rPr>
      </w:pPr>
      <w:r w:rsidRPr="008B3D02">
        <w:rPr>
          <w:rFonts w:cs="Arial"/>
          <w:i/>
          <w:iCs/>
          <w:color w:val="365F91" w:themeColor="accent1" w:themeShade="BF"/>
          <w:sz w:val="22"/>
          <w:szCs w:val="22"/>
        </w:rPr>
        <w:t>Beschreiben Sie</w:t>
      </w:r>
      <w:r>
        <w:rPr>
          <w:rFonts w:cs="Arial"/>
          <w:i/>
          <w:iCs/>
          <w:color w:val="365F91" w:themeColor="accent1" w:themeShade="BF"/>
          <w:sz w:val="22"/>
          <w:szCs w:val="22"/>
        </w:rPr>
        <w:t xml:space="preserve"> Art und Höhe der Rückstände und erläutern Sie das Konzept zur Entsorgung</w:t>
      </w:r>
    </w:p>
    <w:p w14:paraId="568AA539" w14:textId="77777777" w:rsidR="008A7537" w:rsidRPr="006B7B7E" w:rsidRDefault="008A7537" w:rsidP="008A7537"/>
    <w:p w14:paraId="24F695C8" w14:textId="3D21F1A3" w:rsidR="006B7B7E" w:rsidRPr="008B3D02" w:rsidRDefault="006B7B7E" w:rsidP="006B7B7E">
      <w:pPr>
        <w:pStyle w:val="berschrift2"/>
      </w:pPr>
      <w:r>
        <w:t>Beitrag zur Versorgungssicherheit mit grünem Wasserstoff</w:t>
      </w:r>
    </w:p>
    <w:p w14:paraId="6D38C725" w14:textId="1FF16BA7" w:rsidR="00925E4D" w:rsidRDefault="006B7B7E" w:rsidP="00D418DE">
      <w:pPr>
        <w:rPr>
          <w:rFonts w:cs="Arial"/>
          <w:i/>
          <w:iCs/>
          <w:color w:val="365F91" w:themeColor="accent1" w:themeShade="BF"/>
          <w:sz w:val="22"/>
          <w:szCs w:val="22"/>
        </w:rPr>
      </w:pPr>
      <w:r>
        <w:rPr>
          <w:rFonts w:cs="Arial"/>
          <w:i/>
          <w:iCs/>
          <w:color w:val="365F91" w:themeColor="accent1" w:themeShade="BF"/>
          <w:sz w:val="22"/>
          <w:szCs w:val="22"/>
        </w:rPr>
        <w:t xml:space="preserve">Machen Sie Angaben zur Umsetzung der Versorgungssicherheit und der Umsetzung bzw. dem Beitrag zur Resilienz. </w:t>
      </w:r>
    </w:p>
    <w:p w14:paraId="0BBBA762" w14:textId="77777777" w:rsidR="008A7537" w:rsidRDefault="008A7537" w:rsidP="008A7537"/>
    <w:p w14:paraId="585CAA02" w14:textId="4E974658" w:rsidR="00A3063F" w:rsidRPr="008B3D02" w:rsidRDefault="00A3063F" w:rsidP="00A3063F">
      <w:pPr>
        <w:pStyle w:val="berschrift2"/>
      </w:pPr>
      <w:r>
        <w:t xml:space="preserve">Angaben zur </w:t>
      </w:r>
      <w:r w:rsidR="00C46BFA" w:rsidRPr="00C46BFA">
        <w:t>Einsparung von klimaschädlichen Emissionen</w:t>
      </w:r>
    </w:p>
    <w:p w14:paraId="75F2EF4E" w14:textId="1164F9A5" w:rsidR="00A3063F" w:rsidRDefault="00A3063F" w:rsidP="00A3063F">
      <w:pPr>
        <w:rPr>
          <w:rFonts w:cs="Arial"/>
          <w:i/>
          <w:iCs/>
          <w:color w:val="365F91" w:themeColor="accent1" w:themeShade="BF"/>
          <w:sz w:val="22"/>
          <w:szCs w:val="22"/>
        </w:rPr>
      </w:pPr>
      <w:r w:rsidRPr="00580D5A">
        <w:rPr>
          <w:rFonts w:cs="Arial"/>
          <w:i/>
          <w:iCs/>
          <w:color w:val="365F91" w:themeColor="accent1" w:themeShade="BF"/>
          <w:sz w:val="22"/>
          <w:szCs w:val="22"/>
        </w:rPr>
        <w:t xml:space="preserve">Machen Sie Angaben </w:t>
      </w:r>
      <w:r w:rsidR="00373CDE" w:rsidRPr="00580D5A">
        <w:rPr>
          <w:rFonts w:cs="Arial"/>
          <w:i/>
          <w:iCs/>
          <w:color w:val="365F91" w:themeColor="accent1" w:themeShade="BF"/>
          <w:sz w:val="22"/>
          <w:szCs w:val="22"/>
        </w:rPr>
        <w:t xml:space="preserve">zur </w:t>
      </w:r>
      <w:r w:rsidR="00067F32" w:rsidRPr="00580D5A">
        <w:rPr>
          <w:rFonts w:cs="Arial"/>
          <w:i/>
          <w:iCs/>
          <w:color w:val="365F91" w:themeColor="accent1" w:themeShade="BF"/>
          <w:sz w:val="22"/>
          <w:szCs w:val="22"/>
        </w:rPr>
        <w:t xml:space="preserve">möglichen </w:t>
      </w:r>
      <w:r w:rsidR="00373CDE" w:rsidRPr="00580D5A">
        <w:rPr>
          <w:rFonts w:cs="Arial"/>
          <w:i/>
          <w:iCs/>
          <w:color w:val="365F91" w:themeColor="accent1" w:themeShade="BF"/>
          <w:sz w:val="22"/>
          <w:szCs w:val="22"/>
        </w:rPr>
        <w:t>Einsparung von klimarelevanten Emissionen (z. B. Angaben über mögliche CO</w:t>
      </w:r>
      <w:r w:rsidR="00373CDE" w:rsidRPr="00580D5A">
        <w:rPr>
          <w:rFonts w:cs="Arial"/>
          <w:i/>
          <w:iCs/>
          <w:color w:val="365F91" w:themeColor="accent1" w:themeShade="BF"/>
          <w:sz w:val="22"/>
          <w:szCs w:val="22"/>
          <w:vertAlign w:val="subscript"/>
        </w:rPr>
        <w:t>2</w:t>
      </w:r>
      <w:r w:rsidR="00373CDE" w:rsidRPr="00580D5A">
        <w:rPr>
          <w:rFonts w:cs="Arial"/>
          <w:i/>
          <w:iCs/>
          <w:color w:val="365F91" w:themeColor="accent1" w:themeShade="BF"/>
          <w:sz w:val="22"/>
          <w:szCs w:val="22"/>
        </w:rPr>
        <w:t>-Einsparungen)</w:t>
      </w:r>
      <w:r w:rsidR="00373CDE" w:rsidRPr="00580D5A">
        <w:rPr>
          <w:rFonts w:cs="Arial"/>
          <w:i/>
          <w:iCs/>
          <w:color w:val="365F91" w:themeColor="accent1" w:themeShade="BF"/>
          <w:sz w:val="22"/>
          <w:szCs w:val="22"/>
        </w:rPr>
        <w:t>, die durch den A</w:t>
      </w:r>
      <w:r w:rsidR="00373CDE" w:rsidRPr="00580D5A">
        <w:rPr>
          <w:rFonts w:cs="Arial"/>
          <w:i/>
          <w:iCs/>
          <w:color w:val="365F91" w:themeColor="accent1" w:themeShade="BF"/>
          <w:sz w:val="22"/>
          <w:szCs w:val="22"/>
        </w:rPr>
        <w:t xml:space="preserve">ufbau einer emissionsfreien Infrastruktur </w:t>
      </w:r>
      <w:r w:rsidR="00373CDE" w:rsidRPr="00580D5A">
        <w:rPr>
          <w:rFonts w:cs="Arial"/>
          <w:i/>
          <w:iCs/>
          <w:color w:val="365F91" w:themeColor="accent1" w:themeShade="BF"/>
          <w:sz w:val="22"/>
          <w:szCs w:val="22"/>
        </w:rPr>
        <w:t xml:space="preserve">ermöglicht wird. Geben Sie die Einsparung </w:t>
      </w:r>
      <w:r w:rsidR="00807EA8" w:rsidRPr="00580D5A">
        <w:rPr>
          <w:rFonts w:cs="Arial"/>
          <w:i/>
          <w:iCs/>
          <w:color w:val="365F91" w:themeColor="accent1" w:themeShade="BF"/>
          <w:sz w:val="22"/>
          <w:szCs w:val="22"/>
        </w:rPr>
        <w:t>branchen</w:t>
      </w:r>
      <w:r w:rsidR="00373CDE" w:rsidRPr="00580D5A">
        <w:rPr>
          <w:rFonts w:cs="Arial"/>
          <w:i/>
          <w:iCs/>
          <w:color w:val="365F91" w:themeColor="accent1" w:themeShade="BF"/>
          <w:sz w:val="22"/>
          <w:szCs w:val="22"/>
        </w:rPr>
        <w:t xml:space="preserve">bezogen auf </w:t>
      </w:r>
      <w:r w:rsidR="001224E7" w:rsidRPr="00580D5A">
        <w:rPr>
          <w:rFonts w:cs="Arial"/>
          <w:i/>
          <w:iCs/>
          <w:color w:val="365F91" w:themeColor="accent1" w:themeShade="BF"/>
          <w:sz w:val="22"/>
          <w:szCs w:val="22"/>
        </w:rPr>
        <w:t>die</w:t>
      </w:r>
      <w:r w:rsidR="00373CDE" w:rsidRPr="00580D5A">
        <w:rPr>
          <w:rFonts w:cs="Arial"/>
          <w:i/>
          <w:iCs/>
          <w:color w:val="365F91" w:themeColor="accent1" w:themeShade="BF"/>
          <w:sz w:val="22"/>
          <w:szCs w:val="22"/>
        </w:rPr>
        <w:t xml:space="preserve"> </w:t>
      </w:r>
      <w:r w:rsidR="001224E7" w:rsidRPr="00580D5A">
        <w:rPr>
          <w:rFonts w:cs="Arial"/>
          <w:i/>
          <w:iCs/>
          <w:color w:val="365F91" w:themeColor="accent1" w:themeShade="BF"/>
          <w:sz w:val="22"/>
          <w:szCs w:val="22"/>
        </w:rPr>
        <w:t>Abnehmer</w:t>
      </w:r>
      <w:r w:rsidR="00373CDE" w:rsidRPr="00580D5A">
        <w:rPr>
          <w:rFonts w:cs="Arial"/>
          <w:i/>
          <w:iCs/>
          <w:color w:val="365F91" w:themeColor="accent1" w:themeShade="BF"/>
          <w:sz w:val="22"/>
          <w:szCs w:val="22"/>
        </w:rPr>
        <w:t xml:space="preserve"> und deren Nutzung</w:t>
      </w:r>
      <w:r w:rsidR="00373CDE" w:rsidRPr="00580D5A">
        <w:rPr>
          <w:rFonts w:cs="Arial"/>
          <w:i/>
          <w:iCs/>
          <w:color w:val="365F91" w:themeColor="accent1" w:themeShade="BF"/>
          <w:sz w:val="22"/>
          <w:szCs w:val="22"/>
        </w:rPr>
        <w:t xml:space="preserve"> normiert auf 1 MW </w:t>
      </w:r>
      <w:r w:rsidR="00807EA8" w:rsidRPr="00580D5A">
        <w:rPr>
          <w:rFonts w:cs="Arial"/>
          <w:i/>
          <w:iCs/>
          <w:color w:val="365F91" w:themeColor="accent1" w:themeShade="BF"/>
          <w:sz w:val="22"/>
          <w:szCs w:val="22"/>
        </w:rPr>
        <w:t xml:space="preserve">Elektrolyseleistung </w:t>
      </w:r>
      <w:r w:rsidR="00373CDE" w:rsidRPr="00580D5A">
        <w:rPr>
          <w:rFonts w:cs="Arial"/>
          <w:i/>
          <w:iCs/>
          <w:color w:val="365F91" w:themeColor="accent1" w:themeShade="BF"/>
          <w:sz w:val="22"/>
          <w:szCs w:val="22"/>
        </w:rPr>
        <w:t>an</w:t>
      </w:r>
      <w:r w:rsidR="004C164E" w:rsidRPr="00580D5A">
        <w:rPr>
          <w:rFonts w:cs="Arial"/>
          <w:i/>
          <w:iCs/>
          <w:color w:val="365F91" w:themeColor="accent1" w:themeShade="BF"/>
          <w:sz w:val="22"/>
          <w:szCs w:val="22"/>
        </w:rPr>
        <w:t xml:space="preserve"> (vgl. Beispieltabelle)</w:t>
      </w:r>
      <w:r w:rsidR="00373CDE" w:rsidRPr="00580D5A">
        <w:rPr>
          <w:rFonts w:cs="Arial"/>
          <w:i/>
          <w:iCs/>
          <w:color w:val="365F91" w:themeColor="accent1" w:themeShade="BF"/>
          <w:sz w:val="22"/>
          <w:szCs w:val="22"/>
        </w:rPr>
        <w:t>.</w:t>
      </w:r>
    </w:p>
    <w:p w14:paraId="71C6C1AC" w14:textId="7100E316" w:rsidR="008A11D5" w:rsidRDefault="008A11D5" w:rsidP="008A11D5"/>
    <w:tbl>
      <w:tblPr>
        <w:tblStyle w:val="Tabellenraster"/>
        <w:tblW w:w="0" w:type="auto"/>
        <w:tblLook w:val="04A0" w:firstRow="1" w:lastRow="0" w:firstColumn="1" w:lastColumn="0" w:noHBand="0" w:noVBand="1"/>
      </w:tblPr>
      <w:tblGrid>
        <w:gridCol w:w="2263"/>
        <w:gridCol w:w="851"/>
        <w:gridCol w:w="1701"/>
        <w:gridCol w:w="2465"/>
        <w:gridCol w:w="1817"/>
      </w:tblGrid>
      <w:tr w:rsidR="004C164E" w:rsidRPr="004C164E" w14:paraId="072C190E" w14:textId="77777777" w:rsidTr="004C164E">
        <w:tc>
          <w:tcPr>
            <w:tcW w:w="2263" w:type="dxa"/>
            <w:shd w:val="clear" w:color="auto" w:fill="D9D9D9" w:themeFill="background1" w:themeFillShade="D9"/>
          </w:tcPr>
          <w:p w14:paraId="361A345B" w14:textId="757983A4" w:rsidR="004C164E" w:rsidRPr="004C164E" w:rsidRDefault="004C164E" w:rsidP="008A11D5">
            <w:pPr>
              <w:rPr>
                <w:b/>
                <w:bCs/>
                <w:sz w:val="22"/>
                <w:szCs w:val="22"/>
              </w:rPr>
            </w:pPr>
            <w:r w:rsidRPr="004C164E">
              <w:rPr>
                <w:b/>
                <w:bCs/>
                <w:sz w:val="22"/>
                <w:szCs w:val="22"/>
              </w:rPr>
              <w:t>Branche / Anwendung</w:t>
            </w:r>
            <w:r>
              <w:rPr>
                <w:b/>
                <w:bCs/>
                <w:sz w:val="22"/>
                <w:szCs w:val="22"/>
              </w:rPr>
              <w:t>sbereich</w:t>
            </w:r>
          </w:p>
        </w:tc>
        <w:tc>
          <w:tcPr>
            <w:tcW w:w="851" w:type="dxa"/>
            <w:shd w:val="clear" w:color="auto" w:fill="D9D9D9" w:themeFill="background1" w:themeFillShade="D9"/>
          </w:tcPr>
          <w:p w14:paraId="3BEDE5C2" w14:textId="67858143" w:rsidR="004C164E" w:rsidRPr="004C164E" w:rsidRDefault="004C164E" w:rsidP="008A11D5">
            <w:pPr>
              <w:rPr>
                <w:b/>
                <w:bCs/>
                <w:sz w:val="22"/>
                <w:szCs w:val="22"/>
              </w:rPr>
            </w:pPr>
            <w:r>
              <w:rPr>
                <w:b/>
                <w:bCs/>
                <w:sz w:val="22"/>
                <w:szCs w:val="22"/>
              </w:rPr>
              <w:t>Art</w:t>
            </w:r>
          </w:p>
        </w:tc>
        <w:tc>
          <w:tcPr>
            <w:tcW w:w="1701" w:type="dxa"/>
            <w:shd w:val="clear" w:color="auto" w:fill="D9D9D9" w:themeFill="background1" w:themeFillShade="D9"/>
          </w:tcPr>
          <w:p w14:paraId="46B7A58E" w14:textId="77777777" w:rsidR="004C164E" w:rsidRDefault="004C164E" w:rsidP="008A11D5">
            <w:pPr>
              <w:rPr>
                <w:b/>
                <w:bCs/>
                <w:sz w:val="22"/>
                <w:szCs w:val="22"/>
              </w:rPr>
            </w:pPr>
            <w:r w:rsidRPr="004C164E">
              <w:rPr>
                <w:b/>
                <w:bCs/>
                <w:sz w:val="22"/>
                <w:szCs w:val="22"/>
              </w:rPr>
              <w:t xml:space="preserve">Emissionen </w:t>
            </w:r>
          </w:p>
          <w:p w14:paraId="2657585C" w14:textId="66041C1E" w:rsidR="004C164E" w:rsidRPr="004C164E" w:rsidRDefault="004C164E" w:rsidP="008A11D5">
            <w:pPr>
              <w:rPr>
                <w:b/>
                <w:bCs/>
                <w:sz w:val="22"/>
                <w:szCs w:val="22"/>
              </w:rPr>
            </w:pPr>
            <w:r w:rsidRPr="004C164E">
              <w:rPr>
                <w:b/>
                <w:bCs/>
                <w:sz w:val="22"/>
                <w:szCs w:val="22"/>
              </w:rPr>
              <w:t>ohne H2</w:t>
            </w:r>
          </w:p>
        </w:tc>
        <w:tc>
          <w:tcPr>
            <w:tcW w:w="2465" w:type="dxa"/>
            <w:shd w:val="clear" w:color="auto" w:fill="D9D9D9" w:themeFill="background1" w:themeFillShade="D9"/>
          </w:tcPr>
          <w:p w14:paraId="7FE577F7" w14:textId="1025D86B" w:rsidR="004C164E" w:rsidRPr="004C164E" w:rsidRDefault="004C164E" w:rsidP="008A11D5">
            <w:pPr>
              <w:rPr>
                <w:b/>
                <w:bCs/>
                <w:sz w:val="22"/>
                <w:szCs w:val="22"/>
              </w:rPr>
            </w:pPr>
            <w:r w:rsidRPr="004C164E">
              <w:rPr>
                <w:b/>
                <w:bCs/>
                <w:sz w:val="22"/>
                <w:szCs w:val="22"/>
              </w:rPr>
              <w:t xml:space="preserve">Emissionen unter Verwendung von H2 </w:t>
            </w:r>
          </w:p>
        </w:tc>
        <w:tc>
          <w:tcPr>
            <w:tcW w:w="1817" w:type="dxa"/>
            <w:shd w:val="clear" w:color="auto" w:fill="D9D9D9" w:themeFill="background1" w:themeFillShade="D9"/>
          </w:tcPr>
          <w:p w14:paraId="213847ED" w14:textId="16EC3E17" w:rsidR="004C164E" w:rsidRPr="004C164E" w:rsidRDefault="004C164E" w:rsidP="008A11D5">
            <w:pPr>
              <w:rPr>
                <w:b/>
                <w:bCs/>
                <w:sz w:val="22"/>
                <w:szCs w:val="22"/>
              </w:rPr>
            </w:pPr>
            <w:r w:rsidRPr="004C164E">
              <w:rPr>
                <w:b/>
                <w:bCs/>
                <w:sz w:val="22"/>
                <w:szCs w:val="22"/>
              </w:rPr>
              <w:t>Einsparung / MW</w:t>
            </w:r>
          </w:p>
        </w:tc>
      </w:tr>
      <w:tr w:rsidR="004C164E" w:rsidRPr="004C164E" w14:paraId="3DBEB307" w14:textId="77777777" w:rsidTr="004C164E">
        <w:tc>
          <w:tcPr>
            <w:tcW w:w="2263" w:type="dxa"/>
          </w:tcPr>
          <w:p w14:paraId="41C9EC47" w14:textId="0C2B363C" w:rsidR="004C164E" w:rsidRPr="004C164E" w:rsidRDefault="004C164E" w:rsidP="008A11D5">
            <w:pPr>
              <w:rPr>
                <w:sz w:val="22"/>
                <w:szCs w:val="22"/>
              </w:rPr>
            </w:pPr>
            <w:r w:rsidRPr="004C164E">
              <w:rPr>
                <w:sz w:val="22"/>
                <w:szCs w:val="22"/>
              </w:rPr>
              <w:t>Schwerlastverkehr</w:t>
            </w:r>
          </w:p>
        </w:tc>
        <w:tc>
          <w:tcPr>
            <w:tcW w:w="851" w:type="dxa"/>
          </w:tcPr>
          <w:p w14:paraId="3D71DB62" w14:textId="2CFF216B" w:rsidR="004C164E" w:rsidRPr="004C164E" w:rsidRDefault="004C164E" w:rsidP="008A11D5">
            <w:pPr>
              <w:rPr>
                <w:sz w:val="22"/>
                <w:szCs w:val="22"/>
              </w:rPr>
            </w:pPr>
            <w:r>
              <w:rPr>
                <w:sz w:val="22"/>
                <w:szCs w:val="22"/>
              </w:rPr>
              <w:t>CO</w:t>
            </w:r>
            <w:r w:rsidRPr="004C164E">
              <w:rPr>
                <w:sz w:val="22"/>
                <w:szCs w:val="22"/>
                <w:vertAlign w:val="subscript"/>
              </w:rPr>
              <w:t>2</w:t>
            </w:r>
          </w:p>
        </w:tc>
        <w:tc>
          <w:tcPr>
            <w:tcW w:w="1701" w:type="dxa"/>
          </w:tcPr>
          <w:p w14:paraId="7A7A307D" w14:textId="30941EE4" w:rsidR="004C164E" w:rsidRPr="004C164E" w:rsidRDefault="004C164E" w:rsidP="008A11D5">
            <w:pPr>
              <w:rPr>
                <w:sz w:val="22"/>
                <w:szCs w:val="22"/>
              </w:rPr>
            </w:pPr>
          </w:p>
        </w:tc>
        <w:tc>
          <w:tcPr>
            <w:tcW w:w="2465" w:type="dxa"/>
          </w:tcPr>
          <w:p w14:paraId="3CA31D4D" w14:textId="77777777" w:rsidR="004C164E" w:rsidRPr="004C164E" w:rsidRDefault="004C164E" w:rsidP="008A11D5">
            <w:pPr>
              <w:rPr>
                <w:sz w:val="22"/>
                <w:szCs w:val="22"/>
              </w:rPr>
            </w:pPr>
          </w:p>
        </w:tc>
        <w:tc>
          <w:tcPr>
            <w:tcW w:w="1817" w:type="dxa"/>
          </w:tcPr>
          <w:p w14:paraId="58A7F068" w14:textId="77777777" w:rsidR="004C164E" w:rsidRPr="004C164E" w:rsidRDefault="004C164E" w:rsidP="008A11D5">
            <w:pPr>
              <w:rPr>
                <w:sz w:val="22"/>
                <w:szCs w:val="22"/>
              </w:rPr>
            </w:pPr>
          </w:p>
        </w:tc>
      </w:tr>
      <w:tr w:rsidR="004C164E" w:rsidRPr="004C164E" w14:paraId="20962FF9" w14:textId="77777777" w:rsidTr="004C164E">
        <w:tc>
          <w:tcPr>
            <w:tcW w:w="2263" w:type="dxa"/>
          </w:tcPr>
          <w:p w14:paraId="57E6E6F0" w14:textId="75883CE2" w:rsidR="004C164E" w:rsidRPr="004C164E" w:rsidRDefault="004C164E" w:rsidP="008A11D5">
            <w:pPr>
              <w:rPr>
                <w:sz w:val="22"/>
                <w:szCs w:val="22"/>
              </w:rPr>
            </w:pPr>
            <w:r w:rsidRPr="004C164E">
              <w:rPr>
                <w:sz w:val="22"/>
                <w:szCs w:val="22"/>
              </w:rPr>
              <w:t xml:space="preserve">Papierfabrik </w:t>
            </w:r>
          </w:p>
        </w:tc>
        <w:tc>
          <w:tcPr>
            <w:tcW w:w="851" w:type="dxa"/>
          </w:tcPr>
          <w:p w14:paraId="3AFEAA71" w14:textId="3C354E83" w:rsidR="004C164E" w:rsidRPr="004C164E" w:rsidRDefault="004C164E" w:rsidP="008A11D5">
            <w:pPr>
              <w:rPr>
                <w:sz w:val="22"/>
                <w:szCs w:val="22"/>
              </w:rPr>
            </w:pPr>
            <w:r>
              <w:rPr>
                <w:sz w:val="22"/>
                <w:szCs w:val="22"/>
              </w:rPr>
              <w:t>CO</w:t>
            </w:r>
            <w:r w:rsidRPr="004C164E">
              <w:rPr>
                <w:sz w:val="22"/>
                <w:szCs w:val="22"/>
                <w:vertAlign w:val="subscript"/>
              </w:rPr>
              <w:t>2</w:t>
            </w:r>
          </w:p>
        </w:tc>
        <w:tc>
          <w:tcPr>
            <w:tcW w:w="1701" w:type="dxa"/>
          </w:tcPr>
          <w:p w14:paraId="50366565" w14:textId="53FA0E2D" w:rsidR="004C164E" w:rsidRPr="004C164E" w:rsidRDefault="004C164E" w:rsidP="008A11D5">
            <w:pPr>
              <w:rPr>
                <w:sz w:val="22"/>
                <w:szCs w:val="22"/>
              </w:rPr>
            </w:pPr>
          </w:p>
        </w:tc>
        <w:tc>
          <w:tcPr>
            <w:tcW w:w="2465" w:type="dxa"/>
          </w:tcPr>
          <w:p w14:paraId="51DCB639" w14:textId="77777777" w:rsidR="004C164E" w:rsidRPr="004C164E" w:rsidRDefault="004C164E" w:rsidP="008A11D5">
            <w:pPr>
              <w:rPr>
                <w:sz w:val="22"/>
                <w:szCs w:val="22"/>
              </w:rPr>
            </w:pPr>
          </w:p>
        </w:tc>
        <w:tc>
          <w:tcPr>
            <w:tcW w:w="1817" w:type="dxa"/>
          </w:tcPr>
          <w:p w14:paraId="1B477D14" w14:textId="77777777" w:rsidR="004C164E" w:rsidRPr="004C164E" w:rsidRDefault="004C164E" w:rsidP="008A11D5">
            <w:pPr>
              <w:rPr>
                <w:sz w:val="22"/>
                <w:szCs w:val="22"/>
              </w:rPr>
            </w:pPr>
          </w:p>
        </w:tc>
      </w:tr>
      <w:tr w:rsidR="004C164E" w:rsidRPr="004C164E" w14:paraId="39B77C76" w14:textId="77777777" w:rsidTr="004C164E">
        <w:tc>
          <w:tcPr>
            <w:tcW w:w="2263" w:type="dxa"/>
          </w:tcPr>
          <w:p w14:paraId="3CBB36C7" w14:textId="665584E9" w:rsidR="004C164E" w:rsidRPr="004C164E" w:rsidRDefault="004C164E" w:rsidP="008A11D5">
            <w:pPr>
              <w:rPr>
                <w:sz w:val="22"/>
                <w:szCs w:val="22"/>
              </w:rPr>
            </w:pPr>
            <w:r w:rsidRPr="004C164E">
              <w:rPr>
                <w:sz w:val="22"/>
                <w:szCs w:val="22"/>
              </w:rPr>
              <w:t>Wärme</w:t>
            </w:r>
          </w:p>
        </w:tc>
        <w:tc>
          <w:tcPr>
            <w:tcW w:w="851" w:type="dxa"/>
          </w:tcPr>
          <w:p w14:paraId="0A741208" w14:textId="6411D745" w:rsidR="004C164E" w:rsidRPr="004C164E" w:rsidRDefault="004C164E" w:rsidP="008A11D5">
            <w:pPr>
              <w:rPr>
                <w:sz w:val="22"/>
                <w:szCs w:val="22"/>
              </w:rPr>
            </w:pPr>
            <w:r>
              <w:rPr>
                <w:sz w:val="22"/>
                <w:szCs w:val="22"/>
              </w:rPr>
              <w:t>CO</w:t>
            </w:r>
            <w:r w:rsidRPr="004C164E">
              <w:rPr>
                <w:sz w:val="22"/>
                <w:szCs w:val="22"/>
                <w:vertAlign w:val="subscript"/>
              </w:rPr>
              <w:t>2</w:t>
            </w:r>
          </w:p>
        </w:tc>
        <w:tc>
          <w:tcPr>
            <w:tcW w:w="1701" w:type="dxa"/>
          </w:tcPr>
          <w:p w14:paraId="75314988" w14:textId="56DD7F93" w:rsidR="004C164E" w:rsidRPr="004C164E" w:rsidRDefault="004C164E" w:rsidP="008A11D5">
            <w:pPr>
              <w:rPr>
                <w:sz w:val="22"/>
                <w:szCs w:val="22"/>
              </w:rPr>
            </w:pPr>
          </w:p>
        </w:tc>
        <w:tc>
          <w:tcPr>
            <w:tcW w:w="2465" w:type="dxa"/>
          </w:tcPr>
          <w:p w14:paraId="7EDECD0E" w14:textId="77777777" w:rsidR="004C164E" w:rsidRPr="004C164E" w:rsidRDefault="004C164E" w:rsidP="008A11D5">
            <w:pPr>
              <w:rPr>
                <w:sz w:val="22"/>
                <w:szCs w:val="22"/>
              </w:rPr>
            </w:pPr>
          </w:p>
        </w:tc>
        <w:tc>
          <w:tcPr>
            <w:tcW w:w="1817" w:type="dxa"/>
          </w:tcPr>
          <w:p w14:paraId="446D8C98" w14:textId="77777777" w:rsidR="004C164E" w:rsidRPr="004C164E" w:rsidRDefault="004C164E" w:rsidP="008A11D5">
            <w:pPr>
              <w:rPr>
                <w:sz w:val="22"/>
                <w:szCs w:val="22"/>
              </w:rPr>
            </w:pPr>
          </w:p>
        </w:tc>
      </w:tr>
      <w:tr w:rsidR="004C164E" w:rsidRPr="004C164E" w14:paraId="230223BA" w14:textId="77777777" w:rsidTr="004C164E">
        <w:tc>
          <w:tcPr>
            <w:tcW w:w="2263" w:type="dxa"/>
          </w:tcPr>
          <w:p w14:paraId="0F363393" w14:textId="77777777" w:rsidR="004C164E" w:rsidRPr="004C164E" w:rsidRDefault="004C164E" w:rsidP="008A11D5">
            <w:pPr>
              <w:rPr>
                <w:sz w:val="22"/>
                <w:szCs w:val="22"/>
              </w:rPr>
            </w:pPr>
          </w:p>
        </w:tc>
        <w:tc>
          <w:tcPr>
            <w:tcW w:w="851" w:type="dxa"/>
          </w:tcPr>
          <w:p w14:paraId="54EBC36F" w14:textId="77777777" w:rsidR="004C164E" w:rsidRPr="004C164E" w:rsidRDefault="004C164E" w:rsidP="008A11D5">
            <w:pPr>
              <w:rPr>
                <w:sz w:val="22"/>
                <w:szCs w:val="22"/>
              </w:rPr>
            </w:pPr>
          </w:p>
        </w:tc>
        <w:tc>
          <w:tcPr>
            <w:tcW w:w="1701" w:type="dxa"/>
          </w:tcPr>
          <w:p w14:paraId="2D655031" w14:textId="21E47867" w:rsidR="004C164E" w:rsidRPr="004C164E" w:rsidRDefault="004C164E" w:rsidP="008A11D5">
            <w:pPr>
              <w:rPr>
                <w:sz w:val="22"/>
                <w:szCs w:val="22"/>
              </w:rPr>
            </w:pPr>
          </w:p>
        </w:tc>
        <w:tc>
          <w:tcPr>
            <w:tcW w:w="2465" w:type="dxa"/>
          </w:tcPr>
          <w:p w14:paraId="22C22DB6" w14:textId="77777777" w:rsidR="004C164E" w:rsidRPr="004C164E" w:rsidRDefault="004C164E" w:rsidP="008A11D5">
            <w:pPr>
              <w:rPr>
                <w:sz w:val="22"/>
                <w:szCs w:val="22"/>
              </w:rPr>
            </w:pPr>
          </w:p>
        </w:tc>
        <w:tc>
          <w:tcPr>
            <w:tcW w:w="1817" w:type="dxa"/>
          </w:tcPr>
          <w:p w14:paraId="0E6064A7" w14:textId="77777777" w:rsidR="004C164E" w:rsidRPr="004C164E" w:rsidRDefault="004C164E" w:rsidP="008A11D5">
            <w:pPr>
              <w:rPr>
                <w:sz w:val="22"/>
                <w:szCs w:val="22"/>
              </w:rPr>
            </w:pPr>
          </w:p>
        </w:tc>
      </w:tr>
      <w:tr w:rsidR="004C164E" w:rsidRPr="004C164E" w14:paraId="66CB88F0" w14:textId="77777777" w:rsidTr="004C164E">
        <w:tc>
          <w:tcPr>
            <w:tcW w:w="2263" w:type="dxa"/>
          </w:tcPr>
          <w:p w14:paraId="702E07B4" w14:textId="77777777" w:rsidR="004C164E" w:rsidRPr="004C164E" w:rsidRDefault="004C164E" w:rsidP="008A11D5">
            <w:pPr>
              <w:rPr>
                <w:sz w:val="22"/>
                <w:szCs w:val="22"/>
              </w:rPr>
            </w:pPr>
          </w:p>
        </w:tc>
        <w:tc>
          <w:tcPr>
            <w:tcW w:w="851" w:type="dxa"/>
          </w:tcPr>
          <w:p w14:paraId="30EA6E7E" w14:textId="77777777" w:rsidR="004C164E" w:rsidRPr="004C164E" w:rsidRDefault="004C164E" w:rsidP="008A11D5">
            <w:pPr>
              <w:rPr>
                <w:sz w:val="22"/>
                <w:szCs w:val="22"/>
              </w:rPr>
            </w:pPr>
          </w:p>
        </w:tc>
        <w:tc>
          <w:tcPr>
            <w:tcW w:w="1701" w:type="dxa"/>
          </w:tcPr>
          <w:p w14:paraId="2C9D930B" w14:textId="77777777" w:rsidR="004C164E" w:rsidRPr="004C164E" w:rsidRDefault="004C164E" w:rsidP="008A11D5">
            <w:pPr>
              <w:rPr>
                <w:sz w:val="22"/>
                <w:szCs w:val="22"/>
              </w:rPr>
            </w:pPr>
          </w:p>
        </w:tc>
        <w:tc>
          <w:tcPr>
            <w:tcW w:w="2465" w:type="dxa"/>
          </w:tcPr>
          <w:p w14:paraId="341EDA79" w14:textId="77777777" w:rsidR="004C164E" w:rsidRPr="004C164E" w:rsidRDefault="004C164E" w:rsidP="008A11D5">
            <w:pPr>
              <w:rPr>
                <w:sz w:val="22"/>
                <w:szCs w:val="22"/>
              </w:rPr>
            </w:pPr>
          </w:p>
        </w:tc>
        <w:tc>
          <w:tcPr>
            <w:tcW w:w="1817" w:type="dxa"/>
          </w:tcPr>
          <w:p w14:paraId="1EB026C1" w14:textId="77777777" w:rsidR="004C164E" w:rsidRPr="004C164E" w:rsidRDefault="004C164E" w:rsidP="008A11D5">
            <w:pPr>
              <w:rPr>
                <w:sz w:val="22"/>
                <w:szCs w:val="22"/>
              </w:rPr>
            </w:pPr>
          </w:p>
        </w:tc>
      </w:tr>
    </w:tbl>
    <w:p w14:paraId="4A14C0A6" w14:textId="420E8CA9" w:rsidR="008A11D5" w:rsidRDefault="008A11D5" w:rsidP="008A11D5"/>
    <w:p w14:paraId="433704AA" w14:textId="77777777" w:rsidR="004C164E" w:rsidRDefault="004C164E" w:rsidP="008A11D5"/>
    <w:p w14:paraId="4B3488B8" w14:textId="396DDE93" w:rsidR="008A11D5" w:rsidRDefault="008A11D5" w:rsidP="008A11D5"/>
    <w:p w14:paraId="47007E2D" w14:textId="77777777" w:rsidR="008A11D5" w:rsidRDefault="008A11D5" w:rsidP="008A11D5"/>
    <w:p w14:paraId="27EBE668" w14:textId="77777777" w:rsidR="008A11D5" w:rsidRDefault="008A11D5" w:rsidP="008A7537">
      <w:pPr>
        <w:sectPr w:rsidR="008A11D5" w:rsidSect="00CA6A1A">
          <w:headerReference w:type="even" r:id="rId10"/>
          <w:headerReference w:type="default" r:id="rId11"/>
          <w:footerReference w:type="even" r:id="rId12"/>
          <w:footerReference w:type="default" r:id="rId13"/>
          <w:headerReference w:type="first" r:id="rId14"/>
          <w:footerReference w:type="first" r:id="rId15"/>
          <w:pgSz w:w="11907" w:h="16840" w:code="9"/>
          <w:pgMar w:top="1400" w:right="1400" w:bottom="1134" w:left="1400" w:header="697" w:footer="697" w:gutter="0"/>
          <w:cols w:space="720"/>
          <w:docGrid w:linePitch="272"/>
        </w:sectPr>
      </w:pPr>
    </w:p>
    <w:p w14:paraId="66F40EB6" w14:textId="77777777" w:rsidR="008A11D5" w:rsidRDefault="008A11D5" w:rsidP="008A11D5">
      <w:pPr>
        <w:pStyle w:val="berschrift1"/>
      </w:pPr>
      <w:r w:rsidRPr="008257E5">
        <w:lastRenderedPageBreak/>
        <w:t>Rechtliche Randbedingungen</w:t>
      </w:r>
    </w:p>
    <w:p w14:paraId="3BE53834" w14:textId="77777777" w:rsidR="008A11D5" w:rsidRPr="008257E5" w:rsidRDefault="008A11D5" w:rsidP="008A11D5">
      <w:pPr>
        <w:rPr>
          <w:rFonts w:eastAsiaTheme="majorEastAsia" w:cs="Arial"/>
          <w:b/>
          <w:bCs/>
          <w:sz w:val="22"/>
          <w:szCs w:val="22"/>
        </w:rPr>
      </w:pPr>
    </w:p>
    <w:p w14:paraId="63AA05CB" w14:textId="77777777" w:rsidR="008A11D5" w:rsidRPr="008B3D02" w:rsidRDefault="008A11D5" w:rsidP="008A11D5">
      <w:pPr>
        <w:rPr>
          <w:rFonts w:cs="Arial"/>
          <w:i/>
          <w:color w:val="365F91" w:themeColor="accent1" w:themeShade="BF"/>
          <w:sz w:val="22"/>
          <w:szCs w:val="22"/>
        </w:rPr>
      </w:pPr>
      <w:r w:rsidRPr="008B3D02">
        <w:rPr>
          <w:rFonts w:cs="Arial"/>
          <w:i/>
          <w:color w:val="365F91" w:themeColor="accent1" w:themeShade="BF"/>
          <w:sz w:val="22"/>
          <w:szCs w:val="22"/>
        </w:rPr>
        <w:t xml:space="preserve">Machen Sie Angaben zu notwendigen Genehmigungen (z. B. Grundstückserwerb, </w:t>
      </w:r>
      <w:r>
        <w:rPr>
          <w:rFonts w:cs="Arial"/>
          <w:i/>
          <w:color w:val="365F91" w:themeColor="accent1" w:themeShade="BF"/>
          <w:sz w:val="22"/>
          <w:szCs w:val="22"/>
        </w:rPr>
        <w:t>Baugenehmigung/</w:t>
      </w:r>
      <w:r w:rsidRPr="008B3D02">
        <w:rPr>
          <w:rFonts w:cs="Arial"/>
          <w:i/>
          <w:color w:val="365F91" w:themeColor="accent1" w:themeShade="BF"/>
          <w:sz w:val="22"/>
          <w:szCs w:val="22"/>
        </w:rPr>
        <w:t>BImSchG, etc.) und den zuständigen Genehmigungsbehörden, zu dem erwarteten Zeitrahmen, bisherigen Erfahrungen, etc.</w:t>
      </w:r>
    </w:p>
    <w:p w14:paraId="0CAD33F6" w14:textId="77777777" w:rsidR="008A11D5" w:rsidRPr="008B3D02" w:rsidRDefault="008A11D5" w:rsidP="008A11D5">
      <w:pPr>
        <w:rPr>
          <w:rFonts w:eastAsiaTheme="majorEastAsia" w:cs="Arial"/>
          <w:iCs/>
          <w:sz w:val="22"/>
          <w:szCs w:val="22"/>
        </w:rPr>
      </w:pPr>
    </w:p>
    <w:p w14:paraId="6BAF1777" w14:textId="77777777" w:rsidR="008A11D5" w:rsidRPr="0072688B" w:rsidRDefault="008A11D5" w:rsidP="008A11D5">
      <w:pPr>
        <w:rPr>
          <w:rFonts w:eastAsiaTheme="majorEastAsia" w:cs="Arial"/>
          <w:sz w:val="22"/>
          <w:szCs w:val="22"/>
        </w:rPr>
      </w:pPr>
    </w:p>
    <w:p w14:paraId="37242BCA" w14:textId="77777777" w:rsidR="008A11D5" w:rsidRDefault="008A11D5" w:rsidP="008A11D5">
      <w:pPr>
        <w:rPr>
          <w:rFonts w:eastAsiaTheme="majorEastAsia" w:cs="Arial"/>
          <w:b/>
          <w:bCs/>
          <w:sz w:val="22"/>
          <w:szCs w:val="22"/>
        </w:rPr>
      </w:pPr>
    </w:p>
    <w:p w14:paraId="7D819D58" w14:textId="77777777" w:rsidR="00925E4D" w:rsidRDefault="00925E4D">
      <w:pPr>
        <w:rPr>
          <w:rFonts w:cs="Arial"/>
          <w:i/>
          <w:iCs/>
          <w:color w:val="365F91" w:themeColor="accent1" w:themeShade="BF"/>
          <w:sz w:val="22"/>
          <w:szCs w:val="22"/>
        </w:rPr>
      </w:pPr>
      <w:r>
        <w:rPr>
          <w:rFonts w:cs="Arial"/>
          <w:i/>
          <w:iCs/>
          <w:color w:val="365F91" w:themeColor="accent1" w:themeShade="BF"/>
          <w:sz w:val="22"/>
          <w:szCs w:val="22"/>
        </w:rPr>
        <w:br w:type="page"/>
      </w:r>
    </w:p>
    <w:p w14:paraId="5A8935D5" w14:textId="102F9584" w:rsidR="002A5E87" w:rsidRDefault="00CA6A1A" w:rsidP="00870E34">
      <w:pPr>
        <w:pStyle w:val="berschrift1"/>
      </w:pPr>
      <w:r>
        <w:lastRenderedPageBreak/>
        <w:t>Betrieb der Anlage</w:t>
      </w:r>
    </w:p>
    <w:p w14:paraId="509592B3" w14:textId="77777777" w:rsidR="00AB032E" w:rsidRPr="004623CB" w:rsidRDefault="00AB032E" w:rsidP="00773CC9">
      <w:pPr>
        <w:rPr>
          <w:rFonts w:cs="Arial"/>
          <w:iCs/>
          <w:sz w:val="22"/>
          <w:szCs w:val="22"/>
        </w:rPr>
      </w:pPr>
    </w:p>
    <w:p w14:paraId="689F3900" w14:textId="6948E5DB" w:rsidR="00C22F7A" w:rsidRDefault="00C07E95" w:rsidP="00773CC9">
      <w:pPr>
        <w:rPr>
          <w:rFonts w:cs="Arial"/>
          <w:i/>
          <w:iCs/>
          <w:color w:val="365F91" w:themeColor="accent1" w:themeShade="BF"/>
          <w:sz w:val="22"/>
          <w:szCs w:val="22"/>
        </w:rPr>
      </w:pPr>
      <w:r w:rsidRPr="008B3D02">
        <w:rPr>
          <w:rFonts w:cs="Arial"/>
          <w:i/>
          <w:iCs/>
          <w:color w:val="365F91" w:themeColor="accent1" w:themeShade="BF"/>
          <w:sz w:val="22"/>
          <w:szCs w:val="22"/>
        </w:rPr>
        <w:t>Beschreiben Sie das Betriebsmodell inkl. Konzept zur Sicherstellung einer hohen Anlagenverfügbarkeit (zum Beispiel durch Wartungs- und Instandhaltungsvertrag)</w:t>
      </w:r>
      <w:r w:rsidR="00925E4D">
        <w:rPr>
          <w:rFonts w:cs="Arial"/>
          <w:i/>
          <w:iCs/>
          <w:color w:val="365F91" w:themeColor="accent1" w:themeShade="BF"/>
          <w:sz w:val="22"/>
          <w:szCs w:val="22"/>
        </w:rPr>
        <w:t>.</w:t>
      </w:r>
    </w:p>
    <w:p w14:paraId="2CA6FD4B" w14:textId="1C567338" w:rsidR="00925E4D" w:rsidRDefault="00925E4D" w:rsidP="00773CC9">
      <w:pPr>
        <w:rPr>
          <w:rFonts w:cs="Arial"/>
          <w:i/>
          <w:iCs/>
          <w:color w:val="365F91" w:themeColor="accent1" w:themeShade="BF"/>
          <w:sz w:val="22"/>
          <w:szCs w:val="22"/>
        </w:rPr>
      </w:pPr>
      <w:r>
        <w:rPr>
          <w:rFonts w:cs="Arial"/>
          <w:i/>
          <w:iCs/>
          <w:color w:val="365F91" w:themeColor="accent1" w:themeShade="BF"/>
          <w:sz w:val="22"/>
          <w:szCs w:val="22"/>
        </w:rPr>
        <w:t>Gehen Sie auf folgende Inhalte ein:</w:t>
      </w:r>
    </w:p>
    <w:p w14:paraId="101D89E9" w14:textId="1991B9E0" w:rsidR="00925E4D" w:rsidRPr="00925E4D" w:rsidRDefault="00925E4D" w:rsidP="00925E4D">
      <w:pPr>
        <w:numPr>
          <w:ilvl w:val="0"/>
          <w:numId w:val="6"/>
        </w:numPr>
        <w:rPr>
          <w:rFonts w:cs="Arial"/>
          <w:i/>
          <w:color w:val="365F91" w:themeColor="accent1" w:themeShade="BF"/>
          <w:sz w:val="22"/>
          <w:szCs w:val="22"/>
        </w:rPr>
      </w:pPr>
      <w:r w:rsidRPr="00925E4D">
        <w:rPr>
          <w:rFonts w:cs="Arial"/>
          <w:b/>
          <w:bCs/>
          <w:i/>
          <w:color w:val="365F91" w:themeColor="accent1" w:themeShade="BF"/>
          <w:sz w:val="22"/>
          <w:szCs w:val="22"/>
        </w:rPr>
        <w:t>Betriebskonzept (</w:t>
      </w:r>
      <w:r w:rsidRPr="00925E4D">
        <w:rPr>
          <w:rFonts w:cs="Arial"/>
          <w:i/>
          <w:color w:val="365F91" w:themeColor="accent1" w:themeShade="BF"/>
          <w:sz w:val="22"/>
          <w:szCs w:val="22"/>
        </w:rPr>
        <w:t>Reduktion der Betriebskosten durch den Einsatz kostengünstiger und effizienter Elektrolyse-Technologien) Angaben zur geplanten Anlagenverfügbarkeit</w:t>
      </w:r>
    </w:p>
    <w:p w14:paraId="39EDC503" w14:textId="1C280D6C" w:rsidR="00925E4D" w:rsidRPr="00925E4D" w:rsidRDefault="00925E4D" w:rsidP="00925E4D">
      <w:pPr>
        <w:numPr>
          <w:ilvl w:val="0"/>
          <w:numId w:val="6"/>
        </w:numPr>
        <w:rPr>
          <w:rFonts w:cs="Arial"/>
          <w:i/>
          <w:color w:val="365F91" w:themeColor="accent1" w:themeShade="BF"/>
          <w:sz w:val="22"/>
          <w:szCs w:val="22"/>
        </w:rPr>
      </w:pPr>
      <w:r w:rsidRPr="00925E4D">
        <w:rPr>
          <w:rFonts w:cs="Arial"/>
          <w:b/>
          <w:bCs/>
          <w:i/>
          <w:color w:val="365F91" w:themeColor="accent1" w:themeShade="BF"/>
          <w:sz w:val="22"/>
          <w:szCs w:val="22"/>
        </w:rPr>
        <w:t xml:space="preserve">Nutzung spezifischen Organisationskonzeptes </w:t>
      </w:r>
      <w:r w:rsidRPr="00925E4D">
        <w:rPr>
          <w:rFonts w:cs="Arial"/>
          <w:i/>
          <w:color w:val="365F91" w:themeColor="accent1" w:themeShade="BF"/>
          <w:sz w:val="22"/>
          <w:szCs w:val="22"/>
        </w:rPr>
        <w:t>(Betreiber- und Verteilmodell)</w:t>
      </w:r>
    </w:p>
    <w:p w14:paraId="71ABCDAB" w14:textId="2F590B4A" w:rsidR="00925E4D" w:rsidRPr="00925E4D" w:rsidRDefault="00925E4D" w:rsidP="00925E4D">
      <w:pPr>
        <w:numPr>
          <w:ilvl w:val="0"/>
          <w:numId w:val="6"/>
        </w:numPr>
        <w:rPr>
          <w:rFonts w:cs="Arial"/>
          <w:i/>
          <w:color w:val="365F91" w:themeColor="accent1" w:themeShade="BF"/>
          <w:sz w:val="22"/>
          <w:szCs w:val="22"/>
        </w:rPr>
      </w:pPr>
      <w:r w:rsidRPr="00925E4D">
        <w:rPr>
          <w:rFonts w:cs="Arial"/>
          <w:b/>
          <w:bCs/>
          <w:i/>
          <w:color w:val="365F91" w:themeColor="accent1" w:themeShade="BF"/>
          <w:sz w:val="22"/>
          <w:szCs w:val="22"/>
        </w:rPr>
        <w:t xml:space="preserve">Spezifische regionale wirtschaftliche Vorteile </w:t>
      </w:r>
      <w:r w:rsidRPr="00925E4D">
        <w:rPr>
          <w:rFonts w:cs="Arial"/>
          <w:i/>
          <w:color w:val="365F91" w:themeColor="accent1" w:themeShade="BF"/>
          <w:sz w:val="22"/>
          <w:szCs w:val="22"/>
        </w:rPr>
        <w:t>(gegenüber alternativen Energieversorgungsoptionen)</w:t>
      </w:r>
    </w:p>
    <w:p w14:paraId="3B8EE6D6" w14:textId="77777777" w:rsidR="00925E4D" w:rsidRPr="008B3D02" w:rsidRDefault="00925E4D" w:rsidP="00773CC9">
      <w:pPr>
        <w:rPr>
          <w:rFonts w:cs="Arial"/>
          <w:iCs/>
          <w:color w:val="365F91" w:themeColor="accent1" w:themeShade="BF"/>
          <w:sz w:val="22"/>
          <w:szCs w:val="22"/>
        </w:rPr>
      </w:pPr>
    </w:p>
    <w:p w14:paraId="75FEE2F1" w14:textId="4E553FFF" w:rsidR="00C07E95" w:rsidRDefault="00C07E95" w:rsidP="00773CC9">
      <w:pPr>
        <w:rPr>
          <w:rFonts w:cs="Arial"/>
          <w:iCs/>
          <w:sz w:val="22"/>
          <w:szCs w:val="22"/>
        </w:rPr>
      </w:pPr>
    </w:p>
    <w:p w14:paraId="3784EAA3" w14:textId="707E31FA" w:rsidR="00925E4D" w:rsidRDefault="00925E4D">
      <w:pPr>
        <w:rPr>
          <w:rFonts w:cs="Arial"/>
          <w:iCs/>
          <w:sz w:val="22"/>
          <w:szCs w:val="22"/>
        </w:rPr>
      </w:pPr>
      <w:r>
        <w:rPr>
          <w:rFonts w:cs="Arial"/>
          <w:iCs/>
          <w:sz w:val="22"/>
          <w:szCs w:val="22"/>
        </w:rPr>
        <w:br w:type="page"/>
      </w:r>
    </w:p>
    <w:p w14:paraId="305B251B" w14:textId="77777777" w:rsidR="00963FF9" w:rsidRDefault="00963FF9" w:rsidP="008C6FBD">
      <w:pPr>
        <w:rPr>
          <w:rFonts w:eastAsiaTheme="majorEastAsia" w:cs="Arial"/>
          <w:b/>
          <w:bCs/>
          <w:sz w:val="22"/>
          <w:szCs w:val="22"/>
        </w:rPr>
        <w:sectPr w:rsidR="00963FF9" w:rsidSect="00CA6A1A">
          <w:pgSz w:w="11907" w:h="16840" w:code="9"/>
          <w:pgMar w:top="1400" w:right="1400" w:bottom="1134" w:left="1400" w:header="697" w:footer="697" w:gutter="0"/>
          <w:cols w:space="720"/>
          <w:docGrid w:linePitch="272"/>
        </w:sectPr>
      </w:pPr>
    </w:p>
    <w:p w14:paraId="190B5C63" w14:textId="5F2349B1" w:rsidR="00925E4D" w:rsidRDefault="00BD0A86" w:rsidP="00925E4D">
      <w:pPr>
        <w:pStyle w:val="berschrift1"/>
      </w:pPr>
      <w:bookmarkStart w:id="0" w:name="_Hlk188437795"/>
      <w:r>
        <w:lastRenderedPageBreak/>
        <w:t>Geschäftsmodell und w</w:t>
      </w:r>
      <w:r w:rsidR="008C6FBD">
        <w:t>irtschaftlich</w:t>
      </w:r>
      <w:r>
        <w:t>e Tragfähigkeit</w:t>
      </w:r>
      <w:bookmarkEnd w:id="0"/>
    </w:p>
    <w:p w14:paraId="3AA20403" w14:textId="349C4BC5" w:rsidR="00507EEB" w:rsidRDefault="00507EEB" w:rsidP="00507EEB">
      <w:pPr>
        <w:pStyle w:val="berschrift2"/>
        <w:rPr>
          <w:rFonts w:eastAsiaTheme="majorEastAsia"/>
        </w:rPr>
      </w:pPr>
      <w:r>
        <w:rPr>
          <w:rFonts w:eastAsiaTheme="majorEastAsia"/>
        </w:rPr>
        <w:t>Allgemeine Angaben</w:t>
      </w:r>
    </w:p>
    <w:p w14:paraId="0E174E58" w14:textId="61664532" w:rsidR="00507EEB" w:rsidRDefault="00507EEB" w:rsidP="00507EEB">
      <w:pPr>
        <w:rPr>
          <w:rFonts w:cs="Arial"/>
          <w:i/>
          <w:color w:val="365F91" w:themeColor="accent1" w:themeShade="BF"/>
          <w:sz w:val="22"/>
          <w:szCs w:val="22"/>
        </w:rPr>
      </w:pPr>
      <w:r w:rsidRPr="00507EEB">
        <w:rPr>
          <w:rFonts w:cs="Arial"/>
          <w:i/>
          <w:color w:val="365F91" w:themeColor="accent1" w:themeShade="BF"/>
          <w:sz w:val="22"/>
          <w:szCs w:val="22"/>
        </w:rPr>
        <w:t>Gehen Sie auf die allgemeinen Markt</w:t>
      </w:r>
      <w:r>
        <w:rPr>
          <w:rFonts w:cs="Arial"/>
          <w:i/>
          <w:color w:val="365F91" w:themeColor="accent1" w:themeShade="BF"/>
          <w:sz w:val="22"/>
          <w:szCs w:val="22"/>
        </w:rPr>
        <w:t>b</w:t>
      </w:r>
      <w:r w:rsidRPr="00507EEB">
        <w:rPr>
          <w:rFonts w:cs="Arial"/>
          <w:i/>
          <w:color w:val="365F91" w:themeColor="accent1" w:themeShade="BF"/>
          <w:sz w:val="22"/>
          <w:szCs w:val="22"/>
        </w:rPr>
        <w:t xml:space="preserve">edingungen </w:t>
      </w:r>
      <w:r>
        <w:rPr>
          <w:rFonts w:cs="Arial"/>
          <w:i/>
          <w:color w:val="365F91" w:themeColor="accent1" w:themeShade="BF"/>
          <w:sz w:val="22"/>
          <w:szCs w:val="22"/>
        </w:rPr>
        <w:t>für Ihre geplante Investition ein und erläutern Sie kurz die</w:t>
      </w:r>
      <w:r w:rsidRPr="00507EEB">
        <w:rPr>
          <w:rFonts w:cs="Arial"/>
          <w:i/>
          <w:color w:val="365F91" w:themeColor="accent1" w:themeShade="BF"/>
          <w:sz w:val="22"/>
          <w:szCs w:val="22"/>
        </w:rPr>
        <w:t xml:space="preserve"> Unternehmensziele.</w:t>
      </w:r>
      <w:r>
        <w:rPr>
          <w:rFonts w:cs="Arial"/>
          <w:i/>
          <w:color w:val="365F91" w:themeColor="accent1" w:themeShade="BF"/>
          <w:sz w:val="22"/>
          <w:szCs w:val="22"/>
        </w:rPr>
        <w:t xml:space="preserve"> Machen Sie Angaben zur Investitionsart (z.B. Ersatz; Erweiterung, Rationalisierung, Gesetzl. Vorgabe) und ggf. zu alternativen Lösungen</w:t>
      </w:r>
      <w:r w:rsidR="00831DBA">
        <w:rPr>
          <w:rFonts w:cs="Arial"/>
          <w:i/>
          <w:color w:val="365F91" w:themeColor="accent1" w:themeShade="BF"/>
          <w:sz w:val="22"/>
          <w:szCs w:val="22"/>
        </w:rPr>
        <w:t>.</w:t>
      </w:r>
    </w:p>
    <w:p w14:paraId="2B7985C7" w14:textId="77777777" w:rsidR="00831DBA" w:rsidRPr="00507EEB" w:rsidRDefault="00831DBA" w:rsidP="00831DBA"/>
    <w:p w14:paraId="73429C70" w14:textId="4C8CDBE7" w:rsidR="00860166" w:rsidRDefault="00860166" w:rsidP="00870E34">
      <w:pPr>
        <w:pStyle w:val="berschrift2"/>
        <w:rPr>
          <w:rFonts w:eastAsiaTheme="majorEastAsia"/>
        </w:rPr>
      </w:pPr>
      <w:r>
        <w:rPr>
          <w:rFonts w:eastAsiaTheme="majorEastAsia"/>
        </w:rPr>
        <w:t xml:space="preserve"> </w:t>
      </w:r>
      <w:r w:rsidR="00507EEB">
        <w:rPr>
          <w:rFonts w:eastAsiaTheme="majorEastAsia"/>
        </w:rPr>
        <w:t>Investitionsbedarf</w:t>
      </w:r>
    </w:p>
    <w:p w14:paraId="4429D92F" w14:textId="32958981" w:rsidR="0050044B" w:rsidRPr="008B3D02" w:rsidRDefault="00507EEB" w:rsidP="00860166">
      <w:pPr>
        <w:rPr>
          <w:rFonts w:eastAsiaTheme="majorEastAsia" w:cs="Arial"/>
          <w:sz w:val="22"/>
          <w:szCs w:val="22"/>
          <w:u w:val="single"/>
        </w:rPr>
      </w:pPr>
      <w:r>
        <w:rPr>
          <w:rFonts w:cs="Arial"/>
          <w:i/>
          <w:color w:val="365F91" w:themeColor="accent1" w:themeShade="BF"/>
          <w:sz w:val="22"/>
          <w:szCs w:val="22"/>
        </w:rPr>
        <w:t>Stellen Sie alle</w:t>
      </w:r>
      <w:r w:rsidR="00963FF9" w:rsidRPr="008B3D02">
        <w:rPr>
          <w:rFonts w:cs="Arial"/>
          <w:i/>
          <w:color w:val="365F91" w:themeColor="accent1" w:themeShade="BF"/>
          <w:sz w:val="22"/>
          <w:szCs w:val="22"/>
        </w:rPr>
        <w:t xml:space="preserve"> </w:t>
      </w:r>
      <w:r w:rsidR="00DA7ED8">
        <w:rPr>
          <w:rFonts w:cs="Arial"/>
          <w:i/>
          <w:color w:val="365F91" w:themeColor="accent1" w:themeShade="BF"/>
          <w:sz w:val="22"/>
          <w:szCs w:val="22"/>
        </w:rPr>
        <w:t xml:space="preserve">notwendigen </w:t>
      </w:r>
      <w:r>
        <w:rPr>
          <w:rFonts w:cs="Arial"/>
          <w:i/>
          <w:color w:val="365F91" w:themeColor="accent1" w:themeShade="BF"/>
          <w:sz w:val="22"/>
          <w:szCs w:val="22"/>
        </w:rPr>
        <w:t>Ausgaben</w:t>
      </w:r>
      <w:r w:rsidR="00DA7ED8">
        <w:rPr>
          <w:rFonts w:cs="Arial"/>
          <w:i/>
          <w:color w:val="365F91" w:themeColor="accent1" w:themeShade="BF"/>
          <w:sz w:val="22"/>
          <w:szCs w:val="22"/>
        </w:rPr>
        <w:t xml:space="preserve"> </w:t>
      </w:r>
      <w:r>
        <w:rPr>
          <w:rFonts w:cs="Arial"/>
          <w:i/>
          <w:color w:val="365F91" w:themeColor="accent1" w:themeShade="BF"/>
          <w:sz w:val="22"/>
          <w:szCs w:val="22"/>
        </w:rPr>
        <w:t>(</w:t>
      </w:r>
      <w:r w:rsidRPr="00507EEB">
        <w:rPr>
          <w:rFonts w:cs="Arial"/>
          <w:i/>
          <w:color w:val="365F91" w:themeColor="accent1" w:themeShade="BF"/>
          <w:sz w:val="22"/>
          <w:szCs w:val="22"/>
        </w:rPr>
        <w:t xml:space="preserve">Investitionsgesamtkosten entlang der unternehmensinternen Wertschöpfungskette vom Stromanschluss bis zum </w:t>
      </w:r>
      <w:r>
        <w:rPr>
          <w:rFonts w:cs="Arial"/>
          <w:i/>
          <w:color w:val="365F91" w:themeColor="accent1" w:themeShade="BF"/>
          <w:sz w:val="22"/>
          <w:szCs w:val="22"/>
        </w:rPr>
        <w:t>Verteiler)</w:t>
      </w:r>
      <w:r w:rsidRPr="00507EEB">
        <w:rPr>
          <w:rFonts w:cs="Arial"/>
          <w:i/>
          <w:color w:val="365F91" w:themeColor="accent1" w:themeShade="BF"/>
          <w:sz w:val="22"/>
          <w:szCs w:val="22"/>
        </w:rPr>
        <w:t xml:space="preserve"> </w:t>
      </w:r>
      <w:r w:rsidR="00DA7ED8">
        <w:rPr>
          <w:rFonts w:cs="Arial"/>
          <w:i/>
          <w:color w:val="365F91" w:themeColor="accent1" w:themeShade="BF"/>
          <w:sz w:val="22"/>
          <w:szCs w:val="22"/>
        </w:rPr>
        <w:t xml:space="preserve">für </w:t>
      </w:r>
      <w:r>
        <w:rPr>
          <w:rFonts w:cs="Arial"/>
          <w:i/>
          <w:color w:val="365F91" w:themeColor="accent1" w:themeShade="BF"/>
          <w:sz w:val="22"/>
          <w:szCs w:val="22"/>
        </w:rPr>
        <w:t>die Umsetzung des Gesamtprojekts dar und machen Sie die förderfähigen Ausgaben, für die Sie im Förderaufruf ELY eine Förderung beantragen, kenntlich</w:t>
      </w:r>
      <w:r w:rsidR="00963FF9" w:rsidRPr="008B3D02">
        <w:rPr>
          <w:rFonts w:cs="Arial"/>
          <w:i/>
          <w:color w:val="365F91" w:themeColor="accent1" w:themeShade="BF"/>
          <w:sz w:val="22"/>
          <w:szCs w:val="22"/>
        </w:rPr>
        <w:t xml:space="preserve">. </w:t>
      </w:r>
    </w:p>
    <w:p w14:paraId="43492966" w14:textId="0983340F" w:rsidR="002D0A7F" w:rsidRDefault="002D0A7F" w:rsidP="008C6FBD">
      <w:pPr>
        <w:rPr>
          <w:rFonts w:eastAsiaTheme="majorEastAsia" w:cs="Arial"/>
          <w:sz w:val="22"/>
          <w:szCs w:val="22"/>
          <w:u w:val="single"/>
        </w:rPr>
      </w:pPr>
    </w:p>
    <w:p w14:paraId="1D6580DD" w14:textId="78AEE664" w:rsidR="00DA7ED8" w:rsidRDefault="000423AE" w:rsidP="00DA7ED8">
      <w:pPr>
        <w:pStyle w:val="berschrift2"/>
        <w:rPr>
          <w:rFonts w:eastAsiaTheme="majorEastAsia"/>
        </w:rPr>
      </w:pPr>
      <w:r>
        <w:rPr>
          <w:rFonts w:eastAsiaTheme="majorEastAsia"/>
        </w:rPr>
        <w:t>Finanzierung</w:t>
      </w:r>
      <w:r w:rsidR="008452B5">
        <w:rPr>
          <w:rFonts w:eastAsiaTheme="majorEastAsia"/>
        </w:rPr>
        <w:t>skonzept</w:t>
      </w:r>
      <w:r>
        <w:rPr>
          <w:rFonts w:eastAsiaTheme="majorEastAsia"/>
        </w:rPr>
        <w:t xml:space="preserve"> </w:t>
      </w:r>
    </w:p>
    <w:p w14:paraId="5A0D646B" w14:textId="46C61F17" w:rsidR="00DA7ED8" w:rsidRPr="008B3D02" w:rsidRDefault="00831DBA" w:rsidP="00DA7ED8">
      <w:pPr>
        <w:rPr>
          <w:rFonts w:eastAsiaTheme="majorEastAsia" w:cs="Arial"/>
          <w:sz w:val="22"/>
          <w:szCs w:val="22"/>
          <w:u w:val="single"/>
        </w:rPr>
      </w:pPr>
      <w:r>
        <w:rPr>
          <w:rFonts w:cs="Arial"/>
          <w:i/>
          <w:color w:val="365F91" w:themeColor="accent1" w:themeShade="BF"/>
          <w:sz w:val="22"/>
          <w:szCs w:val="22"/>
        </w:rPr>
        <w:t>Stellen Sie anhand einer Übersicht (graphisch/tabellarisch) dar, w</w:t>
      </w:r>
      <w:r w:rsidRPr="00831DBA">
        <w:rPr>
          <w:rFonts w:cs="Arial"/>
          <w:i/>
          <w:color w:val="365F91" w:themeColor="accent1" w:themeShade="BF"/>
          <w:sz w:val="22"/>
          <w:szCs w:val="22"/>
        </w:rPr>
        <w:t>ann durch wen, welche Mittel zu welchen Konditionen bereitgestellt</w:t>
      </w:r>
      <w:r>
        <w:rPr>
          <w:rFonts w:cs="Arial"/>
          <w:i/>
          <w:color w:val="365F91" w:themeColor="accent1" w:themeShade="BF"/>
          <w:sz w:val="22"/>
          <w:szCs w:val="22"/>
        </w:rPr>
        <w:t xml:space="preserve"> werden</w:t>
      </w:r>
      <w:r w:rsidRPr="00831DBA">
        <w:rPr>
          <w:rFonts w:cs="Arial"/>
          <w:i/>
          <w:color w:val="365F91" w:themeColor="accent1" w:themeShade="BF"/>
          <w:sz w:val="22"/>
          <w:szCs w:val="22"/>
        </w:rPr>
        <w:t xml:space="preserve"> </w:t>
      </w:r>
      <w:r w:rsidR="003C0C85">
        <w:rPr>
          <w:rFonts w:cs="Arial"/>
          <w:i/>
          <w:color w:val="365F91" w:themeColor="accent1" w:themeShade="BF"/>
          <w:sz w:val="22"/>
          <w:szCs w:val="22"/>
        </w:rPr>
        <w:t>(Eigenkapital, Fremdkapital etc.).</w:t>
      </w:r>
    </w:p>
    <w:p w14:paraId="71A0B4C0" w14:textId="77777777" w:rsidR="00DA7ED8" w:rsidRDefault="00DA7ED8" w:rsidP="00DA7ED8">
      <w:pPr>
        <w:rPr>
          <w:rFonts w:eastAsiaTheme="majorEastAsia" w:cs="Arial"/>
          <w:sz w:val="22"/>
          <w:szCs w:val="22"/>
          <w:u w:val="single"/>
        </w:rPr>
      </w:pPr>
    </w:p>
    <w:p w14:paraId="646BE327" w14:textId="686F5B2F" w:rsidR="00860166" w:rsidRDefault="00831DBA" w:rsidP="00870E34">
      <w:pPr>
        <w:pStyle w:val="berschrift2"/>
        <w:rPr>
          <w:rFonts w:eastAsiaTheme="majorEastAsia"/>
        </w:rPr>
      </w:pPr>
      <w:r>
        <w:rPr>
          <w:rFonts w:eastAsiaTheme="majorEastAsia"/>
        </w:rPr>
        <w:t>Geschäftsentwicklungsplan (</w:t>
      </w:r>
      <w:r w:rsidR="000423AE">
        <w:rPr>
          <w:rFonts w:eastAsiaTheme="majorEastAsia"/>
        </w:rPr>
        <w:t>Rentabilität</w:t>
      </w:r>
      <w:r>
        <w:rPr>
          <w:rFonts w:eastAsiaTheme="majorEastAsia"/>
        </w:rPr>
        <w:t>)</w:t>
      </w:r>
    </w:p>
    <w:p w14:paraId="759F7285" w14:textId="664E7C0E" w:rsidR="000423AE" w:rsidRDefault="00831DBA" w:rsidP="00963FF9">
      <w:pPr>
        <w:rPr>
          <w:rFonts w:cs="Arial"/>
          <w:i/>
          <w:color w:val="365F91" w:themeColor="accent1" w:themeShade="BF"/>
          <w:sz w:val="22"/>
          <w:szCs w:val="22"/>
        </w:rPr>
      </w:pPr>
      <w:r>
        <w:rPr>
          <w:rFonts w:cs="Arial"/>
          <w:i/>
          <w:color w:val="365F91" w:themeColor="accent1" w:themeShade="BF"/>
          <w:sz w:val="22"/>
          <w:szCs w:val="22"/>
        </w:rPr>
        <w:t>Erläutern Sie Ihr Geschäftsmodell und g</w:t>
      </w:r>
      <w:r w:rsidR="000423AE">
        <w:rPr>
          <w:rFonts w:cs="Arial"/>
          <w:i/>
          <w:color w:val="365F91" w:themeColor="accent1" w:themeShade="BF"/>
          <w:sz w:val="22"/>
          <w:szCs w:val="22"/>
        </w:rPr>
        <w:t xml:space="preserve">ehen Sie auf die erwarteten </w:t>
      </w:r>
      <w:r>
        <w:rPr>
          <w:rFonts w:cs="Arial"/>
          <w:i/>
          <w:color w:val="365F91" w:themeColor="accent1" w:themeShade="BF"/>
          <w:sz w:val="22"/>
          <w:szCs w:val="22"/>
        </w:rPr>
        <w:t>Einnahmen den erwarteten Kosten</w:t>
      </w:r>
      <w:r w:rsidR="000423AE">
        <w:rPr>
          <w:rFonts w:cs="Arial"/>
          <w:i/>
          <w:color w:val="365F91" w:themeColor="accent1" w:themeShade="BF"/>
          <w:sz w:val="22"/>
          <w:szCs w:val="22"/>
        </w:rPr>
        <w:t xml:space="preserve"> </w:t>
      </w:r>
      <w:r>
        <w:rPr>
          <w:rFonts w:cs="Arial"/>
          <w:i/>
          <w:color w:val="365F91" w:themeColor="accent1" w:themeShade="BF"/>
          <w:sz w:val="22"/>
          <w:szCs w:val="22"/>
        </w:rPr>
        <w:t xml:space="preserve">graphisch über die Zeit dar. </w:t>
      </w:r>
      <w:r w:rsidR="00035EA1">
        <w:rPr>
          <w:rFonts w:cs="Arial"/>
          <w:i/>
          <w:color w:val="365F91" w:themeColor="accent1" w:themeShade="BF"/>
          <w:sz w:val="22"/>
          <w:szCs w:val="22"/>
        </w:rPr>
        <w:t xml:space="preserve">Erläutern Sie dabei die unterschiedlichen Phasen der Investition und geben Sie den </w:t>
      </w:r>
      <w:r>
        <w:rPr>
          <w:rFonts w:cs="Arial"/>
          <w:i/>
          <w:color w:val="365F91" w:themeColor="accent1" w:themeShade="BF"/>
          <w:sz w:val="22"/>
          <w:szCs w:val="22"/>
        </w:rPr>
        <w:t>erwarteten Amortisationszeitpunk</w:t>
      </w:r>
      <w:r w:rsidR="00035EA1">
        <w:rPr>
          <w:rFonts w:cs="Arial"/>
          <w:i/>
          <w:color w:val="365F91" w:themeColor="accent1" w:themeShade="BF"/>
          <w:sz w:val="22"/>
          <w:szCs w:val="22"/>
        </w:rPr>
        <w:t xml:space="preserve"> an.</w:t>
      </w:r>
    </w:p>
    <w:p w14:paraId="5157FB5F" w14:textId="71E92DEE" w:rsidR="00035EA1" w:rsidRPr="008B3D02" w:rsidRDefault="00035EA1" w:rsidP="00963FF9">
      <w:pPr>
        <w:rPr>
          <w:rFonts w:cs="Arial"/>
          <w:i/>
          <w:color w:val="365F91" w:themeColor="accent1" w:themeShade="BF"/>
          <w:sz w:val="22"/>
          <w:szCs w:val="22"/>
        </w:rPr>
      </w:pPr>
      <w:r>
        <w:rPr>
          <w:rFonts w:cs="Arial"/>
          <w:i/>
          <w:color w:val="365F91" w:themeColor="accent1" w:themeShade="BF"/>
          <w:sz w:val="22"/>
          <w:szCs w:val="22"/>
        </w:rPr>
        <w:t xml:space="preserve">Gehen Sie in diesem Zuge auf die langfristige Wirtschaftlichkeit </w:t>
      </w:r>
      <w:r w:rsidR="00831DBA">
        <w:rPr>
          <w:rFonts w:cs="Arial"/>
          <w:i/>
          <w:color w:val="365F91" w:themeColor="accent1" w:themeShade="BF"/>
          <w:sz w:val="22"/>
          <w:szCs w:val="22"/>
        </w:rPr>
        <w:t xml:space="preserve">(5 Jahre Zweckbindung und darüber hinaus) </w:t>
      </w:r>
      <w:r>
        <w:rPr>
          <w:rFonts w:cs="Arial"/>
          <w:i/>
          <w:color w:val="365F91" w:themeColor="accent1" w:themeShade="BF"/>
          <w:sz w:val="22"/>
          <w:szCs w:val="22"/>
        </w:rPr>
        <w:t>der Investition ein.</w:t>
      </w:r>
    </w:p>
    <w:p w14:paraId="4E2F03F2" w14:textId="77777777" w:rsidR="00987E24" w:rsidRDefault="00987E24" w:rsidP="00860166">
      <w:pPr>
        <w:rPr>
          <w:rFonts w:eastAsiaTheme="majorEastAsia" w:cs="Arial"/>
          <w:sz w:val="22"/>
          <w:szCs w:val="22"/>
        </w:rPr>
      </w:pPr>
    </w:p>
    <w:p w14:paraId="6D6D9DDB" w14:textId="77777777" w:rsidR="00987E24" w:rsidRDefault="00987E24" w:rsidP="00987E24">
      <w:pPr>
        <w:keepNext/>
      </w:pPr>
      <w:r>
        <w:rPr>
          <w:rFonts w:eastAsiaTheme="majorEastAsia" w:cs="Arial"/>
          <w:noProof/>
          <w:sz w:val="22"/>
          <w:szCs w:val="22"/>
        </w:rPr>
        <w:drawing>
          <wp:inline distT="0" distB="0" distL="0" distR="0" wp14:anchorId="7182428A" wp14:editId="57697F8C">
            <wp:extent cx="5314950" cy="2524125"/>
            <wp:effectExtent l="0" t="0" r="0" b="952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E45405" w14:textId="4460B675" w:rsidR="00597477" w:rsidRDefault="00987E24" w:rsidP="00987E24">
      <w:pPr>
        <w:pStyle w:val="Beschriftung"/>
        <w:rPr>
          <w:rFonts w:eastAsiaTheme="majorEastAsia" w:cs="Arial"/>
          <w:sz w:val="22"/>
          <w:szCs w:val="22"/>
        </w:rPr>
      </w:pPr>
      <w:r>
        <w:t xml:space="preserve">Abbildung </w:t>
      </w:r>
      <w:r w:rsidR="00580D5A">
        <w:fldChar w:fldCharType="begin"/>
      </w:r>
      <w:r w:rsidR="00580D5A">
        <w:instrText xml:space="preserve"> SEQ Abbildung \* ARABIC </w:instrText>
      </w:r>
      <w:r w:rsidR="00580D5A">
        <w:fldChar w:fldCharType="separate"/>
      </w:r>
      <w:r>
        <w:rPr>
          <w:noProof/>
        </w:rPr>
        <w:t>1</w:t>
      </w:r>
      <w:r w:rsidR="00580D5A">
        <w:rPr>
          <w:noProof/>
        </w:rPr>
        <w:fldChar w:fldCharType="end"/>
      </w:r>
      <w:r>
        <w:t xml:space="preserve"> </w:t>
      </w:r>
      <w:r w:rsidR="005F7E23">
        <w:t>Schematische</w:t>
      </w:r>
      <w:r>
        <w:t xml:space="preserve"> Darstellung der Kosten und des Umsatzes bezogen auf die Zeit</w:t>
      </w:r>
    </w:p>
    <w:p w14:paraId="6DED9B79" w14:textId="68C9941E" w:rsidR="00987E24" w:rsidRDefault="00987E24">
      <w:pPr>
        <w:rPr>
          <w:rFonts w:eastAsiaTheme="majorEastAsia" w:cs="Arial"/>
          <w:sz w:val="22"/>
          <w:szCs w:val="22"/>
        </w:rPr>
      </w:pPr>
    </w:p>
    <w:p w14:paraId="7610DA8D" w14:textId="0E4AB61B" w:rsidR="00860166" w:rsidRDefault="00860166" w:rsidP="00870E34">
      <w:pPr>
        <w:pStyle w:val="berschrift2"/>
        <w:rPr>
          <w:rFonts w:eastAsiaTheme="majorEastAsia"/>
        </w:rPr>
      </w:pPr>
      <w:r>
        <w:rPr>
          <w:rFonts w:eastAsiaTheme="majorEastAsia"/>
        </w:rPr>
        <w:t xml:space="preserve">Voraussetzungen für einen wirtschaftlichen Betrieb </w:t>
      </w:r>
    </w:p>
    <w:p w14:paraId="1D3E3200" w14:textId="41229AF8" w:rsidR="00860166" w:rsidRDefault="00963FF9" w:rsidP="00860166">
      <w:pPr>
        <w:rPr>
          <w:rFonts w:cs="Arial"/>
          <w:i/>
          <w:color w:val="365F91" w:themeColor="accent1" w:themeShade="BF"/>
          <w:sz w:val="22"/>
          <w:szCs w:val="22"/>
        </w:rPr>
      </w:pPr>
      <w:r w:rsidRPr="008B3D02">
        <w:rPr>
          <w:rFonts w:cs="Arial"/>
          <w:i/>
          <w:color w:val="365F91" w:themeColor="accent1" w:themeShade="BF"/>
          <w:sz w:val="22"/>
          <w:szCs w:val="22"/>
        </w:rPr>
        <w:t>Gehen Sie auf die nötigen Voraussetzungen ein, um einen wirtschaftlichen Betrieb zu gewährleisten</w:t>
      </w:r>
      <w:r w:rsidR="00046BA8" w:rsidRPr="008B3D02">
        <w:rPr>
          <w:rFonts w:cs="Arial"/>
          <w:i/>
          <w:color w:val="365F91" w:themeColor="accent1" w:themeShade="BF"/>
          <w:sz w:val="22"/>
          <w:szCs w:val="22"/>
        </w:rPr>
        <w:t xml:space="preserve"> und die </w:t>
      </w:r>
      <w:r w:rsidR="002A1D7C">
        <w:rPr>
          <w:rFonts w:cs="Arial"/>
          <w:i/>
          <w:color w:val="365F91" w:themeColor="accent1" w:themeShade="BF"/>
          <w:sz w:val="22"/>
          <w:szCs w:val="22"/>
        </w:rPr>
        <w:t>f</w:t>
      </w:r>
      <w:r w:rsidR="00046BA8" w:rsidRPr="008B3D02">
        <w:rPr>
          <w:rFonts w:cs="Arial"/>
          <w:i/>
          <w:color w:val="365F91" w:themeColor="accent1" w:themeShade="BF"/>
          <w:sz w:val="22"/>
          <w:szCs w:val="22"/>
        </w:rPr>
        <w:t>inale Investitionsentscheidung zu fixieren.</w:t>
      </w:r>
    </w:p>
    <w:p w14:paraId="1B372109" w14:textId="31BC6017" w:rsidR="00035EA1" w:rsidRDefault="00035EA1" w:rsidP="00860166">
      <w:pPr>
        <w:rPr>
          <w:rFonts w:cs="Arial"/>
          <w:i/>
          <w:color w:val="365F91" w:themeColor="accent1" w:themeShade="BF"/>
          <w:sz w:val="22"/>
          <w:szCs w:val="22"/>
        </w:rPr>
      </w:pPr>
      <w:r>
        <w:rPr>
          <w:rFonts w:cs="Arial"/>
          <w:i/>
          <w:color w:val="365F91" w:themeColor="accent1" w:themeShade="BF"/>
          <w:sz w:val="22"/>
          <w:szCs w:val="22"/>
        </w:rPr>
        <w:t>Gehen Sie zusätzlich auf die getroffenen Annahmen für Ihre Wirtschaftlichkeitsbetrachtung ein (</w:t>
      </w:r>
      <w:r w:rsidR="005F7E23">
        <w:rPr>
          <w:rFonts w:cs="Arial"/>
          <w:i/>
          <w:color w:val="365F91" w:themeColor="accent1" w:themeShade="BF"/>
          <w:sz w:val="22"/>
          <w:szCs w:val="22"/>
        </w:rPr>
        <w:t xml:space="preserve">Betriebskosten; </w:t>
      </w:r>
      <w:r>
        <w:rPr>
          <w:rFonts w:cs="Arial"/>
          <w:i/>
          <w:color w:val="365F91" w:themeColor="accent1" w:themeShade="BF"/>
          <w:sz w:val="22"/>
          <w:szCs w:val="22"/>
        </w:rPr>
        <w:t xml:space="preserve">Verkaufspreis </w:t>
      </w:r>
      <w:r w:rsidR="003C0C85">
        <w:rPr>
          <w:rFonts w:cs="Arial"/>
          <w:i/>
          <w:color w:val="365F91" w:themeColor="accent1" w:themeShade="BF"/>
          <w:sz w:val="22"/>
          <w:szCs w:val="22"/>
        </w:rPr>
        <w:t>H</w:t>
      </w:r>
      <w:r w:rsidR="005F7E23">
        <w:rPr>
          <w:rFonts w:cs="Arial"/>
          <w:i/>
          <w:color w:val="365F91" w:themeColor="accent1" w:themeShade="BF"/>
          <w:sz w:val="22"/>
          <w:szCs w:val="22"/>
        </w:rPr>
        <w:t xml:space="preserve">2, </w:t>
      </w:r>
      <w:r w:rsidR="003C0C85">
        <w:rPr>
          <w:rFonts w:cs="Arial"/>
          <w:i/>
          <w:color w:val="365F91" w:themeColor="accent1" w:themeShade="BF"/>
          <w:sz w:val="22"/>
          <w:szCs w:val="22"/>
        </w:rPr>
        <w:t>O</w:t>
      </w:r>
      <w:r>
        <w:rPr>
          <w:rFonts w:cs="Arial"/>
          <w:i/>
          <w:color w:val="365F91" w:themeColor="accent1" w:themeShade="BF"/>
          <w:sz w:val="22"/>
          <w:szCs w:val="22"/>
        </w:rPr>
        <w:t>2</w:t>
      </w:r>
      <w:r w:rsidR="002A1D7C">
        <w:rPr>
          <w:rFonts w:cs="Arial"/>
          <w:i/>
          <w:color w:val="365F91" w:themeColor="accent1" w:themeShade="BF"/>
          <w:sz w:val="22"/>
          <w:szCs w:val="22"/>
        </w:rPr>
        <w:t>,</w:t>
      </w:r>
      <w:r w:rsidR="005F7E23">
        <w:rPr>
          <w:rFonts w:cs="Arial"/>
          <w:i/>
          <w:color w:val="365F91" w:themeColor="accent1" w:themeShade="BF"/>
          <w:sz w:val="22"/>
          <w:szCs w:val="22"/>
        </w:rPr>
        <w:t xml:space="preserve"> Abwärme</w:t>
      </w:r>
      <w:r>
        <w:rPr>
          <w:rFonts w:cs="Arial"/>
          <w:i/>
          <w:color w:val="365F91" w:themeColor="accent1" w:themeShade="BF"/>
          <w:sz w:val="22"/>
          <w:szCs w:val="22"/>
        </w:rPr>
        <w:t xml:space="preserve">; </w:t>
      </w:r>
      <w:r w:rsidR="00BA6B29">
        <w:rPr>
          <w:rFonts w:cs="Arial"/>
          <w:i/>
          <w:color w:val="365F91" w:themeColor="accent1" w:themeShade="BF"/>
          <w:sz w:val="22"/>
          <w:szCs w:val="22"/>
        </w:rPr>
        <w:t xml:space="preserve">PPA, </w:t>
      </w:r>
      <w:r>
        <w:rPr>
          <w:rFonts w:cs="Arial"/>
          <w:i/>
          <w:color w:val="365F91" w:themeColor="accent1" w:themeShade="BF"/>
          <w:sz w:val="22"/>
          <w:szCs w:val="22"/>
        </w:rPr>
        <w:t>Stromkosten etc.).</w:t>
      </w:r>
    </w:p>
    <w:p w14:paraId="50F05119" w14:textId="554BA14F" w:rsidR="00FB5B3E" w:rsidRDefault="00FB5B3E">
      <w:pPr>
        <w:rPr>
          <w:rFonts w:eastAsiaTheme="majorEastAsia" w:cs="Arial"/>
          <w:b/>
          <w:bCs/>
          <w:sz w:val="22"/>
          <w:szCs w:val="22"/>
        </w:rPr>
      </w:pPr>
      <w:r>
        <w:rPr>
          <w:rFonts w:eastAsiaTheme="majorEastAsia" w:cs="Arial"/>
          <w:b/>
          <w:bCs/>
          <w:sz w:val="22"/>
          <w:szCs w:val="22"/>
        </w:rPr>
        <w:br w:type="page"/>
      </w:r>
    </w:p>
    <w:p w14:paraId="75D39B20" w14:textId="0E66A2D7" w:rsidR="0046495D" w:rsidRDefault="0046495D" w:rsidP="00870E34">
      <w:pPr>
        <w:pStyle w:val="berschrift1"/>
      </w:pPr>
      <w:r>
        <w:lastRenderedPageBreak/>
        <w:t>Risikoabschätzung</w:t>
      </w:r>
    </w:p>
    <w:p w14:paraId="51F31535" w14:textId="77777777" w:rsidR="0046495D" w:rsidRPr="008257E5" w:rsidRDefault="0046495D" w:rsidP="0046495D">
      <w:pPr>
        <w:rPr>
          <w:rFonts w:cs="Arial"/>
          <w:iCs/>
          <w:sz w:val="22"/>
          <w:szCs w:val="22"/>
        </w:rPr>
      </w:pPr>
    </w:p>
    <w:p w14:paraId="75817DEC" w14:textId="01CAB89A" w:rsidR="0046495D" w:rsidRPr="008B3D02" w:rsidRDefault="0046495D" w:rsidP="0046495D">
      <w:pPr>
        <w:rPr>
          <w:rFonts w:cs="Arial"/>
          <w:i/>
          <w:color w:val="365F91" w:themeColor="accent1" w:themeShade="BF"/>
          <w:sz w:val="22"/>
          <w:szCs w:val="22"/>
        </w:rPr>
      </w:pPr>
      <w:r w:rsidRPr="008B3D02">
        <w:rPr>
          <w:rFonts w:cs="Arial"/>
          <w:i/>
          <w:color w:val="365F91" w:themeColor="accent1" w:themeShade="BF"/>
          <w:sz w:val="22"/>
          <w:szCs w:val="22"/>
        </w:rPr>
        <w:t xml:space="preserve">Beschreiben Sie </w:t>
      </w:r>
      <w:r w:rsidR="008B3D02" w:rsidRPr="008B3D02">
        <w:rPr>
          <w:rFonts w:cs="Arial"/>
          <w:i/>
          <w:color w:val="365F91" w:themeColor="accent1" w:themeShade="BF"/>
          <w:sz w:val="22"/>
          <w:szCs w:val="22"/>
        </w:rPr>
        <w:t>die erwarteten Risken</w:t>
      </w:r>
      <w:r w:rsidRPr="008B3D02">
        <w:rPr>
          <w:rFonts w:cs="Arial"/>
          <w:i/>
          <w:color w:val="365F91" w:themeColor="accent1" w:themeShade="BF"/>
          <w:sz w:val="22"/>
          <w:szCs w:val="22"/>
        </w:rPr>
        <w:t xml:space="preserve"> </w:t>
      </w:r>
      <w:r w:rsidR="00FB5B3E">
        <w:rPr>
          <w:rFonts w:cs="Arial"/>
          <w:i/>
          <w:color w:val="365F91" w:themeColor="accent1" w:themeShade="BF"/>
          <w:sz w:val="22"/>
          <w:szCs w:val="22"/>
        </w:rPr>
        <w:t xml:space="preserve">(0 = sehr gering; kein Risiko bis 10 = extrem hohes Risiko), </w:t>
      </w:r>
      <w:r w:rsidRPr="008B3D02">
        <w:rPr>
          <w:rFonts w:cs="Arial"/>
          <w:i/>
          <w:color w:val="365F91" w:themeColor="accent1" w:themeShade="BF"/>
          <w:sz w:val="22"/>
          <w:szCs w:val="22"/>
        </w:rPr>
        <w:t xml:space="preserve">deren </w:t>
      </w:r>
      <w:r w:rsidR="00555A0F" w:rsidRPr="008B3D02">
        <w:rPr>
          <w:rFonts w:cs="Arial"/>
          <w:i/>
          <w:color w:val="365F91" w:themeColor="accent1" w:themeShade="BF"/>
          <w:sz w:val="22"/>
          <w:szCs w:val="22"/>
        </w:rPr>
        <w:t>Eintritt</w:t>
      </w:r>
      <w:r w:rsidR="008B3D02" w:rsidRPr="008B3D02">
        <w:rPr>
          <w:rFonts w:cs="Arial"/>
          <w:i/>
          <w:color w:val="365F91" w:themeColor="accent1" w:themeShade="BF"/>
          <w:sz w:val="22"/>
          <w:szCs w:val="22"/>
        </w:rPr>
        <w:t>s</w:t>
      </w:r>
      <w:r w:rsidR="00555A0F" w:rsidRPr="008B3D02">
        <w:rPr>
          <w:rFonts w:cs="Arial"/>
          <w:i/>
          <w:color w:val="365F91" w:themeColor="accent1" w:themeShade="BF"/>
          <w:sz w:val="22"/>
          <w:szCs w:val="22"/>
        </w:rPr>
        <w:t>wahrscheinlichkeit und die daraus folgenden Konsequenzen für das Projekt.</w:t>
      </w:r>
      <w:r w:rsidR="001843B3" w:rsidRPr="008B3D02">
        <w:rPr>
          <w:rFonts w:cs="Arial"/>
          <w:i/>
          <w:color w:val="365F91" w:themeColor="accent1" w:themeShade="BF"/>
          <w:sz w:val="22"/>
          <w:szCs w:val="22"/>
        </w:rPr>
        <w:t xml:space="preserve"> Gehen Sie zusätzlich darauf ein, wie die aufgezählten Risiken minimiert werden können</w:t>
      </w:r>
      <w:r w:rsidR="008F66E9" w:rsidRPr="008B3D02">
        <w:rPr>
          <w:rFonts w:cs="Arial"/>
          <w:i/>
          <w:color w:val="365F91" w:themeColor="accent1" w:themeShade="BF"/>
          <w:sz w:val="22"/>
          <w:szCs w:val="22"/>
        </w:rPr>
        <w:t xml:space="preserve"> und ab welchem Zeitpunkt ein Abbruchmeilenstein erreicht wäre (z.B. Genehmigung nach 1 Jahr nicht erreicht o.ä.).</w:t>
      </w:r>
    </w:p>
    <w:p w14:paraId="1C526C3B" w14:textId="7B2A7D44" w:rsidR="00690984" w:rsidRDefault="00690984" w:rsidP="00690984">
      <w:pPr>
        <w:rPr>
          <w:rFonts w:eastAsiaTheme="majorEastAsia" w:cs="Arial"/>
          <w:sz w:val="22"/>
          <w:szCs w:val="22"/>
        </w:rPr>
      </w:pPr>
    </w:p>
    <w:tbl>
      <w:tblPr>
        <w:tblStyle w:val="Tabellenraster"/>
        <w:tblW w:w="0" w:type="auto"/>
        <w:tblLook w:val="04A0" w:firstRow="1" w:lastRow="0" w:firstColumn="1" w:lastColumn="0" w:noHBand="0" w:noVBand="1"/>
      </w:tblPr>
      <w:tblGrid>
        <w:gridCol w:w="3126"/>
        <w:gridCol w:w="5091"/>
        <w:gridCol w:w="880"/>
      </w:tblGrid>
      <w:tr w:rsidR="00FB5B3E" w:rsidRPr="00E86B61" w14:paraId="6F02F0E3" w14:textId="11E9C347" w:rsidTr="00FB5B3E">
        <w:tc>
          <w:tcPr>
            <w:tcW w:w="3126" w:type="dxa"/>
            <w:shd w:val="clear" w:color="auto" w:fill="D9D9D9" w:themeFill="background1" w:themeFillShade="D9"/>
          </w:tcPr>
          <w:p w14:paraId="33CF9C7B" w14:textId="5A8A2DE9" w:rsidR="00FB5B3E" w:rsidRPr="00C1586C" w:rsidRDefault="00FB5B3E" w:rsidP="00D669D8">
            <w:pPr>
              <w:spacing w:after="120"/>
              <w:rPr>
                <w:rFonts w:cs="Arial"/>
                <w:b/>
                <w:bCs/>
                <w:iCs/>
                <w:sz w:val="22"/>
                <w:szCs w:val="22"/>
              </w:rPr>
            </w:pPr>
            <w:r>
              <w:rPr>
                <w:rFonts w:cs="Arial"/>
                <w:b/>
                <w:bCs/>
                <w:iCs/>
                <w:sz w:val="22"/>
                <w:szCs w:val="22"/>
              </w:rPr>
              <w:t>Maßnahme / Arbeitspaket</w:t>
            </w:r>
          </w:p>
        </w:tc>
        <w:tc>
          <w:tcPr>
            <w:tcW w:w="5091" w:type="dxa"/>
            <w:shd w:val="clear" w:color="auto" w:fill="D9D9D9" w:themeFill="background1" w:themeFillShade="D9"/>
          </w:tcPr>
          <w:p w14:paraId="3EB2DE32" w14:textId="51D9601F" w:rsidR="00FB5B3E" w:rsidRPr="00C1586C" w:rsidRDefault="00FB5B3E" w:rsidP="00D669D8">
            <w:pPr>
              <w:spacing w:after="120"/>
              <w:rPr>
                <w:rFonts w:cs="Arial"/>
                <w:b/>
                <w:bCs/>
                <w:iCs/>
                <w:sz w:val="22"/>
                <w:szCs w:val="22"/>
              </w:rPr>
            </w:pPr>
            <w:r w:rsidRPr="00FB5B3E">
              <w:rPr>
                <w:rFonts w:cs="Arial"/>
                <w:b/>
                <w:bCs/>
                <w:iCs/>
                <w:sz w:val="22"/>
                <w:szCs w:val="22"/>
              </w:rPr>
              <w:t>Eintrittswahrscheinlichkei</w:t>
            </w:r>
            <w:r>
              <w:rPr>
                <w:rFonts w:cs="Arial"/>
                <w:b/>
                <w:bCs/>
                <w:iCs/>
                <w:sz w:val="22"/>
                <w:szCs w:val="22"/>
              </w:rPr>
              <w:t>t, Gegenmaßnahmen und Konsequenzen</w:t>
            </w:r>
          </w:p>
        </w:tc>
        <w:tc>
          <w:tcPr>
            <w:tcW w:w="880" w:type="dxa"/>
            <w:shd w:val="clear" w:color="auto" w:fill="D9D9D9" w:themeFill="background1" w:themeFillShade="D9"/>
          </w:tcPr>
          <w:p w14:paraId="7E7FE14A" w14:textId="77777777" w:rsidR="00FB5B3E" w:rsidRDefault="00FB5B3E" w:rsidP="00D669D8">
            <w:pPr>
              <w:spacing w:after="120"/>
              <w:rPr>
                <w:rFonts w:cs="Arial"/>
                <w:b/>
                <w:bCs/>
                <w:iCs/>
                <w:sz w:val="22"/>
                <w:szCs w:val="22"/>
              </w:rPr>
            </w:pPr>
            <w:r>
              <w:rPr>
                <w:rFonts w:cs="Arial"/>
                <w:b/>
                <w:bCs/>
                <w:iCs/>
                <w:sz w:val="22"/>
                <w:szCs w:val="22"/>
              </w:rPr>
              <w:t>Risiko</w:t>
            </w:r>
          </w:p>
          <w:p w14:paraId="4FF5262D" w14:textId="05995172" w:rsidR="00FB5B3E" w:rsidRDefault="00FB5B3E" w:rsidP="00D669D8">
            <w:pPr>
              <w:spacing w:after="120"/>
              <w:rPr>
                <w:rFonts w:cs="Arial"/>
                <w:b/>
                <w:bCs/>
                <w:iCs/>
                <w:sz w:val="22"/>
                <w:szCs w:val="22"/>
              </w:rPr>
            </w:pPr>
            <w:r>
              <w:rPr>
                <w:rFonts w:cs="Arial"/>
                <w:b/>
                <w:bCs/>
                <w:iCs/>
                <w:sz w:val="22"/>
                <w:szCs w:val="22"/>
              </w:rPr>
              <w:t>0-10</w:t>
            </w:r>
          </w:p>
        </w:tc>
      </w:tr>
      <w:tr w:rsidR="00FB5B3E" w:rsidRPr="00E86B61" w14:paraId="7D580601" w14:textId="0AC66CB6" w:rsidTr="00FB5B3E">
        <w:tc>
          <w:tcPr>
            <w:tcW w:w="3126" w:type="dxa"/>
          </w:tcPr>
          <w:p w14:paraId="5EE034AA" w14:textId="2B7117B1" w:rsidR="00FB5B3E" w:rsidRPr="00924C5D" w:rsidRDefault="00924C5D" w:rsidP="00D669D8">
            <w:pPr>
              <w:spacing w:after="120"/>
              <w:rPr>
                <w:rFonts w:cs="Arial"/>
                <w:b/>
                <w:bCs/>
                <w:i/>
                <w:sz w:val="22"/>
                <w:szCs w:val="22"/>
              </w:rPr>
            </w:pPr>
            <w:r w:rsidRPr="00924C5D">
              <w:rPr>
                <w:rFonts w:cs="Arial"/>
                <w:b/>
                <w:bCs/>
                <w:i/>
                <w:sz w:val="22"/>
                <w:szCs w:val="22"/>
              </w:rPr>
              <w:t>Standort/</w:t>
            </w:r>
            <w:r w:rsidR="00FB5B3E" w:rsidRPr="00924C5D">
              <w:rPr>
                <w:rFonts w:cs="Arial"/>
                <w:b/>
                <w:bCs/>
                <w:i/>
                <w:sz w:val="22"/>
                <w:szCs w:val="22"/>
              </w:rPr>
              <w:t>Fläche</w:t>
            </w:r>
          </w:p>
        </w:tc>
        <w:tc>
          <w:tcPr>
            <w:tcW w:w="5091" w:type="dxa"/>
          </w:tcPr>
          <w:p w14:paraId="5A5155DE" w14:textId="77777777" w:rsidR="00FB5B3E" w:rsidRPr="00E86B61" w:rsidRDefault="00FB5B3E" w:rsidP="00D669D8">
            <w:pPr>
              <w:spacing w:after="120"/>
              <w:rPr>
                <w:rFonts w:cs="Arial"/>
                <w:iCs/>
                <w:sz w:val="22"/>
                <w:szCs w:val="22"/>
              </w:rPr>
            </w:pPr>
          </w:p>
        </w:tc>
        <w:tc>
          <w:tcPr>
            <w:tcW w:w="880" w:type="dxa"/>
          </w:tcPr>
          <w:p w14:paraId="794525DB" w14:textId="77777777" w:rsidR="00FB5B3E" w:rsidRPr="00E86B61" w:rsidRDefault="00FB5B3E" w:rsidP="00D669D8">
            <w:pPr>
              <w:spacing w:after="120"/>
              <w:rPr>
                <w:rFonts w:cs="Arial"/>
                <w:iCs/>
                <w:sz w:val="22"/>
                <w:szCs w:val="22"/>
              </w:rPr>
            </w:pPr>
          </w:p>
        </w:tc>
      </w:tr>
      <w:tr w:rsidR="00925E4D" w:rsidRPr="00E86B61" w14:paraId="2E4EB5EC" w14:textId="77777777" w:rsidTr="00FB5B3E">
        <w:tc>
          <w:tcPr>
            <w:tcW w:w="3126" w:type="dxa"/>
          </w:tcPr>
          <w:p w14:paraId="2C228F85" w14:textId="016E7F05" w:rsidR="00925E4D" w:rsidRPr="00925E4D" w:rsidRDefault="00924C5D" w:rsidP="00D669D8">
            <w:pPr>
              <w:spacing w:after="120"/>
              <w:rPr>
                <w:rFonts w:cs="Arial"/>
                <w:i/>
                <w:sz w:val="22"/>
                <w:szCs w:val="22"/>
              </w:rPr>
            </w:pPr>
            <w:r>
              <w:rPr>
                <w:rFonts w:cs="Arial"/>
                <w:i/>
                <w:sz w:val="22"/>
                <w:szCs w:val="22"/>
              </w:rPr>
              <w:t>- Nutzung/Größe</w:t>
            </w:r>
          </w:p>
        </w:tc>
        <w:tc>
          <w:tcPr>
            <w:tcW w:w="5091" w:type="dxa"/>
          </w:tcPr>
          <w:p w14:paraId="44E89DEF" w14:textId="77777777" w:rsidR="00925E4D" w:rsidRPr="00E86B61" w:rsidRDefault="00925E4D" w:rsidP="00D669D8">
            <w:pPr>
              <w:spacing w:after="120"/>
              <w:rPr>
                <w:rFonts w:cs="Arial"/>
                <w:iCs/>
                <w:sz w:val="22"/>
                <w:szCs w:val="22"/>
              </w:rPr>
            </w:pPr>
          </w:p>
        </w:tc>
        <w:tc>
          <w:tcPr>
            <w:tcW w:w="880" w:type="dxa"/>
          </w:tcPr>
          <w:p w14:paraId="2AFFB1A4" w14:textId="77777777" w:rsidR="00925E4D" w:rsidRPr="00E86B61" w:rsidRDefault="00925E4D" w:rsidP="00D669D8">
            <w:pPr>
              <w:spacing w:after="120"/>
              <w:rPr>
                <w:rFonts w:cs="Arial"/>
                <w:iCs/>
                <w:sz w:val="22"/>
                <w:szCs w:val="22"/>
              </w:rPr>
            </w:pPr>
          </w:p>
        </w:tc>
      </w:tr>
      <w:tr w:rsidR="00FB5B3E" w:rsidRPr="00E86B61" w14:paraId="5B3A6EAD" w14:textId="77777777" w:rsidTr="00FB5B3E">
        <w:tc>
          <w:tcPr>
            <w:tcW w:w="3126" w:type="dxa"/>
          </w:tcPr>
          <w:p w14:paraId="037C1C6A" w14:textId="210C6F0C" w:rsidR="00FB5B3E" w:rsidRPr="00925E4D" w:rsidRDefault="00924C5D" w:rsidP="00D669D8">
            <w:pPr>
              <w:spacing w:after="120"/>
              <w:rPr>
                <w:rFonts w:cs="Arial"/>
                <w:i/>
                <w:sz w:val="22"/>
                <w:szCs w:val="22"/>
              </w:rPr>
            </w:pPr>
            <w:r>
              <w:rPr>
                <w:rFonts w:cs="Arial"/>
                <w:i/>
                <w:sz w:val="22"/>
                <w:szCs w:val="22"/>
              </w:rPr>
              <w:t xml:space="preserve">- </w:t>
            </w:r>
            <w:r w:rsidR="00FB5B3E" w:rsidRPr="00925E4D">
              <w:rPr>
                <w:rFonts w:cs="Arial"/>
                <w:i/>
                <w:sz w:val="22"/>
                <w:szCs w:val="22"/>
              </w:rPr>
              <w:t>Genehmigungen</w:t>
            </w:r>
          </w:p>
        </w:tc>
        <w:tc>
          <w:tcPr>
            <w:tcW w:w="5091" w:type="dxa"/>
          </w:tcPr>
          <w:p w14:paraId="4B5ACDAC" w14:textId="77777777" w:rsidR="00FB5B3E" w:rsidRPr="00E86B61" w:rsidRDefault="00FB5B3E" w:rsidP="00D669D8">
            <w:pPr>
              <w:spacing w:after="120"/>
              <w:rPr>
                <w:rFonts w:cs="Arial"/>
                <w:iCs/>
                <w:sz w:val="22"/>
                <w:szCs w:val="22"/>
              </w:rPr>
            </w:pPr>
          </w:p>
        </w:tc>
        <w:tc>
          <w:tcPr>
            <w:tcW w:w="880" w:type="dxa"/>
          </w:tcPr>
          <w:p w14:paraId="75911E0A" w14:textId="77777777" w:rsidR="00FB5B3E" w:rsidRPr="00E86B61" w:rsidRDefault="00FB5B3E" w:rsidP="00D669D8">
            <w:pPr>
              <w:spacing w:after="120"/>
              <w:rPr>
                <w:rFonts w:cs="Arial"/>
                <w:iCs/>
                <w:sz w:val="22"/>
                <w:szCs w:val="22"/>
              </w:rPr>
            </w:pPr>
          </w:p>
        </w:tc>
      </w:tr>
      <w:tr w:rsidR="00924C5D" w:rsidRPr="00E86B61" w14:paraId="4476D27E" w14:textId="77777777" w:rsidTr="00FB5B3E">
        <w:tc>
          <w:tcPr>
            <w:tcW w:w="3126" w:type="dxa"/>
          </w:tcPr>
          <w:p w14:paraId="7ECED1B6" w14:textId="674F800C" w:rsidR="00924C5D" w:rsidRDefault="00924C5D" w:rsidP="00D669D8">
            <w:pPr>
              <w:spacing w:after="120"/>
              <w:rPr>
                <w:rFonts w:cs="Arial"/>
                <w:i/>
                <w:sz w:val="22"/>
                <w:szCs w:val="22"/>
              </w:rPr>
            </w:pPr>
            <w:r>
              <w:rPr>
                <w:rFonts w:cs="Arial"/>
                <w:i/>
                <w:sz w:val="22"/>
                <w:szCs w:val="22"/>
              </w:rPr>
              <w:t xml:space="preserve">- </w:t>
            </w:r>
            <w:r w:rsidRPr="00925E4D">
              <w:rPr>
                <w:rFonts w:cs="Arial"/>
                <w:i/>
                <w:sz w:val="22"/>
                <w:szCs w:val="22"/>
              </w:rPr>
              <w:t>Verfügbarkeit Wasser</w:t>
            </w:r>
          </w:p>
        </w:tc>
        <w:tc>
          <w:tcPr>
            <w:tcW w:w="5091" w:type="dxa"/>
          </w:tcPr>
          <w:p w14:paraId="5F501D24" w14:textId="77777777" w:rsidR="00924C5D" w:rsidRPr="00E86B61" w:rsidRDefault="00924C5D" w:rsidP="00D669D8">
            <w:pPr>
              <w:spacing w:after="120"/>
              <w:rPr>
                <w:rFonts w:cs="Arial"/>
                <w:iCs/>
                <w:sz w:val="22"/>
                <w:szCs w:val="22"/>
              </w:rPr>
            </w:pPr>
          </w:p>
        </w:tc>
        <w:tc>
          <w:tcPr>
            <w:tcW w:w="880" w:type="dxa"/>
          </w:tcPr>
          <w:p w14:paraId="1F7AC8D2" w14:textId="77777777" w:rsidR="00924C5D" w:rsidRPr="00E86B61" w:rsidRDefault="00924C5D" w:rsidP="00D669D8">
            <w:pPr>
              <w:spacing w:after="120"/>
              <w:rPr>
                <w:rFonts w:cs="Arial"/>
                <w:iCs/>
                <w:sz w:val="22"/>
                <w:szCs w:val="22"/>
              </w:rPr>
            </w:pPr>
          </w:p>
        </w:tc>
      </w:tr>
      <w:tr w:rsidR="00924C5D" w:rsidRPr="00E86B61" w14:paraId="347C5C2F" w14:textId="77777777" w:rsidTr="00FB5B3E">
        <w:tc>
          <w:tcPr>
            <w:tcW w:w="3126" w:type="dxa"/>
          </w:tcPr>
          <w:p w14:paraId="5EA32D03" w14:textId="3AD71AEF" w:rsidR="00924C5D" w:rsidRDefault="00924C5D" w:rsidP="00D669D8">
            <w:pPr>
              <w:spacing w:after="120"/>
              <w:rPr>
                <w:rFonts w:cs="Arial"/>
                <w:i/>
                <w:sz w:val="22"/>
                <w:szCs w:val="22"/>
              </w:rPr>
            </w:pPr>
            <w:r>
              <w:rPr>
                <w:rFonts w:cs="Arial"/>
                <w:i/>
                <w:sz w:val="22"/>
                <w:szCs w:val="22"/>
              </w:rPr>
              <w:t>- …</w:t>
            </w:r>
          </w:p>
        </w:tc>
        <w:tc>
          <w:tcPr>
            <w:tcW w:w="5091" w:type="dxa"/>
          </w:tcPr>
          <w:p w14:paraId="3502AA6D" w14:textId="77777777" w:rsidR="00924C5D" w:rsidRPr="00E86B61" w:rsidRDefault="00924C5D" w:rsidP="00D669D8">
            <w:pPr>
              <w:spacing w:after="120"/>
              <w:rPr>
                <w:rFonts w:cs="Arial"/>
                <w:iCs/>
                <w:sz w:val="22"/>
                <w:szCs w:val="22"/>
              </w:rPr>
            </w:pPr>
          </w:p>
        </w:tc>
        <w:tc>
          <w:tcPr>
            <w:tcW w:w="880" w:type="dxa"/>
          </w:tcPr>
          <w:p w14:paraId="4250E560" w14:textId="77777777" w:rsidR="00924C5D" w:rsidRPr="00E86B61" w:rsidRDefault="00924C5D" w:rsidP="00D669D8">
            <w:pPr>
              <w:spacing w:after="120"/>
              <w:rPr>
                <w:rFonts w:cs="Arial"/>
                <w:iCs/>
                <w:sz w:val="22"/>
                <w:szCs w:val="22"/>
              </w:rPr>
            </w:pPr>
          </w:p>
        </w:tc>
      </w:tr>
      <w:tr w:rsidR="00FB5B3E" w:rsidRPr="00E86B61" w14:paraId="1CE6B51F" w14:textId="77777777" w:rsidTr="00FB5B3E">
        <w:tc>
          <w:tcPr>
            <w:tcW w:w="3126" w:type="dxa"/>
          </w:tcPr>
          <w:p w14:paraId="086D48FA" w14:textId="28348FB8" w:rsidR="00FB5B3E" w:rsidRPr="00924C5D" w:rsidRDefault="00FB5B3E" w:rsidP="00D669D8">
            <w:pPr>
              <w:spacing w:after="120"/>
              <w:rPr>
                <w:rFonts w:cs="Arial"/>
                <w:b/>
                <w:bCs/>
                <w:i/>
                <w:sz w:val="22"/>
                <w:szCs w:val="22"/>
              </w:rPr>
            </w:pPr>
            <w:r w:rsidRPr="00924C5D">
              <w:rPr>
                <w:rFonts w:cs="Arial"/>
                <w:b/>
                <w:bCs/>
                <w:i/>
                <w:sz w:val="22"/>
                <w:szCs w:val="22"/>
              </w:rPr>
              <w:t xml:space="preserve">Verfügbarkeit </w:t>
            </w:r>
            <w:r w:rsidR="00924C5D" w:rsidRPr="00924C5D">
              <w:rPr>
                <w:rFonts w:cs="Arial"/>
                <w:b/>
                <w:bCs/>
                <w:i/>
                <w:sz w:val="22"/>
                <w:szCs w:val="22"/>
              </w:rPr>
              <w:t xml:space="preserve">grüner </w:t>
            </w:r>
            <w:r w:rsidRPr="00924C5D">
              <w:rPr>
                <w:rFonts w:cs="Arial"/>
                <w:b/>
                <w:bCs/>
                <w:i/>
                <w:sz w:val="22"/>
                <w:szCs w:val="22"/>
              </w:rPr>
              <w:t>Strom</w:t>
            </w:r>
          </w:p>
        </w:tc>
        <w:tc>
          <w:tcPr>
            <w:tcW w:w="5091" w:type="dxa"/>
          </w:tcPr>
          <w:p w14:paraId="639549AD" w14:textId="77777777" w:rsidR="00FB5B3E" w:rsidRPr="00E86B61" w:rsidRDefault="00FB5B3E" w:rsidP="00D669D8">
            <w:pPr>
              <w:spacing w:after="120"/>
              <w:rPr>
                <w:rFonts w:cs="Arial"/>
                <w:iCs/>
                <w:sz w:val="22"/>
                <w:szCs w:val="22"/>
              </w:rPr>
            </w:pPr>
          </w:p>
        </w:tc>
        <w:tc>
          <w:tcPr>
            <w:tcW w:w="880" w:type="dxa"/>
          </w:tcPr>
          <w:p w14:paraId="71386E27" w14:textId="77777777" w:rsidR="00FB5B3E" w:rsidRPr="00E86B61" w:rsidRDefault="00FB5B3E" w:rsidP="00D669D8">
            <w:pPr>
              <w:spacing w:after="120"/>
              <w:rPr>
                <w:rFonts w:cs="Arial"/>
                <w:iCs/>
                <w:sz w:val="22"/>
                <w:szCs w:val="22"/>
              </w:rPr>
            </w:pPr>
          </w:p>
        </w:tc>
      </w:tr>
      <w:tr w:rsidR="00924C5D" w:rsidRPr="00E86B61" w14:paraId="789D476E" w14:textId="77777777" w:rsidTr="00FB5B3E">
        <w:tc>
          <w:tcPr>
            <w:tcW w:w="3126" w:type="dxa"/>
          </w:tcPr>
          <w:p w14:paraId="52C4EE20" w14:textId="6F03A009" w:rsidR="00924C5D" w:rsidRPr="00925E4D" w:rsidRDefault="00924C5D" w:rsidP="00D669D8">
            <w:pPr>
              <w:spacing w:after="120"/>
              <w:rPr>
                <w:rFonts w:cs="Arial"/>
                <w:i/>
                <w:sz w:val="22"/>
                <w:szCs w:val="22"/>
              </w:rPr>
            </w:pPr>
            <w:r>
              <w:rPr>
                <w:rFonts w:cs="Arial"/>
                <w:i/>
                <w:sz w:val="22"/>
                <w:szCs w:val="22"/>
              </w:rPr>
              <w:t>- Netzanschluss</w:t>
            </w:r>
          </w:p>
        </w:tc>
        <w:tc>
          <w:tcPr>
            <w:tcW w:w="5091" w:type="dxa"/>
          </w:tcPr>
          <w:p w14:paraId="67F01C10" w14:textId="77777777" w:rsidR="00924C5D" w:rsidRPr="00E86B61" w:rsidRDefault="00924C5D" w:rsidP="00D669D8">
            <w:pPr>
              <w:spacing w:after="120"/>
              <w:rPr>
                <w:rFonts w:cs="Arial"/>
                <w:iCs/>
                <w:sz w:val="22"/>
                <w:szCs w:val="22"/>
              </w:rPr>
            </w:pPr>
          </w:p>
        </w:tc>
        <w:tc>
          <w:tcPr>
            <w:tcW w:w="880" w:type="dxa"/>
          </w:tcPr>
          <w:p w14:paraId="017174DF" w14:textId="77777777" w:rsidR="00924C5D" w:rsidRPr="00E86B61" w:rsidRDefault="00924C5D" w:rsidP="00D669D8">
            <w:pPr>
              <w:spacing w:after="120"/>
              <w:rPr>
                <w:rFonts w:cs="Arial"/>
                <w:iCs/>
                <w:sz w:val="22"/>
                <w:szCs w:val="22"/>
              </w:rPr>
            </w:pPr>
          </w:p>
        </w:tc>
      </w:tr>
      <w:tr w:rsidR="00FB5B3E" w:rsidRPr="00E86B61" w14:paraId="1778028E" w14:textId="6CCA350C" w:rsidTr="00FB5B3E">
        <w:tc>
          <w:tcPr>
            <w:tcW w:w="3126" w:type="dxa"/>
          </w:tcPr>
          <w:p w14:paraId="34EB44D5" w14:textId="0B3A284D" w:rsidR="00FB5B3E" w:rsidRPr="00925E4D" w:rsidRDefault="00924C5D" w:rsidP="00D669D8">
            <w:pPr>
              <w:spacing w:after="120"/>
              <w:rPr>
                <w:rFonts w:cs="Arial"/>
                <w:i/>
                <w:sz w:val="22"/>
                <w:szCs w:val="22"/>
              </w:rPr>
            </w:pPr>
            <w:r>
              <w:rPr>
                <w:rFonts w:cs="Arial"/>
                <w:i/>
                <w:sz w:val="22"/>
                <w:szCs w:val="22"/>
              </w:rPr>
              <w:t xml:space="preserve">- </w:t>
            </w:r>
            <w:r w:rsidR="00FB5B3E" w:rsidRPr="00925E4D">
              <w:rPr>
                <w:rFonts w:cs="Arial"/>
                <w:i/>
                <w:sz w:val="22"/>
                <w:szCs w:val="22"/>
              </w:rPr>
              <w:t>EE-Anlagen, die eigens für das Projekt hinzu gebaut werden</w:t>
            </w:r>
          </w:p>
        </w:tc>
        <w:tc>
          <w:tcPr>
            <w:tcW w:w="5091" w:type="dxa"/>
          </w:tcPr>
          <w:p w14:paraId="40BC6B95" w14:textId="77777777" w:rsidR="00FB5B3E" w:rsidRPr="00E86B61" w:rsidRDefault="00FB5B3E" w:rsidP="00D669D8">
            <w:pPr>
              <w:spacing w:after="120"/>
              <w:rPr>
                <w:rFonts w:cs="Arial"/>
                <w:iCs/>
                <w:sz w:val="22"/>
                <w:szCs w:val="22"/>
              </w:rPr>
            </w:pPr>
          </w:p>
        </w:tc>
        <w:tc>
          <w:tcPr>
            <w:tcW w:w="880" w:type="dxa"/>
          </w:tcPr>
          <w:p w14:paraId="2461FC2E" w14:textId="77777777" w:rsidR="00FB5B3E" w:rsidRPr="00E86B61" w:rsidRDefault="00FB5B3E" w:rsidP="00D669D8">
            <w:pPr>
              <w:spacing w:after="120"/>
              <w:rPr>
                <w:rFonts w:cs="Arial"/>
                <w:iCs/>
                <w:sz w:val="22"/>
                <w:szCs w:val="22"/>
              </w:rPr>
            </w:pPr>
          </w:p>
        </w:tc>
      </w:tr>
      <w:tr w:rsidR="00FB5B3E" w:rsidRPr="00E86B61" w14:paraId="1B9FB069" w14:textId="5E143D10" w:rsidTr="00FB5B3E">
        <w:tc>
          <w:tcPr>
            <w:tcW w:w="3126" w:type="dxa"/>
          </w:tcPr>
          <w:p w14:paraId="7206C9BD" w14:textId="412B6F7C" w:rsidR="00FB5B3E" w:rsidRPr="00925E4D" w:rsidRDefault="00924C5D" w:rsidP="00D669D8">
            <w:pPr>
              <w:spacing w:after="120"/>
              <w:rPr>
                <w:rFonts w:cs="Arial"/>
                <w:i/>
                <w:sz w:val="22"/>
                <w:szCs w:val="22"/>
              </w:rPr>
            </w:pPr>
            <w:r>
              <w:rPr>
                <w:rFonts w:cs="Arial"/>
                <w:i/>
                <w:sz w:val="22"/>
                <w:szCs w:val="22"/>
              </w:rPr>
              <w:t xml:space="preserve">- </w:t>
            </w:r>
            <w:r w:rsidR="00FB5B3E" w:rsidRPr="00925E4D">
              <w:rPr>
                <w:rFonts w:cs="Arial"/>
                <w:i/>
                <w:sz w:val="22"/>
                <w:szCs w:val="22"/>
              </w:rPr>
              <w:t xml:space="preserve">Aussage Netzbetreiber / </w:t>
            </w:r>
            <w:proofErr w:type="spellStart"/>
            <w:r>
              <w:rPr>
                <w:rFonts w:cs="Arial"/>
                <w:i/>
                <w:sz w:val="22"/>
                <w:szCs w:val="22"/>
              </w:rPr>
              <w:t>Netzdienlichkeit</w:t>
            </w:r>
            <w:proofErr w:type="spellEnd"/>
          </w:p>
        </w:tc>
        <w:tc>
          <w:tcPr>
            <w:tcW w:w="5091" w:type="dxa"/>
          </w:tcPr>
          <w:p w14:paraId="097654CB" w14:textId="77777777" w:rsidR="00FB5B3E" w:rsidRPr="00E86B61" w:rsidRDefault="00FB5B3E" w:rsidP="00D669D8">
            <w:pPr>
              <w:spacing w:after="120"/>
              <w:rPr>
                <w:rFonts w:cs="Arial"/>
                <w:iCs/>
                <w:sz w:val="22"/>
                <w:szCs w:val="22"/>
              </w:rPr>
            </w:pPr>
          </w:p>
        </w:tc>
        <w:tc>
          <w:tcPr>
            <w:tcW w:w="880" w:type="dxa"/>
          </w:tcPr>
          <w:p w14:paraId="49776C2C" w14:textId="77777777" w:rsidR="00FB5B3E" w:rsidRPr="00E86B61" w:rsidRDefault="00FB5B3E" w:rsidP="00D669D8">
            <w:pPr>
              <w:spacing w:after="120"/>
              <w:rPr>
                <w:rFonts w:cs="Arial"/>
                <w:iCs/>
                <w:sz w:val="22"/>
                <w:szCs w:val="22"/>
              </w:rPr>
            </w:pPr>
          </w:p>
        </w:tc>
      </w:tr>
      <w:tr w:rsidR="00FB5B3E" w:rsidRPr="00E86B61" w14:paraId="10421767" w14:textId="057DBA44" w:rsidTr="00FB5B3E">
        <w:tc>
          <w:tcPr>
            <w:tcW w:w="3126" w:type="dxa"/>
          </w:tcPr>
          <w:p w14:paraId="583F7C9E" w14:textId="286C9E96" w:rsidR="00FB5B3E" w:rsidRPr="00925E4D" w:rsidRDefault="00924C5D" w:rsidP="00D669D8">
            <w:pPr>
              <w:spacing w:after="120"/>
              <w:rPr>
                <w:rFonts w:cs="Arial"/>
                <w:i/>
                <w:sz w:val="22"/>
                <w:szCs w:val="22"/>
              </w:rPr>
            </w:pPr>
            <w:r>
              <w:rPr>
                <w:rFonts w:cs="Arial"/>
                <w:i/>
                <w:sz w:val="22"/>
                <w:szCs w:val="22"/>
              </w:rPr>
              <w:t>- …</w:t>
            </w:r>
          </w:p>
        </w:tc>
        <w:tc>
          <w:tcPr>
            <w:tcW w:w="5091" w:type="dxa"/>
          </w:tcPr>
          <w:p w14:paraId="169C9663" w14:textId="77777777" w:rsidR="00FB5B3E" w:rsidRPr="00E86B61" w:rsidRDefault="00FB5B3E" w:rsidP="00D669D8">
            <w:pPr>
              <w:spacing w:after="120"/>
              <w:rPr>
                <w:rFonts w:cs="Arial"/>
                <w:iCs/>
                <w:sz w:val="22"/>
                <w:szCs w:val="22"/>
              </w:rPr>
            </w:pPr>
          </w:p>
        </w:tc>
        <w:tc>
          <w:tcPr>
            <w:tcW w:w="880" w:type="dxa"/>
          </w:tcPr>
          <w:p w14:paraId="435F73DB" w14:textId="77777777" w:rsidR="00FB5B3E" w:rsidRPr="00E86B61" w:rsidRDefault="00FB5B3E" w:rsidP="00D669D8">
            <w:pPr>
              <w:spacing w:after="120"/>
              <w:rPr>
                <w:rFonts w:cs="Arial"/>
                <w:iCs/>
                <w:sz w:val="22"/>
                <w:szCs w:val="22"/>
              </w:rPr>
            </w:pPr>
          </w:p>
        </w:tc>
      </w:tr>
      <w:tr w:rsidR="00FB5B3E" w:rsidRPr="00E86B61" w14:paraId="69E963FF" w14:textId="3FEC7864" w:rsidTr="00FB5B3E">
        <w:tc>
          <w:tcPr>
            <w:tcW w:w="3126" w:type="dxa"/>
          </w:tcPr>
          <w:p w14:paraId="5288902D" w14:textId="77953572" w:rsidR="00FB5B3E" w:rsidRPr="00924C5D" w:rsidRDefault="00924C5D" w:rsidP="00D669D8">
            <w:pPr>
              <w:spacing w:after="120"/>
              <w:rPr>
                <w:rFonts w:cs="Arial"/>
                <w:b/>
                <w:bCs/>
                <w:i/>
                <w:sz w:val="22"/>
                <w:szCs w:val="22"/>
              </w:rPr>
            </w:pPr>
            <w:r w:rsidRPr="00924C5D">
              <w:rPr>
                <w:rFonts w:cs="Arial"/>
                <w:b/>
                <w:bCs/>
                <w:i/>
                <w:sz w:val="22"/>
                <w:szCs w:val="22"/>
              </w:rPr>
              <w:t>Wirtschaftlichkeit</w:t>
            </w:r>
          </w:p>
        </w:tc>
        <w:tc>
          <w:tcPr>
            <w:tcW w:w="5091" w:type="dxa"/>
          </w:tcPr>
          <w:p w14:paraId="5C0FEC4E" w14:textId="77777777" w:rsidR="00FB5B3E" w:rsidRPr="00E86B61" w:rsidRDefault="00FB5B3E" w:rsidP="00D669D8">
            <w:pPr>
              <w:spacing w:after="120"/>
              <w:rPr>
                <w:rFonts w:cs="Arial"/>
                <w:iCs/>
                <w:sz w:val="22"/>
                <w:szCs w:val="22"/>
              </w:rPr>
            </w:pPr>
          </w:p>
        </w:tc>
        <w:tc>
          <w:tcPr>
            <w:tcW w:w="880" w:type="dxa"/>
          </w:tcPr>
          <w:p w14:paraId="6DD37A61" w14:textId="77777777" w:rsidR="00FB5B3E" w:rsidRPr="00E86B61" w:rsidRDefault="00FB5B3E" w:rsidP="00D669D8">
            <w:pPr>
              <w:spacing w:after="120"/>
              <w:rPr>
                <w:rFonts w:cs="Arial"/>
                <w:iCs/>
                <w:sz w:val="22"/>
                <w:szCs w:val="22"/>
              </w:rPr>
            </w:pPr>
          </w:p>
        </w:tc>
      </w:tr>
      <w:tr w:rsidR="00FB5B3E" w:rsidRPr="00E86B61" w14:paraId="3A4A732E" w14:textId="650AC436" w:rsidTr="00FB5B3E">
        <w:tc>
          <w:tcPr>
            <w:tcW w:w="3126" w:type="dxa"/>
          </w:tcPr>
          <w:p w14:paraId="39AE0A8C" w14:textId="7B6E6476" w:rsidR="00FB5B3E" w:rsidRPr="00925E4D" w:rsidRDefault="00924C5D" w:rsidP="00D669D8">
            <w:pPr>
              <w:spacing w:after="120"/>
              <w:rPr>
                <w:rFonts w:cs="Arial"/>
                <w:i/>
                <w:sz w:val="22"/>
                <w:szCs w:val="22"/>
              </w:rPr>
            </w:pPr>
            <w:r>
              <w:rPr>
                <w:rFonts w:cs="Arial"/>
                <w:i/>
                <w:sz w:val="22"/>
                <w:szCs w:val="22"/>
              </w:rPr>
              <w:t>- H2-Abnehmer</w:t>
            </w:r>
          </w:p>
        </w:tc>
        <w:tc>
          <w:tcPr>
            <w:tcW w:w="5091" w:type="dxa"/>
          </w:tcPr>
          <w:p w14:paraId="64D77FB0" w14:textId="77777777" w:rsidR="00FB5B3E" w:rsidRPr="00E86B61" w:rsidRDefault="00FB5B3E" w:rsidP="00D669D8">
            <w:pPr>
              <w:spacing w:after="120"/>
              <w:rPr>
                <w:rFonts w:cs="Arial"/>
                <w:iCs/>
                <w:sz w:val="22"/>
                <w:szCs w:val="22"/>
              </w:rPr>
            </w:pPr>
          </w:p>
        </w:tc>
        <w:tc>
          <w:tcPr>
            <w:tcW w:w="880" w:type="dxa"/>
          </w:tcPr>
          <w:p w14:paraId="691637E3" w14:textId="77777777" w:rsidR="00FB5B3E" w:rsidRPr="00E86B61" w:rsidRDefault="00FB5B3E" w:rsidP="00D669D8">
            <w:pPr>
              <w:spacing w:after="120"/>
              <w:rPr>
                <w:rFonts w:cs="Arial"/>
                <w:iCs/>
                <w:sz w:val="22"/>
                <w:szCs w:val="22"/>
              </w:rPr>
            </w:pPr>
          </w:p>
        </w:tc>
      </w:tr>
      <w:tr w:rsidR="00FB5B3E" w:rsidRPr="00E86B61" w14:paraId="3843301D" w14:textId="146AEB5D" w:rsidTr="00FB5B3E">
        <w:tc>
          <w:tcPr>
            <w:tcW w:w="3126" w:type="dxa"/>
          </w:tcPr>
          <w:p w14:paraId="5531894C" w14:textId="1C8887E9" w:rsidR="00FB5B3E" w:rsidRPr="00925E4D" w:rsidRDefault="00924C5D" w:rsidP="00D669D8">
            <w:pPr>
              <w:spacing w:after="120"/>
              <w:rPr>
                <w:rFonts w:cs="Arial"/>
                <w:i/>
                <w:sz w:val="22"/>
                <w:szCs w:val="22"/>
              </w:rPr>
            </w:pPr>
            <w:r>
              <w:rPr>
                <w:rFonts w:cs="Arial"/>
                <w:i/>
                <w:sz w:val="22"/>
                <w:szCs w:val="22"/>
              </w:rPr>
              <w:t>- H2-Preisentwicklung</w:t>
            </w:r>
          </w:p>
        </w:tc>
        <w:tc>
          <w:tcPr>
            <w:tcW w:w="5091" w:type="dxa"/>
          </w:tcPr>
          <w:p w14:paraId="686CFD6D" w14:textId="77777777" w:rsidR="00FB5B3E" w:rsidRPr="00E86B61" w:rsidRDefault="00FB5B3E" w:rsidP="00D669D8">
            <w:pPr>
              <w:spacing w:after="120"/>
              <w:rPr>
                <w:rFonts w:cs="Arial"/>
                <w:iCs/>
                <w:sz w:val="22"/>
                <w:szCs w:val="22"/>
              </w:rPr>
            </w:pPr>
          </w:p>
        </w:tc>
        <w:tc>
          <w:tcPr>
            <w:tcW w:w="880" w:type="dxa"/>
          </w:tcPr>
          <w:p w14:paraId="64D417D7" w14:textId="77777777" w:rsidR="00FB5B3E" w:rsidRPr="00E86B61" w:rsidRDefault="00FB5B3E" w:rsidP="00D669D8">
            <w:pPr>
              <w:spacing w:after="120"/>
              <w:rPr>
                <w:rFonts w:cs="Arial"/>
                <w:iCs/>
                <w:sz w:val="22"/>
                <w:szCs w:val="22"/>
              </w:rPr>
            </w:pPr>
          </w:p>
        </w:tc>
      </w:tr>
      <w:tr w:rsidR="00924C5D" w:rsidRPr="00E86B61" w14:paraId="00DFAD0B" w14:textId="77777777" w:rsidTr="00FB5B3E">
        <w:tc>
          <w:tcPr>
            <w:tcW w:w="3126" w:type="dxa"/>
          </w:tcPr>
          <w:p w14:paraId="204B1396" w14:textId="7210E3E8" w:rsidR="00924C5D" w:rsidRDefault="00924C5D" w:rsidP="00D669D8">
            <w:pPr>
              <w:spacing w:after="120"/>
              <w:rPr>
                <w:rFonts w:cs="Arial"/>
                <w:i/>
                <w:sz w:val="22"/>
                <w:szCs w:val="22"/>
              </w:rPr>
            </w:pPr>
            <w:r>
              <w:rPr>
                <w:rFonts w:cs="Arial"/>
                <w:i/>
                <w:sz w:val="22"/>
                <w:szCs w:val="22"/>
              </w:rPr>
              <w:t>- Anlage</w:t>
            </w:r>
            <w:r w:rsidR="00831DBA">
              <w:rPr>
                <w:rFonts w:cs="Arial"/>
                <w:i/>
                <w:sz w:val="22"/>
                <w:szCs w:val="22"/>
              </w:rPr>
              <w:t>nverfügbarkeit</w:t>
            </w:r>
          </w:p>
        </w:tc>
        <w:tc>
          <w:tcPr>
            <w:tcW w:w="5091" w:type="dxa"/>
          </w:tcPr>
          <w:p w14:paraId="7B3B2E11" w14:textId="77777777" w:rsidR="00924C5D" w:rsidRPr="00E86B61" w:rsidRDefault="00924C5D" w:rsidP="00D669D8">
            <w:pPr>
              <w:spacing w:after="120"/>
              <w:rPr>
                <w:rFonts w:cs="Arial"/>
                <w:iCs/>
                <w:sz w:val="22"/>
                <w:szCs w:val="22"/>
              </w:rPr>
            </w:pPr>
          </w:p>
        </w:tc>
        <w:tc>
          <w:tcPr>
            <w:tcW w:w="880" w:type="dxa"/>
          </w:tcPr>
          <w:p w14:paraId="28633471" w14:textId="77777777" w:rsidR="00924C5D" w:rsidRPr="00E86B61" w:rsidRDefault="00924C5D" w:rsidP="00D669D8">
            <w:pPr>
              <w:spacing w:after="120"/>
              <w:rPr>
                <w:rFonts w:cs="Arial"/>
                <w:iCs/>
                <w:sz w:val="22"/>
                <w:szCs w:val="22"/>
              </w:rPr>
            </w:pPr>
          </w:p>
        </w:tc>
      </w:tr>
      <w:tr w:rsidR="00924C5D" w:rsidRPr="00E86B61" w14:paraId="4652D3EA" w14:textId="77777777" w:rsidTr="00FB5B3E">
        <w:tc>
          <w:tcPr>
            <w:tcW w:w="3126" w:type="dxa"/>
          </w:tcPr>
          <w:p w14:paraId="2C874E7B" w14:textId="69CDC6FB" w:rsidR="00924C5D" w:rsidRDefault="00924C5D" w:rsidP="00D669D8">
            <w:pPr>
              <w:spacing w:after="120"/>
              <w:rPr>
                <w:rFonts w:cs="Arial"/>
                <w:i/>
                <w:sz w:val="22"/>
                <w:szCs w:val="22"/>
              </w:rPr>
            </w:pPr>
            <w:r>
              <w:rPr>
                <w:rFonts w:cs="Arial"/>
                <w:i/>
                <w:sz w:val="22"/>
                <w:szCs w:val="22"/>
              </w:rPr>
              <w:t>- …</w:t>
            </w:r>
          </w:p>
        </w:tc>
        <w:tc>
          <w:tcPr>
            <w:tcW w:w="5091" w:type="dxa"/>
          </w:tcPr>
          <w:p w14:paraId="5DDA8499" w14:textId="77777777" w:rsidR="00924C5D" w:rsidRPr="00E86B61" w:rsidRDefault="00924C5D" w:rsidP="00D669D8">
            <w:pPr>
              <w:spacing w:after="120"/>
              <w:rPr>
                <w:rFonts w:cs="Arial"/>
                <w:iCs/>
                <w:sz w:val="22"/>
                <w:szCs w:val="22"/>
              </w:rPr>
            </w:pPr>
          </w:p>
        </w:tc>
        <w:tc>
          <w:tcPr>
            <w:tcW w:w="880" w:type="dxa"/>
          </w:tcPr>
          <w:p w14:paraId="231DB91A" w14:textId="77777777" w:rsidR="00924C5D" w:rsidRPr="00E86B61" w:rsidRDefault="00924C5D" w:rsidP="00D669D8">
            <w:pPr>
              <w:spacing w:after="120"/>
              <w:rPr>
                <w:rFonts w:cs="Arial"/>
                <w:iCs/>
                <w:sz w:val="22"/>
                <w:szCs w:val="22"/>
              </w:rPr>
            </w:pPr>
          </w:p>
        </w:tc>
      </w:tr>
      <w:tr w:rsidR="00FB5B3E" w:rsidRPr="00E86B61" w14:paraId="511735DC" w14:textId="37A370C4" w:rsidTr="00FB5B3E">
        <w:tc>
          <w:tcPr>
            <w:tcW w:w="3126" w:type="dxa"/>
          </w:tcPr>
          <w:p w14:paraId="0499A97F" w14:textId="7337E999" w:rsidR="00FB5B3E" w:rsidRPr="00924C5D" w:rsidRDefault="00925E4D" w:rsidP="00D669D8">
            <w:pPr>
              <w:spacing w:after="120"/>
              <w:rPr>
                <w:rFonts w:cs="Arial"/>
                <w:b/>
                <w:bCs/>
                <w:i/>
                <w:sz w:val="22"/>
                <w:szCs w:val="22"/>
              </w:rPr>
            </w:pPr>
            <w:r w:rsidRPr="00924C5D">
              <w:rPr>
                <w:rFonts w:cs="Arial"/>
                <w:b/>
                <w:bCs/>
                <w:i/>
                <w:sz w:val="22"/>
                <w:szCs w:val="22"/>
              </w:rPr>
              <w:t>Finanzierung</w:t>
            </w:r>
          </w:p>
        </w:tc>
        <w:tc>
          <w:tcPr>
            <w:tcW w:w="5091" w:type="dxa"/>
          </w:tcPr>
          <w:p w14:paraId="16082244" w14:textId="77777777" w:rsidR="00FB5B3E" w:rsidRPr="00E86B61" w:rsidRDefault="00FB5B3E" w:rsidP="00D669D8">
            <w:pPr>
              <w:spacing w:after="120"/>
              <w:rPr>
                <w:rFonts w:cs="Arial"/>
                <w:iCs/>
                <w:sz w:val="22"/>
                <w:szCs w:val="22"/>
              </w:rPr>
            </w:pPr>
          </w:p>
        </w:tc>
        <w:tc>
          <w:tcPr>
            <w:tcW w:w="880" w:type="dxa"/>
          </w:tcPr>
          <w:p w14:paraId="1429EAFE" w14:textId="77777777" w:rsidR="00FB5B3E" w:rsidRPr="00E86B61" w:rsidRDefault="00FB5B3E" w:rsidP="00D669D8">
            <w:pPr>
              <w:spacing w:after="120"/>
              <w:rPr>
                <w:rFonts w:cs="Arial"/>
                <w:iCs/>
                <w:sz w:val="22"/>
                <w:szCs w:val="22"/>
              </w:rPr>
            </w:pPr>
          </w:p>
        </w:tc>
      </w:tr>
      <w:tr w:rsidR="00925E4D" w:rsidRPr="00E86B61" w14:paraId="041EDE40" w14:textId="77777777" w:rsidTr="00FB5B3E">
        <w:tc>
          <w:tcPr>
            <w:tcW w:w="3126" w:type="dxa"/>
          </w:tcPr>
          <w:p w14:paraId="6A35F315" w14:textId="6BCB03F5" w:rsidR="00925E4D" w:rsidRPr="00925E4D" w:rsidRDefault="00924C5D" w:rsidP="00D669D8">
            <w:pPr>
              <w:spacing w:after="120"/>
              <w:rPr>
                <w:rFonts w:cs="Arial"/>
                <w:i/>
                <w:sz w:val="22"/>
                <w:szCs w:val="22"/>
              </w:rPr>
            </w:pPr>
            <w:r>
              <w:rPr>
                <w:rFonts w:cs="Arial"/>
                <w:i/>
                <w:sz w:val="22"/>
                <w:szCs w:val="22"/>
              </w:rPr>
              <w:t>- Förderung</w:t>
            </w:r>
          </w:p>
        </w:tc>
        <w:tc>
          <w:tcPr>
            <w:tcW w:w="5091" w:type="dxa"/>
          </w:tcPr>
          <w:p w14:paraId="32BB5FB8" w14:textId="77777777" w:rsidR="00925E4D" w:rsidRPr="00E86B61" w:rsidRDefault="00925E4D" w:rsidP="00D669D8">
            <w:pPr>
              <w:spacing w:after="120"/>
              <w:rPr>
                <w:rFonts w:cs="Arial"/>
                <w:iCs/>
                <w:sz w:val="22"/>
                <w:szCs w:val="22"/>
              </w:rPr>
            </w:pPr>
          </w:p>
        </w:tc>
        <w:tc>
          <w:tcPr>
            <w:tcW w:w="880" w:type="dxa"/>
          </w:tcPr>
          <w:p w14:paraId="5953EFAE" w14:textId="77777777" w:rsidR="00925E4D" w:rsidRPr="00E86B61" w:rsidRDefault="00925E4D" w:rsidP="00D669D8">
            <w:pPr>
              <w:spacing w:after="120"/>
              <w:rPr>
                <w:rFonts w:cs="Arial"/>
                <w:iCs/>
                <w:sz w:val="22"/>
                <w:szCs w:val="22"/>
              </w:rPr>
            </w:pPr>
          </w:p>
        </w:tc>
      </w:tr>
      <w:tr w:rsidR="00925E4D" w:rsidRPr="00E86B61" w14:paraId="07333A86" w14:textId="77777777" w:rsidTr="00FB5B3E">
        <w:tc>
          <w:tcPr>
            <w:tcW w:w="3126" w:type="dxa"/>
          </w:tcPr>
          <w:p w14:paraId="4FD749AC" w14:textId="38B3BEDC" w:rsidR="00925E4D" w:rsidRPr="00925E4D" w:rsidRDefault="00924C5D" w:rsidP="00D669D8">
            <w:pPr>
              <w:spacing w:after="120"/>
              <w:rPr>
                <w:rFonts w:cs="Arial"/>
                <w:i/>
                <w:sz w:val="22"/>
                <w:szCs w:val="22"/>
              </w:rPr>
            </w:pPr>
            <w:r>
              <w:rPr>
                <w:rFonts w:cs="Arial"/>
                <w:i/>
                <w:sz w:val="22"/>
                <w:szCs w:val="22"/>
              </w:rPr>
              <w:t>- Eigenkapital</w:t>
            </w:r>
          </w:p>
        </w:tc>
        <w:tc>
          <w:tcPr>
            <w:tcW w:w="5091" w:type="dxa"/>
          </w:tcPr>
          <w:p w14:paraId="113218AA" w14:textId="77777777" w:rsidR="00925E4D" w:rsidRPr="00E86B61" w:rsidRDefault="00925E4D" w:rsidP="00D669D8">
            <w:pPr>
              <w:spacing w:after="120"/>
              <w:rPr>
                <w:rFonts w:cs="Arial"/>
                <w:iCs/>
                <w:sz w:val="22"/>
                <w:szCs w:val="22"/>
              </w:rPr>
            </w:pPr>
          </w:p>
        </w:tc>
        <w:tc>
          <w:tcPr>
            <w:tcW w:w="880" w:type="dxa"/>
          </w:tcPr>
          <w:p w14:paraId="49E8E8AE" w14:textId="77777777" w:rsidR="00925E4D" w:rsidRPr="00E86B61" w:rsidRDefault="00925E4D" w:rsidP="00D669D8">
            <w:pPr>
              <w:spacing w:after="120"/>
              <w:rPr>
                <w:rFonts w:cs="Arial"/>
                <w:iCs/>
                <w:sz w:val="22"/>
                <w:szCs w:val="22"/>
              </w:rPr>
            </w:pPr>
          </w:p>
        </w:tc>
      </w:tr>
      <w:tr w:rsidR="00924C5D" w:rsidRPr="00E86B61" w14:paraId="139BF1E3" w14:textId="77777777" w:rsidTr="00FB5B3E">
        <w:tc>
          <w:tcPr>
            <w:tcW w:w="3126" w:type="dxa"/>
          </w:tcPr>
          <w:p w14:paraId="04C24A60" w14:textId="4ABB2A56" w:rsidR="00924C5D" w:rsidRDefault="00924C5D" w:rsidP="00D669D8">
            <w:pPr>
              <w:spacing w:after="120"/>
              <w:rPr>
                <w:rFonts w:cs="Arial"/>
                <w:i/>
                <w:sz w:val="22"/>
                <w:szCs w:val="22"/>
              </w:rPr>
            </w:pPr>
            <w:r>
              <w:rPr>
                <w:rFonts w:cs="Arial"/>
                <w:i/>
                <w:sz w:val="22"/>
                <w:szCs w:val="22"/>
              </w:rPr>
              <w:t>- Fremdkapital</w:t>
            </w:r>
          </w:p>
        </w:tc>
        <w:tc>
          <w:tcPr>
            <w:tcW w:w="5091" w:type="dxa"/>
          </w:tcPr>
          <w:p w14:paraId="2CABFD99" w14:textId="77777777" w:rsidR="00924C5D" w:rsidRPr="00E86B61" w:rsidRDefault="00924C5D" w:rsidP="00D669D8">
            <w:pPr>
              <w:spacing w:after="120"/>
              <w:rPr>
                <w:rFonts w:cs="Arial"/>
                <w:iCs/>
                <w:sz w:val="22"/>
                <w:szCs w:val="22"/>
              </w:rPr>
            </w:pPr>
          </w:p>
        </w:tc>
        <w:tc>
          <w:tcPr>
            <w:tcW w:w="880" w:type="dxa"/>
          </w:tcPr>
          <w:p w14:paraId="5D2C9D50" w14:textId="77777777" w:rsidR="00924C5D" w:rsidRPr="00E86B61" w:rsidRDefault="00924C5D" w:rsidP="00D669D8">
            <w:pPr>
              <w:spacing w:after="120"/>
              <w:rPr>
                <w:rFonts w:cs="Arial"/>
                <w:iCs/>
                <w:sz w:val="22"/>
                <w:szCs w:val="22"/>
              </w:rPr>
            </w:pPr>
          </w:p>
        </w:tc>
      </w:tr>
      <w:tr w:rsidR="00924C5D" w:rsidRPr="00E86B61" w14:paraId="4B8FAFD3" w14:textId="77777777" w:rsidTr="00FB5B3E">
        <w:tc>
          <w:tcPr>
            <w:tcW w:w="3126" w:type="dxa"/>
          </w:tcPr>
          <w:p w14:paraId="6B6EA73B" w14:textId="30DCEDE9" w:rsidR="00924C5D" w:rsidRDefault="00924C5D" w:rsidP="00D669D8">
            <w:pPr>
              <w:spacing w:after="120"/>
              <w:rPr>
                <w:rFonts w:cs="Arial"/>
                <w:i/>
                <w:sz w:val="22"/>
                <w:szCs w:val="22"/>
              </w:rPr>
            </w:pPr>
            <w:r>
              <w:rPr>
                <w:rFonts w:cs="Arial"/>
                <w:i/>
                <w:sz w:val="22"/>
                <w:szCs w:val="22"/>
              </w:rPr>
              <w:t>- …</w:t>
            </w:r>
          </w:p>
        </w:tc>
        <w:tc>
          <w:tcPr>
            <w:tcW w:w="5091" w:type="dxa"/>
          </w:tcPr>
          <w:p w14:paraId="0F1274C7" w14:textId="77777777" w:rsidR="00924C5D" w:rsidRPr="00E86B61" w:rsidRDefault="00924C5D" w:rsidP="00D669D8">
            <w:pPr>
              <w:spacing w:after="120"/>
              <w:rPr>
                <w:rFonts w:cs="Arial"/>
                <w:iCs/>
                <w:sz w:val="22"/>
                <w:szCs w:val="22"/>
              </w:rPr>
            </w:pPr>
          </w:p>
        </w:tc>
        <w:tc>
          <w:tcPr>
            <w:tcW w:w="880" w:type="dxa"/>
          </w:tcPr>
          <w:p w14:paraId="5216B0F6" w14:textId="77777777" w:rsidR="00924C5D" w:rsidRPr="00E86B61" w:rsidRDefault="00924C5D" w:rsidP="00D669D8">
            <w:pPr>
              <w:spacing w:after="120"/>
              <w:rPr>
                <w:rFonts w:cs="Arial"/>
                <w:iCs/>
                <w:sz w:val="22"/>
                <w:szCs w:val="22"/>
              </w:rPr>
            </w:pPr>
          </w:p>
        </w:tc>
      </w:tr>
      <w:tr w:rsidR="00925E4D" w:rsidRPr="00E86B61" w14:paraId="115E1A38" w14:textId="77777777" w:rsidTr="00FB5B3E">
        <w:tc>
          <w:tcPr>
            <w:tcW w:w="3126" w:type="dxa"/>
          </w:tcPr>
          <w:p w14:paraId="6904A8ED" w14:textId="1FDDF3ED" w:rsidR="00925E4D" w:rsidRDefault="00924C5D" w:rsidP="00D669D8">
            <w:pPr>
              <w:spacing w:after="120"/>
              <w:rPr>
                <w:rFonts w:cs="Arial"/>
                <w:iCs/>
                <w:sz w:val="22"/>
                <w:szCs w:val="22"/>
              </w:rPr>
            </w:pPr>
            <w:r w:rsidRPr="00925E4D">
              <w:rPr>
                <w:rFonts w:cs="Arial"/>
                <w:i/>
                <w:sz w:val="22"/>
                <w:szCs w:val="22"/>
              </w:rPr>
              <w:t>Zustimmung Gemeinde/Gremium</w:t>
            </w:r>
            <w:r>
              <w:rPr>
                <w:rFonts w:cs="Arial"/>
                <w:i/>
                <w:sz w:val="22"/>
                <w:szCs w:val="22"/>
              </w:rPr>
              <w:t xml:space="preserve">, </w:t>
            </w:r>
            <w:proofErr w:type="spellStart"/>
            <w:proofErr w:type="gramStart"/>
            <w:r>
              <w:rPr>
                <w:rFonts w:cs="Arial"/>
                <w:i/>
                <w:sz w:val="22"/>
                <w:szCs w:val="22"/>
              </w:rPr>
              <w:t>Bürger:innen</w:t>
            </w:r>
            <w:proofErr w:type="spellEnd"/>
            <w:proofErr w:type="gramEnd"/>
          </w:p>
        </w:tc>
        <w:tc>
          <w:tcPr>
            <w:tcW w:w="5091" w:type="dxa"/>
          </w:tcPr>
          <w:p w14:paraId="72D16E53" w14:textId="77777777" w:rsidR="00925E4D" w:rsidRPr="00E86B61" w:rsidRDefault="00925E4D" w:rsidP="00D669D8">
            <w:pPr>
              <w:spacing w:after="120"/>
              <w:rPr>
                <w:rFonts w:cs="Arial"/>
                <w:iCs/>
                <w:sz w:val="22"/>
                <w:szCs w:val="22"/>
              </w:rPr>
            </w:pPr>
          </w:p>
        </w:tc>
        <w:tc>
          <w:tcPr>
            <w:tcW w:w="880" w:type="dxa"/>
          </w:tcPr>
          <w:p w14:paraId="67826B5F" w14:textId="77777777" w:rsidR="00925E4D" w:rsidRPr="00E86B61" w:rsidRDefault="00925E4D" w:rsidP="00D669D8">
            <w:pPr>
              <w:spacing w:after="120"/>
              <w:rPr>
                <w:rFonts w:cs="Arial"/>
                <w:iCs/>
                <w:sz w:val="22"/>
                <w:szCs w:val="22"/>
              </w:rPr>
            </w:pPr>
          </w:p>
        </w:tc>
      </w:tr>
      <w:tr w:rsidR="00924C5D" w:rsidRPr="00E86B61" w14:paraId="2047176B" w14:textId="77777777" w:rsidTr="00FB5B3E">
        <w:tc>
          <w:tcPr>
            <w:tcW w:w="3126" w:type="dxa"/>
          </w:tcPr>
          <w:p w14:paraId="3295E47F" w14:textId="77777777" w:rsidR="00924C5D" w:rsidRPr="00925E4D" w:rsidRDefault="00924C5D" w:rsidP="00D669D8">
            <w:pPr>
              <w:spacing w:after="120"/>
              <w:rPr>
                <w:rFonts w:cs="Arial"/>
                <w:i/>
                <w:sz w:val="22"/>
                <w:szCs w:val="22"/>
              </w:rPr>
            </w:pPr>
          </w:p>
        </w:tc>
        <w:tc>
          <w:tcPr>
            <w:tcW w:w="5091" w:type="dxa"/>
          </w:tcPr>
          <w:p w14:paraId="3B6BBBF8" w14:textId="77777777" w:rsidR="00924C5D" w:rsidRPr="00E86B61" w:rsidRDefault="00924C5D" w:rsidP="00D669D8">
            <w:pPr>
              <w:spacing w:after="120"/>
              <w:rPr>
                <w:rFonts w:cs="Arial"/>
                <w:iCs/>
                <w:sz w:val="22"/>
                <w:szCs w:val="22"/>
              </w:rPr>
            </w:pPr>
          </w:p>
        </w:tc>
        <w:tc>
          <w:tcPr>
            <w:tcW w:w="880" w:type="dxa"/>
          </w:tcPr>
          <w:p w14:paraId="2F16FF26" w14:textId="77777777" w:rsidR="00924C5D" w:rsidRPr="00E86B61" w:rsidRDefault="00924C5D" w:rsidP="00D669D8">
            <w:pPr>
              <w:spacing w:after="120"/>
              <w:rPr>
                <w:rFonts w:cs="Arial"/>
                <w:iCs/>
                <w:sz w:val="22"/>
                <w:szCs w:val="22"/>
              </w:rPr>
            </w:pPr>
          </w:p>
        </w:tc>
      </w:tr>
      <w:tr w:rsidR="00924C5D" w:rsidRPr="00E86B61" w14:paraId="51B085DA" w14:textId="77777777" w:rsidTr="00FB5B3E">
        <w:tc>
          <w:tcPr>
            <w:tcW w:w="3126" w:type="dxa"/>
          </w:tcPr>
          <w:p w14:paraId="3690FA04" w14:textId="0B67B76A" w:rsidR="00924C5D" w:rsidRPr="00925E4D" w:rsidRDefault="00924C5D" w:rsidP="00D669D8">
            <w:pPr>
              <w:spacing w:after="120"/>
              <w:rPr>
                <w:rFonts w:cs="Arial"/>
                <w:i/>
                <w:sz w:val="22"/>
                <w:szCs w:val="22"/>
              </w:rPr>
            </w:pPr>
            <w:proofErr w:type="gramStart"/>
            <w:r w:rsidRPr="00924C5D">
              <w:rPr>
                <w:rFonts w:cs="Arial"/>
                <w:b/>
                <w:bCs/>
                <w:i/>
                <w:sz w:val="22"/>
                <w:szCs w:val="22"/>
              </w:rPr>
              <w:t>Weitere…</w:t>
            </w:r>
            <w:r>
              <w:rPr>
                <w:rFonts w:cs="Arial"/>
                <w:i/>
                <w:sz w:val="22"/>
                <w:szCs w:val="22"/>
              </w:rPr>
              <w:t>.</w:t>
            </w:r>
            <w:proofErr w:type="gramEnd"/>
          </w:p>
        </w:tc>
        <w:tc>
          <w:tcPr>
            <w:tcW w:w="5091" w:type="dxa"/>
          </w:tcPr>
          <w:p w14:paraId="72D44AC2" w14:textId="77777777" w:rsidR="00924C5D" w:rsidRPr="00E86B61" w:rsidRDefault="00924C5D" w:rsidP="00D669D8">
            <w:pPr>
              <w:spacing w:after="120"/>
              <w:rPr>
                <w:rFonts w:cs="Arial"/>
                <w:iCs/>
                <w:sz w:val="22"/>
                <w:szCs w:val="22"/>
              </w:rPr>
            </w:pPr>
          </w:p>
        </w:tc>
        <w:tc>
          <w:tcPr>
            <w:tcW w:w="880" w:type="dxa"/>
          </w:tcPr>
          <w:p w14:paraId="5544F67A" w14:textId="77777777" w:rsidR="00924C5D" w:rsidRPr="00E86B61" w:rsidRDefault="00924C5D" w:rsidP="00D669D8">
            <w:pPr>
              <w:spacing w:after="120"/>
              <w:rPr>
                <w:rFonts w:cs="Arial"/>
                <w:iCs/>
                <w:sz w:val="22"/>
                <w:szCs w:val="22"/>
              </w:rPr>
            </w:pPr>
          </w:p>
        </w:tc>
      </w:tr>
      <w:tr w:rsidR="00924C5D" w:rsidRPr="00E86B61" w14:paraId="7D0BD57E" w14:textId="77777777" w:rsidTr="00FB5B3E">
        <w:tc>
          <w:tcPr>
            <w:tcW w:w="3126" w:type="dxa"/>
          </w:tcPr>
          <w:p w14:paraId="3E603F29" w14:textId="77777777" w:rsidR="00924C5D" w:rsidRPr="00925E4D" w:rsidRDefault="00924C5D" w:rsidP="00D669D8">
            <w:pPr>
              <w:spacing w:after="120"/>
              <w:rPr>
                <w:rFonts w:cs="Arial"/>
                <w:i/>
                <w:sz w:val="22"/>
                <w:szCs w:val="22"/>
              </w:rPr>
            </w:pPr>
          </w:p>
        </w:tc>
        <w:tc>
          <w:tcPr>
            <w:tcW w:w="5091" w:type="dxa"/>
          </w:tcPr>
          <w:p w14:paraId="0D63DD9E" w14:textId="77777777" w:rsidR="00924C5D" w:rsidRPr="00E86B61" w:rsidRDefault="00924C5D" w:rsidP="00D669D8">
            <w:pPr>
              <w:spacing w:after="120"/>
              <w:rPr>
                <w:rFonts w:cs="Arial"/>
                <w:iCs/>
                <w:sz w:val="22"/>
                <w:szCs w:val="22"/>
              </w:rPr>
            </w:pPr>
          </w:p>
        </w:tc>
        <w:tc>
          <w:tcPr>
            <w:tcW w:w="880" w:type="dxa"/>
          </w:tcPr>
          <w:p w14:paraId="4B39A215" w14:textId="77777777" w:rsidR="00924C5D" w:rsidRPr="00E86B61" w:rsidRDefault="00924C5D" w:rsidP="00D669D8">
            <w:pPr>
              <w:spacing w:after="120"/>
              <w:rPr>
                <w:rFonts w:cs="Arial"/>
                <w:iCs/>
                <w:sz w:val="22"/>
                <w:szCs w:val="22"/>
              </w:rPr>
            </w:pPr>
          </w:p>
        </w:tc>
      </w:tr>
    </w:tbl>
    <w:p w14:paraId="28149603" w14:textId="38CBB1C1" w:rsidR="00FB5B3E" w:rsidRDefault="00FB5B3E" w:rsidP="00690984">
      <w:pPr>
        <w:rPr>
          <w:rFonts w:eastAsiaTheme="majorEastAsia" w:cs="Arial"/>
          <w:sz w:val="22"/>
          <w:szCs w:val="22"/>
        </w:rPr>
      </w:pPr>
    </w:p>
    <w:p w14:paraId="796F0995" w14:textId="1DA2A896" w:rsidR="00FB5B3E" w:rsidRPr="00925E4D" w:rsidRDefault="00FB5B3E" w:rsidP="00690984">
      <w:pPr>
        <w:rPr>
          <w:rFonts w:cs="Arial"/>
          <w:i/>
          <w:color w:val="365F91" w:themeColor="accent1" w:themeShade="BF"/>
          <w:sz w:val="22"/>
          <w:szCs w:val="22"/>
        </w:rPr>
      </w:pPr>
      <w:r w:rsidRPr="00925E4D">
        <w:rPr>
          <w:rFonts w:cs="Arial"/>
          <w:i/>
          <w:color w:val="365F91" w:themeColor="accent1" w:themeShade="BF"/>
          <w:sz w:val="22"/>
          <w:szCs w:val="22"/>
        </w:rPr>
        <w:t xml:space="preserve">Die aufgeführten Maßnahmen sind beispielhaft und sollen nach </w:t>
      </w:r>
      <w:r w:rsidR="00925E4D">
        <w:rPr>
          <w:rFonts w:cs="Arial"/>
          <w:i/>
          <w:color w:val="365F91" w:themeColor="accent1" w:themeShade="BF"/>
          <w:sz w:val="22"/>
          <w:szCs w:val="22"/>
        </w:rPr>
        <w:t>B</w:t>
      </w:r>
      <w:r w:rsidRPr="00925E4D">
        <w:rPr>
          <w:rFonts w:cs="Arial"/>
          <w:i/>
          <w:color w:val="365F91" w:themeColor="accent1" w:themeShade="BF"/>
          <w:sz w:val="22"/>
          <w:szCs w:val="22"/>
        </w:rPr>
        <w:t>edarf angepasst / ergänzt werden</w:t>
      </w:r>
      <w:r w:rsidR="00925E4D">
        <w:rPr>
          <w:rFonts w:cs="Arial"/>
          <w:i/>
          <w:color w:val="365F91" w:themeColor="accent1" w:themeShade="BF"/>
          <w:sz w:val="22"/>
          <w:szCs w:val="22"/>
        </w:rPr>
        <w:t>;</w:t>
      </w:r>
      <w:r w:rsidRPr="00925E4D">
        <w:rPr>
          <w:rFonts w:cs="Arial"/>
          <w:i/>
          <w:color w:val="365F91" w:themeColor="accent1" w:themeShade="BF"/>
          <w:sz w:val="22"/>
          <w:szCs w:val="22"/>
        </w:rPr>
        <w:t xml:space="preserve"> ggf. kann die Tabelle durch weitere Erläuterung in Textform ergänz werden.</w:t>
      </w:r>
    </w:p>
    <w:p w14:paraId="23E638EA" w14:textId="042A44A9" w:rsidR="00925E4D" w:rsidRDefault="00925E4D">
      <w:pPr>
        <w:rPr>
          <w:rFonts w:eastAsiaTheme="majorEastAsia" w:cs="Arial"/>
          <w:sz w:val="22"/>
          <w:szCs w:val="22"/>
        </w:rPr>
      </w:pPr>
      <w:r>
        <w:rPr>
          <w:rFonts w:eastAsiaTheme="majorEastAsia" w:cs="Arial"/>
          <w:sz w:val="22"/>
          <w:szCs w:val="22"/>
        </w:rPr>
        <w:br w:type="page"/>
      </w:r>
    </w:p>
    <w:p w14:paraId="7C7FA0F3" w14:textId="18D327CD" w:rsidR="0058143C" w:rsidRDefault="0058143C" w:rsidP="00870E34">
      <w:pPr>
        <w:pStyle w:val="berschrift1"/>
      </w:pPr>
      <w:r>
        <w:lastRenderedPageBreak/>
        <w:t>Schlussbemerkung/Zusammenfassung</w:t>
      </w:r>
    </w:p>
    <w:p w14:paraId="364B6FAB" w14:textId="28B119DC" w:rsidR="006A1C4D" w:rsidRPr="008B3D02" w:rsidRDefault="0058143C" w:rsidP="008550A4">
      <w:pPr>
        <w:rPr>
          <w:rFonts w:eastAsiaTheme="majorEastAsia"/>
          <w:i/>
          <w:color w:val="365F91" w:themeColor="accent1" w:themeShade="BF"/>
          <w:sz w:val="22"/>
          <w:szCs w:val="22"/>
        </w:rPr>
      </w:pPr>
      <w:r w:rsidRPr="008B3D02">
        <w:rPr>
          <w:rFonts w:eastAsiaTheme="majorEastAsia"/>
          <w:i/>
          <w:color w:val="365F91" w:themeColor="accent1" w:themeShade="BF"/>
          <w:sz w:val="22"/>
          <w:szCs w:val="22"/>
        </w:rPr>
        <w:t>Fa</w:t>
      </w:r>
      <w:r w:rsidR="00F350E2" w:rsidRPr="008B3D02">
        <w:rPr>
          <w:rFonts w:eastAsiaTheme="majorEastAsia"/>
          <w:i/>
          <w:color w:val="365F91" w:themeColor="accent1" w:themeShade="BF"/>
          <w:sz w:val="22"/>
          <w:szCs w:val="22"/>
        </w:rPr>
        <w:t>s</w:t>
      </w:r>
      <w:r w:rsidRPr="008B3D02">
        <w:rPr>
          <w:rFonts w:eastAsiaTheme="majorEastAsia"/>
          <w:i/>
          <w:color w:val="365F91" w:themeColor="accent1" w:themeShade="BF"/>
          <w:sz w:val="22"/>
          <w:szCs w:val="22"/>
        </w:rPr>
        <w:t>sen Sie die maßgeblichen Punkte übersichtlich zusammen</w:t>
      </w:r>
      <w:r w:rsidR="008550A4" w:rsidRPr="008B3D02">
        <w:rPr>
          <w:rFonts w:eastAsiaTheme="majorEastAsia"/>
          <w:i/>
          <w:color w:val="365F91" w:themeColor="accent1" w:themeShade="BF"/>
          <w:sz w:val="22"/>
          <w:szCs w:val="22"/>
        </w:rPr>
        <w:t>.</w:t>
      </w:r>
    </w:p>
    <w:p w14:paraId="2D39C27F" w14:textId="1BE7571C" w:rsidR="008C6FBD" w:rsidRPr="008257E5" w:rsidRDefault="008C6FBD" w:rsidP="008550A4">
      <w:pPr>
        <w:rPr>
          <w:rFonts w:eastAsiaTheme="majorEastAsia"/>
          <w:iCs/>
          <w:sz w:val="22"/>
          <w:szCs w:val="22"/>
        </w:rPr>
      </w:pPr>
    </w:p>
    <w:p w14:paraId="15057FE7" w14:textId="77777777" w:rsidR="008C6FBD" w:rsidRPr="008257E5" w:rsidRDefault="008C6FBD" w:rsidP="008550A4">
      <w:pPr>
        <w:rPr>
          <w:rFonts w:eastAsiaTheme="majorEastAsia"/>
          <w:iCs/>
          <w:sz w:val="22"/>
          <w:szCs w:val="22"/>
        </w:rPr>
      </w:pPr>
    </w:p>
    <w:p w14:paraId="0707C22D" w14:textId="77777777" w:rsidR="002A5E87" w:rsidRDefault="002A5E87">
      <w:r>
        <w:br w:type="page"/>
      </w:r>
    </w:p>
    <w:p w14:paraId="64C8A489" w14:textId="77777777" w:rsidR="00A13725" w:rsidRPr="004623CB" w:rsidRDefault="00A13725" w:rsidP="00A13725">
      <w:pPr>
        <w:spacing w:before="40" w:after="40" w:line="220" w:lineRule="exact"/>
        <w:rPr>
          <w:b/>
          <w:sz w:val="22"/>
          <w:szCs w:val="22"/>
        </w:rPr>
      </w:pPr>
    </w:p>
    <w:p w14:paraId="005CFADC" w14:textId="0267F339" w:rsidR="00A13725" w:rsidRPr="004623CB" w:rsidRDefault="00A13725" w:rsidP="00321F89">
      <w:pPr>
        <w:pStyle w:val="berschrift1"/>
        <w:numPr>
          <w:ilvl w:val="0"/>
          <w:numId w:val="0"/>
        </w:numPr>
        <w:ind w:left="360" w:hanging="360"/>
      </w:pPr>
      <w:r w:rsidRPr="004623CB">
        <w:t xml:space="preserve">Erklärung </w:t>
      </w:r>
    </w:p>
    <w:p w14:paraId="4FB0DDA9" w14:textId="77777777" w:rsidR="002A5E87" w:rsidRPr="004623CB" w:rsidRDefault="002A5E87">
      <w:pPr>
        <w:rPr>
          <w:sz w:val="22"/>
          <w:szCs w:val="22"/>
        </w:rPr>
      </w:pPr>
    </w:p>
    <w:p w14:paraId="7003E257" w14:textId="24D6A9E1" w:rsidR="00A13725" w:rsidRDefault="00A13725" w:rsidP="008257E5">
      <w:pPr>
        <w:spacing w:before="240" w:after="360" w:line="300" w:lineRule="auto"/>
        <w:rPr>
          <w:sz w:val="22"/>
          <w:szCs w:val="22"/>
        </w:rPr>
      </w:pPr>
      <w:r w:rsidRPr="008257E5">
        <w:rPr>
          <w:sz w:val="22"/>
          <w:szCs w:val="22"/>
        </w:rPr>
        <w:t xml:space="preserve">Ich versichere die Richtigkeit und Vollständigkeit der Angaben. Mit der Prüfung des </w:t>
      </w:r>
      <w:r w:rsidR="00D27A93" w:rsidRPr="008257E5">
        <w:rPr>
          <w:sz w:val="22"/>
          <w:szCs w:val="22"/>
        </w:rPr>
        <w:t xml:space="preserve">Fachkonzepts </w:t>
      </w:r>
      <w:r w:rsidRPr="008257E5">
        <w:rPr>
          <w:sz w:val="22"/>
          <w:szCs w:val="22"/>
        </w:rPr>
        <w:t>durch Sachverständige bin ich einverstanden.</w:t>
      </w:r>
    </w:p>
    <w:p w14:paraId="5A3FD455" w14:textId="5DC1B88A" w:rsidR="00CA6A1A" w:rsidRDefault="00CA6A1A" w:rsidP="008257E5">
      <w:pPr>
        <w:spacing w:before="240" w:after="360" w:line="300" w:lineRule="auto"/>
        <w:rPr>
          <w:sz w:val="22"/>
          <w:szCs w:val="22"/>
        </w:rPr>
      </w:pPr>
    </w:p>
    <w:p w14:paraId="6BD1630B" w14:textId="77777777" w:rsidR="00CA6A1A" w:rsidRPr="008257E5" w:rsidRDefault="00CA6A1A" w:rsidP="008257E5">
      <w:pPr>
        <w:spacing w:before="240" w:after="360" w:line="300" w:lineRule="auto"/>
        <w:rPr>
          <w:sz w:val="22"/>
          <w:szCs w:val="22"/>
        </w:rPr>
      </w:pPr>
    </w:p>
    <w:tbl>
      <w:tblPr>
        <w:tblW w:w="0" w:type="auto"/>
        <w:tblInd w:w="50" w:type="dxa"/>
        <w:tblLayout w:type="fixed"/>
        <w:tblCellMar>
          <w:left w:w="50" w:type="dxa"/>
          <w:right w:w="50" w:type="dxa"/>
        </w:tblCellMar>
        <w:tblLook w:val="0000" w:firstRow="0" w:lastRow="0" w:firstColumn="0" w:lastColumn="0" w:noHBand="0" w:noVBand="0"/>
      </w:tblPr>
      <w:tblGrid>
        <w:gridCol w:w="2785"/>
        <w:gridCol w:w="4395"/>
        <w:gridCol w:w="1620"/>
      </w:tblGrid>
      <w:tr w:rsidR="00A13725" w:rsidRPr="00690984" w14:paraId="4837B286" w14:textId="77777777" w:rsidTr="00CA6A1A">
        <w:trPr>
          <w:trHeight w:val="275"/>
        </w:trPr>
        <w:tc>
          <w:tcPr>
            <w:tcW w:w="2785" w:type="dxa"/>
          </w:tcPr>
          <w:p w14:paraId="600F18B7" w14:textId="77777777" w:rsidR="00A13725" w:rsidRPr="00690984" w:rsidRDefault="00A13725" w:rsidP="00B9331B">
            <w:pPr>
              <w:spacing w:line="240" w:lineRule="exact"/>
            </w:pPr>
          </w:p>
        </w:tc>
        <w:tc>
          <w:tcPr>
            <w:tcW w:w="4395" w:type="dxa"/>
          </w:tcPr>
          <w:p w14:paraId="3E342116" w14:textId="4C38D15A" w:rsidR="00A13725" w:rsidRPr="00690984" w:rsidRDefault="00A13725" w:rsidP="00B9331B">
            <w:pPr>
              <w:spacing w:line="240" w:lineRule="exact"/>
            </w:pPr>
            <w:r w:rsidRPr="00690984">
              <w:t>Namenswiedergabe in Druckbuchstaben</w:t>
            </w:r>
          </w:p>
        </w:tc>
        <w:tc>
          <w:tcPr>
            <w:tcW w:w="1620" w:type="dxa"/>
          </w:tcPr>
          <w:p w14:paraId="70E62573" w14:textId="77777777" w:rsidR="00A13725" w:rsidRPr="00690984" w:rsidRDefault="00A13725" w:rsidP="00B9331B">
            <w:pPr>
              <w:spacing w:line="240" w:lineRule="exact"/>
            </w:pPr>
          </w:p>
        </w:tc>
      </w:tr>
      <w:tr w:rsidR="00A13725" w:rsidRPr="00690984" w14:paraId="22E4F4DB" w14:textId="77777777" w:rsidTr="00CA6A1A">
        <w:trPr>
          <w:trHeight w:val="266"/>
        </w:trPr>
        <w:tc>
          <w:tcPr>
            <w:tcW w:w="2785" w:type="dxa"/>
          </w:tcPr>
          <w:p w14:paraId="1BC8A15D" w14:textId="77777777" w:rsidR="00A13725" w:rsidRPr="00690984" w:rsidRDefault="00A13725" w:rsidP="00B9331B">
            <w:pPr>
              <w:spacing w:line="240" w:lineRule="exact"/>
            </w:pPr>
          </w:p>
        </w:tc>
        <w:tc>
          <w:tcPr>
            <w:tcW w:w="4395" w:type="dxa"/>
          </w:tcPr>
          <w:p w14:paraId="7AE328B9" w14:textId="77777777" w:rsidR="00A13725" w:rsidRPr="00690984" w:rsidRDefault="00A13725" w:rsidP="00B9331B">
            <w:pPr>
              <w:spacing w:line="240" w:lineRule="exact"/>
            </w:pPr>
          </w:p>
        </w:tc>
        <w:tc>
          <w:tcPr>
            <w:tcW w:w="1620" w:type="dxa"/>
          </w:tcPr>
          <w:p w14:paraId="779E4D65" w14:textId="4F566584" w:rsidR="00A13725" w:rsidRDefault="00A13725" w:rsidP="00B9331B">
            <w:pPr>
              <w:spacing w:line="240" w:lineRule="exact"/>
            </w:pPr>
          </w:p>
          <w:p w14:paraId="40815976" w14:textId="3D51DBE9" w:rsidR="00690984" w:rsidRDefault="00690984" w:rsidP="00B9331B">
            <w:pPr>
              <w:spacing w:line="240" w:lineRule="exact"/>
            </w:pPr>
          </w:p>
          <w:p w14:paraId="086E3D89" w14:textId="083B539D" w:rsidR="00690984" w:rsidRDefault="00690984" w:rsidP="00B9331B">
            <w:pPr>
              <w:spacing w:line="240" w:lineRule="exact"/>
            </w:pPr>
          </w:p>
          <w:p w14:paraId="67037344" w14:textId="77777777" w:rsidR="00690984" w:rsidRPr="00690984" w:rsidRDefault="00690984" w:rsidP="00B9331B">
            <w:pPr>
              <w:spacing w:line="240" w:lineRule="exact"/>
            </w:pPr>
          </w:p>
          <w:p w14:paraId="0F0C1634" w14:textId="77777777" w:rsidR="00A13725" w:rsidRPr="00690984" w:rsidRDefault="00A13725" w:rsidP="00B9331B">
            <w:pPr>
              <w:spacing w:line="240" w:lineRule="exact"/>
            </w:pPr>
          </w:p>
          <w:p w14:paraId="5DBC7BC4" w14:textId="77777777" w:rsidR="00A13725" w:rsidRPr="00690984" w:rsidRDefault="00A13725" w:rsidP="00B9331B">
            <w:pPr>
              <w:spacing w:line="240" w:lineRule="exact"/>
            </w:pPr>
          </w:p>
        </w:tc>
      </w:tr>
      <w:tr w:rsidR="00A13725" w:rsidRPr="00690984" w14:paraId="32E208C7" w14:textId="77777777" w:rsidTr="00CA6A1A">
        <w:trPr>
          <w:trHeight w:val="266"/>
        </w:trPr>
        <w:tc>
          <w:tcPr>
            <w:tcW w:w="2785" w:type="dxa"/>
          </w:tcPr>
          <w:p w14:paraId="4492498E" w14:textId="77777777" w:rsidR="00A13725" w:rsidRPr="00690984" w:rsidRDefault="00A13725" w:rsidP="00B9331B">
            <w:pPr>
              <w:spacing w:line="240" w:lineRule="exact"/>
            </w:pPr>
            <w:r w:rsidRPr="00690984">
              <w:t>Ort und Datum</w:t>
            </w:r>
          </w:p>
        </w:tc>
        <w:tc>
          <w:tcPr>
            <w:tcW w:w="4395" w:type="dxa"/>
          </w:tcPr>
          <w:p w14:paraId="3B1C97D1" w14:textId="0A54277D" w:rsidR="00A13725" w:rsidRPr="00690984" w:rsidRDefault="00CA6A1A" w:rsidP="00B9331B">
            <w:pPr>
              <w:spacing w:line="240" w:lineRule="exact"/>
            </w:pPr>
            <w:r>
              <w:t xml:space="preserve">Unterschrift </w:t>
            </w:r>
            <w:proofErr w:type="spellStart"/>
            <w:r w:rsidRPr="00CA6A1A">
              <w:t>Ersteller:in</w:t>
            </w:r>
            <w:proofErr w:type="spellEnd"/>
            <w:r w:rsidRPr="00CA6A1A">
              <w:t xml:space="preserve"> des Fachkonzeptes</w:t>
            </w:r>
          </w:p>
        </w:tc>
        <w:tc>
          <w:tcPr>
            <w:tcW w:w="1620" w:type="dxa"/>
          </w:tcPr>
          <w:p w14:paraId="52F8EE7D" w14:textId="0FF7CF49" w:rsidR="00A13725" w:rsidRPr="00690984" w:rsidRDefault="00CA6A1A" w:rsidP="00B9331B">
            <w:pPr>
              <w:tabs>
                <w:tab w:val="left" w:pos="4156"/>
              </w:tabs>
              <w:spacing w:line="240" w:lineRule="exact"/>
            </w:pPr>
            <w:r>
              <w:t xml:space="preserve">       </w:t>
            </w:r>
            <w:r w:rsidR="00A13725" w:rsidRPr="00690984">
              <w:t>Stempel</w:t>
            </w:r>
          </w:p>
        </w:tc>
      </w:tr>
    </w:tbl>
    <w:p w14:paraId="0934BF59" w14:textId="5AD17FD3" w:rsidR="00A13725" w:rsidRDefault="00A13725" w:rsidP="00A13725">
      <w:pPr>
        <w:spacing w:line="240" w:lineRule="atLeast"/>
      </w:pPr>
    </w:p>
    <w:p w14:paraId="3221B1F9" w14:textId="51B55BA6" w:rsidR="00CA6A1A" w:rsidRDefault="00CA6A1A" w:rsidP="00A13725">
      <w:pPr>
        <w:spacing w:line="240" w:lineRule="atLeast"/>
      </w:pPr>
    </w:p>
    <w:p w14:paraId="3589C001" w14:textId="0097B1E5" w:rsidR="00CA6A1A" w:rsidRDefault="00CA6A1A" w:rsidP="00A13725">
      <w:pPr>
        <w:spacing w:line="240" w:lineRule="atLeast"/>
      </w:pPr>
    </w:p>
    <w:p w14:paraId="56905543" w14:textId="77777777" w:rsidR="00CA6A1A" w:rsidRDefault="00CA6A1A" w:rsidP="00A13725">
      <w:pPr>
        <w:spacing w:line="240" w:lineRule="atLeast"/>
      </w:pPr>
    </w:p>
    <w:p w14:paraId="4F3487C4" w14:textId="77777777" w:rsidR="000D69BB" w:rsidRPr="004969C2" w:rsidRDefault="000D69BB" w:rsidP="00DB4782"/>
    <w:tbl>
      <w:tblPr>
        <w:tblW w:w="0" w:type="auto"/>
        <w:tblInd w:w="50" w:type="dxa"/>
        <w:tblLayout w:type="fixed"/>
        <w:tblCellMar>
          <w:left w:w="50" w:type="dxa"/>
          <w:right w:w="50" w:type="dxa"/>
        </w:tblCellMar>
        <w:tblLook w:val="0000" w:firstRow="0" w:lastRow="0" w:firstColumn="0" w:lastColumn="0" w:noHBand="0" w:noVBand="0"/>
      </w:tblPr>
      <w:tblGrid>
        <w:gridCol w:w="2785"/>
        <w:gridCol w:w="4395"/>
        <w:gridCol w:w="1620"/>
      </w:tblGrid>
      <w:tr w:rsidR="00CA6A1A" w:rsidRPr="00690984" w14:paraId="78368010" w14:textId="77777777" w:rsidTr="00CA6A1A">
        <w:trPr>
          <w:trHeight w:val="275"/>
        </w:trPr>
        <w:tc>
          <w:tcPr>
            <w:tcW w:w="2785" w:type="dxa"/>
          </w:tcPr>
          <w:p w14:paraId="37B52E41" w14:textId="77777777" w:rsidR="00CA6A1A" w:rsidRPr="00690984" w:rsidRDefault="00CA6A1A" w:rsidP="00AB0450">
            <w:pPr>
              <w:spacing w:line="240" w:lineRule="exact"/>
            </w:pPr>
          </w:p>
        </w:tc>
        <w:tc>
          <w:tcPr>
            <w:tcW w:w="4395" w:type="dxa"/>
          </w:tcPr>
          <w:p w14:paraId="1E225641" w14:textId="7A23D895" w:rsidR="00CA6A1A" w:rsidRPr="00690984" w:rsidRDefault="00CA6A1A" w:rsidP="00AB0450">
            <w:pPr>
              <w:spacing w:line="240" w:lineRule="exact"/>
            </w:pPr>
            <w:r w:rsidRPr="00690984">
              <w:t>Namenswiedergabe in Druckbuchstaben</w:t>
            </w:r>
          </w:p>
        </w:tc>
        <w:tc>
          <w:tcPr>
            <w:tcW w:w="1620" w:type="dxa"/>
          </w:tcPr>
          <w:p w14:paraId="2653CEEF" w14:textId="77777777" w:rsidR="00CA6A1A" w:rsidRPr="00690984" w:rsidRDefault="00CA6A1A" w:rsidP="00AB0450">
            <w:pPr>
              <w:spacing w:line="240" w:lineRule="exact"/>
            </w:pPr>
          </w:p>
        </w:tc>
      </w:tr>
      <w:tr w:rsidR="00CA6A1A" w:rsidRPr="00690984" w14:paraId="152F0DBB" w14:textId="77777777" w:rsidTr="00CA6A1A">
        <w:trPr>
          <w:trHeight w:val="266"/>
        </w:trPr>
        <w:tc>
          <w:tcPr>
            <w:tcW w:w="2785" w:type="dxa"/>
          </w:tcPr>
          <w:p w14:paraId="5DDBCC76" w14:textId="77777777" w:rsidR="00CA6A1A" w:rsidRPr="00690984" w:rsidRDefault="00CA6A1A" w:rsidP="00AB0450">
            <w:pPr>
              <w:spacing w:line="240" w:lineRule="exact"/>
            </w:pPr>
          </w:p>
        </w:tc>
        <w:tc>
          <w:tcPr>
            <w:tcW w:w="4395" w:type="dxa"/>
          </w:tcPr>
          <w:p w14:paraId="543FC560" w14:textId="77777777" w:rsidR="00CA6A1A" w:rsidRPr="00690984" w:rsidRDefault="00CA6A1A" w:rsidP="00AB0450">
            <w:pPr>
              <w:spacing w:line="240" w:lineRule="exact"/>
            </w:pPr>
          </w:p>
        </w:tc>
        <w:tc>
          <w:tcPr>
            <w:tcW w:w="1620" w:type="dxa"/>
          </w:tcPr>
          <w:p w14:paraId="2D83CD0B" w14:textId="77777777" w:rsidR="00CA6A1A" w:rsidRDefault="00CA6A1A" w:rsidP="00AB0450">
            <w:pPr>
              <w:spacing w:line="240" w:lineRule="exact"/>
            </w:pPr>
          </w:p>
          <w:p w14:paraId="345DD851" w14:textId="77777777" w:rsidR="00CA6A1A" w:rsidRDefault="00CA6A1A" w:rsidP="00AB0450">
            <w:pPr>
              <w:spacing w:line="240" w:lineRule="exact"/>
            </w:pPr>
          </w:p>
          <w:p w14:paraId="0F40738B" w14:textId="77777777" w:rsidR="00CA6A1A" w:rsidRDefault="00CA6A1A" w:rsidP="00AB0450">
            <w:pPr>
              <w:spacing w:line="240" w:lineRule="exact"/>
            </w:pPr>
          </w:p>
          <w:p w14:paraId="369D665A" w14:textId="77777777" w:rsidR="00CA6A1A" w:rsidRPr="00690984" w:rsidRDefault="00CA6A1A" w:rsidP="00AB0450">
            <w:pPr>
              <w:spacing w:line="240" w:lineRule="exact"/>
            </w:pPr>
          </w:p>
          <w:p w14:paraId="4F6C4FC7" w14:textId="77777777" w:rsidR="00CA6A1A" w:rsidRPr="00690984" w:rsidRDefault="00CA6A1A" w:rsidP="00AB0450">
            <w:pPr>
              <w:spacing w:line="240" w:lineRule="exact"/>
            </w:pPr>
          </w:p>
          <w:p w14:paraId="093D7145" w14:textId="77777777" w:rsidR="00CA6A1A" w:rsidRPr="00690984" w:rsidRDefault="00CA6A1A" w:rsidP="00AB0450">
            <w:pPr>
              <w:spacing w:line="240" w:lineRule="exact"/>
            </w:pPr>
          </w:p>
        </w:tc>
      </w:tr>
      <w:tr w:rsidR="00CA6A1A" w:rsidRPr="00690984" w14:paraId="38D13ED7" w14:textId="77777777" w:rsidTr="00CA6A1A">
        <w:trPr>
          <w:trHeight w:val="266"/>
        </w:trPr>
        <w:tc>
          <w:tcPr>
            <w:tcW w:w="2785" w:type="dxa"/>
          </w:tcPr>
          <w:p w14:paraId="492E721C" w14:textId="77777777" w:rsidR="00CA6A1A" w:rsidRPr="00690984" w:rsidRDefault="00CA6A1A" w:rsidP="00AB0450">
            <w:pPr>
              <w:spacing w:line="240" w:lineRule="exact"/>
            </w:pPr>
            <w:r w:rsidRPr="00690984">
              <w:t>Ort und Datum</w:t>
            </w:r>
          </w:p>
        </w:tc>
        <w:tc>
          <w:tcPr>
            <w:tcW w:w="4395" w:type="dxa"/>
          </w:tcPr>
          <w:p w14:paraId="15DC7856" w14:textId="608336B5" w:rsidR="00CA6A1A" w:rsidRPr="00690984" w:rsidRDefault="00CA6A1A" w:rsidP="00AB0450">
            <w:pPr>
              <w:spacing w:line="240" w:lineRule="exact"/>
            </w:pPr>
            <w:r w:rsidRPr="00690984">
              <w:t xml:space="preserve">Unterschrift </w:t>
            </w:r>
            <w:proofErr w:type="spellStart"/>
            <w:r>
              <w:t>Antragsteller:in</w:t>
            </w:r>
            <w:proofErr w:type="spellEnd"/>
            <w:r>
              <w:t xml:space="preserve"> der Förderung</w:t>
            </w:r>
          </w:p>
        </w:tc>
        <w:tc>
          <w:tcPr>
            <w:tcW w:w="1620" w:type="dxa"/>
          </w:tcPr>
          <w:p w14:paraId="46013EC1" w14:textId="543CB31C" w:rsidR="00CA6A1A" w:rsidRPr="00690984" w:rsidRDefault="00CA6A1A" w:rsidP="00AB0450">
            <w:pPr>
              <w:tabs>
                <w:tab w:val="left" w:pos="4156"/>
              </w:tabs>
              <w:spacing w:line="240" w:lineRule="exact"/>
            </w:pPr>
            <w:r>
              <w:t xml:space="preserve">       </w:t>
            </w:r>
            <w:r w:rsidRPr="00690984">
              <w:t>Stempel</w:t>
            </w:r>
          </w:p>
        </w:tc>
      </w:tr>
    </w:tbl>
    <w:p w14:paraId="5B6DBF89" w14:textId="14745E68" w:rsidR="00300365" w:rsidRPr="00561647" w:rsidRDefault="00300365">
      <w:pPr>
        <w:spacing w:before="40" w:after="240" w:line="240" w:lineRule="exact"/>
        <w:rPr>
          <w:sz w:val="22"/>
          <w:szCs w:val="22"/>
        </w:rPr>
      </w:pPr>
    </w:p>
    <w:sectPr w:rsidR="00300365" w:rsidRPr="00561647" w:rsidSect="008B3D02">
      <w:pgSz w:w="11907" w:h="16840" w:code="9"/>
      <w:pgMar w:top="1400" w:right="1400" w:bottom="1134" w:left="1400" w:header="697" w:footer="6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48B1" w14:textId="77777777" w:rsidR="00B94192" w:rsidRDefault="00B94192">
      <w:r>
        <w:separator/>
      </w:r>
    </w:p>
    <w:p w14:paraId="4A62B6E5" w14:textId="77777777" w:rsidR="00AC2546" w:rsidRDefault="00AC2546"/>
  </w:endnote>
  <w:endnote w:type="continuationSeparator" w:id="0">
    <w:p w14:paraId="0FCE65BD" w14:textId="77777777" w:rsidR="00B94192" w:rsidRDefault="00B94192">
      <w:r>
        <w:continuationSeparator/>
      </w:r>
    </w:p>
    <w:p w14:paraId="595AE80F" w14:textId="77777777" w:rsidR="00AC2546" w:rsidRDefault="00AC2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D65A" w14:textId="77777777" w:rsidR="00425656" w:rsidRDefault="00425656">
    <w:pPr>
      <w:pStyle w:val="Fuzeile"/>
    </w:pPr>
  </w:p>
  <w:p w14:paraId="03A55E94" w14:textId="77777777" w:rsidR="00AC2546" w:rsidRDefault="00AC2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649175"/>
      <w:docPartObj>
        <w:docPartGallery w:val="Page Numbers (Bottom of Page)"/>
        <w:docPartUnique/>
      </w:docPartObj>
    </w:sdtPr>
    <w:sdtEndPr/>
    <w:sdtContent>
      <w:p w14:paraId="27179659" w14:textId="38834CEF" w:rsidR="000E0440" w:rsidRDefault="000E0440" w:rsidP="000E729A">
        <w:pPr>
          <w:pStyle w:val="Fuzeile"/>
          <w:jc w:val="center"/>
        </w:pPr>
        <w:r>
          <w:t xml:space="preserve">- </w:t>
        </w:r>
        <w:r>
          <w:fldChar w:fldCharType="begin"/>
        </w:r>
        <w:r>
          <w:instrText>PAGE   \* MERGEFORMAT</w:instrText>
        </w:r>
        <w:r>
          <w:fldChar w:fldCharType="separate"/>
        </w:r>
        <w:r>
          <w:rPr>
            <w:noProof/>
          </w:rPr>
          <w:t>3</w:t>
        </w:r>
        <w: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82123"/>
      <w:docPartObj>
        <w:docPartGallery w:val="Page Numbers (Bottom of Page)"/>
        <w:docPartUnique/>
      </w:docPartObj>
    </w:sdtPr>
    <w:sdtEndPr/>
    <w:sdtContent>
      <w:p w14:paraId="2E6AAADE" w14:textId="77777777" w:rsidR="000E0440" w:rsidRDefault="000E0440" w:rsidP="008B2C3E">
        <w:pPr>
          <w:pStyle w:val="Fuzeile"/>
          <w:jc w:val="center"/>
        </w:pPr>
        <w:r>
          <w:fldChar w:fldCharType="begin"/>
        </w:r>
        <w:r>
          <w:instrText>PAGE   \* MERGEFORMAT</w:instrText>
        </w:r>
        <w:r>
          <w:fldChar w:fldCharType="separate"/>
        </w:r>
        <w:r>
          <w:rPr>
            <w:noProof/>
          </w:rPr>
          <w:t>1</w:t>
        </w:r>
        <w:r>
          <w:fldChar w:fldCharType="end"/>
        </w:r>
      </w:p>
    </w:sdtContent>
  </w:sdt>
  <w:p w14:paraId="38249CC3" w14:textId="77777777" w:rsidR="00AC2546" w:rsidRDefault="00AC2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90E4" w14:textId="77777777" w:rsidR="00B94192" w:rsidRDefault="00B94192">
      <w:r>
        <w:separator/>
      </w:r>
    </w:p>
    <w:p w14:paraId="7BBF8898" w14:textId="77777777" w:rsidR="00AC2546" w:rsidRDefault="00AC2546"/>
  </w:footnote>
  <w:footnote w:type="continuationSeparator" w:id="0">
    <w:p w14:paraId="686A416E" w14:textId="77777777" w:rsidR="00B94192" w:rsidRDefault="00B94192">
      <w:r>
        <w:continuationSeparator/>
      </w:r>
    </w:p>
    <w:p w14:paraId="2788D7B5" w14:textId="77777777" w:rsidR="00AC2546" w:rsidRDefault="00AC2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EDC9" w14:textId="77777777" w:rsidR="00425656" w:rsidRDefault="00425656">
    <w:pPr>
      <w:pStyle w:val="Kopfzeile"/>
    </w:pPr>
  </w:p>
  <w:p w14:paraId="02BCA970" w14:textId="77777777" w:rsidR="00AC2546" w:rsidRDefault="00AC2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52" w:type="dxa"/>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764"/>
      <w:gridCol w:w="5245"/>
      <w:gridCol w:w="1843"/>
    </w:tblGrid>
    <w:tr w:rsidR="004A1A56" w14:paraId="60AC8F29" w14:textId="77777777" w:rsidTr="00D144BB">
      <w:tc>
        <w:tcPr>
          <w:tcW w:w="1764" w:type="dxa"/>
          <w:tcBorders>
            <w:top w:val="single" w:sz="6" w:space="0" w:color="auto"/>
            <w:bottom w:val="single" w:sz="6" w:space="0" w:color="auto"/>
            <w:right w:val="single" w:sz="6" w:space="0" w:color="auto"/>
          </w:tcBorders>
          <w:vAlign w:val="center"/>
        </w:tcPr>
        <w:p w14:paraId="18D69558" w14:textId="77777777" w:rsidR="004A1A56" w:rsidRPr="00361A75" w:rsidRDefault="004A1A56" w:rsidP="004A1A56">
          <w:r>
            <w:t>PTKA</w:t>
          </w:r>
          <w:r>
            <w:br/>
            <w:t>BWP</w:t>
          </w:r>
        </w:p>
      </w:tc>
      <w:tc>
        <w:tcPr>
          <w:tcW w:w="5245" w:type="dxa"/>
          <w:tcBorders>
            <w:top w:val="single" w:sz="6" w:space="0" w:color="auto"/>
            <w:left w:val="nil"/>
            <w:bottom w:val="single" w:sz="6" w:space="0" w:color="auto"/>
            <w:right w:val="single" w:sz="6" w:space="0" w:color="auto"/>
          </w:tcBorders>
          <w:vAlign w:val="center"/>
        </w:tcPr>
        <w:p w14:paraId="7B2BFFCC" w14:textId="1A41769C" w:rsidR="004A1A56" w:rsidRDefault="00FE03D0" w:rsidP="004A1A56">
          <w:pPr>
            <w:jc w:val="center"/>
          </w:pPr>
          <w:r>
            <w:t>Handreichung</w:t>
          </w:r>
          <w:r w:rsidR="00DB4782">
            <w:t xml:space="preserve"> Fachkonzept</w:t>
          </w:r>
          <w:r w:rsidR="00E14682">
            <w:t xml:space="preserve"> Elektrolyseur</w:t>
          </w:r>
        </w:p>
      </w:tc>
      <w:tc>
        <w:tcPr>
          <w:tcW w:w="1843" w:type="dxa"/>
          <w:tcBorders>
            <w:left w:val="nil"/>
          </w:tcBorders>
          <w:vAlign w:val="center"/>
        </w:tcPr>
        <w:p w14:paraId="6201231A" w14:textId="13F7E8C1" w:rsidR="004A1A56" w:rsidRPr="007C3568" w:rsidRDefault="004A1A56" w:rsidP="004A1A56">
          <w:r>
            <w:t>Version:</w:t>
          </w:r>
          <w:r>
            <w:br/>
          </w:r>
          <w:r w:rsidR="008A11D5">
            <w:t>2</w:t>
          </w:r>
          <w:r w:rsidR="00907FFD">
            <w:t>4</w:t>
          </w:r>
          <w:r w:rsidR="00E14682">
            <w:t>.01</w:t>
          </w:r>
          <w:r>
            <w:t>.202</w:t>
          </w:r>
          <w:r w:rsidR="00E14682">
            <w:t>5</w:t>
          </w:r>
        </w:p>
      </w:tc>
    </w:tr>
  </w:tbl>
  <w:p w14:paraId="56FCF541" w14:textId="77777777" w:rsidR="000E0440" w:rsidRPr="009241AF" w:rsidRDefault="000E0440" w:rsidP="00DB4782">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D786" w14:textId="77777777" w:rsidR="000E0440" w:rsidRPr="000E729A" w:rsidRDefault="000E0440">
    <w:pPr>
      <w:pStyle w:val="Kopfzeile"/>
      <w:rPr>
        <w:sz w:val="16"/>
        <w:szCs w:val="16"/>
      </w:rPr>
    </w:pPr>
    <w:r w:rsidRPr="000E729A">
      <w:rPr>
        <w:sz w:val="16"/>
        <w:szCs w:val="16"/>
      </w:rPr>
      <w:t xml:space="preserve">Die Projektbeschreibung und zugleich Antragsdatenblatt soll nicht mehr </w:t>
    </w:r>
    <w:r w:rsidRPr="000E729A">
      <w:rPr>
        <w:color w:val="FF0000"/>
        <w:sz w:val="16"/>
        <w:szCs w:val="16"/>
      </w:rPr>
      <w:t>wie 20 Seiten umfassen, 11 Punkte, Arial</w:t>
    </w:r>
  </w:p>
  <w:p w14:paraId="6E16F564" w14:textId="77777777" w:rsidR="00AC2546" w:rsidRDefault="00AC2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287"/>
    <w:multiLevelType w:val="multilevel"/>
    <w:tmpl w:val="355A057A"/>
    <w:lvl w:ilvl="0">
      <w:start w:val="1"/>
      <w:numFmt w:val="decimal"/>
      <w:pStyle w:val="berschrift1"/>
      <w:lvlText w:val="%1."/>
      <w:lvlJc w:val="left"/>
      <w:pPr>
        <w:ind w:left="360" w:hanging="360"/>
      </w:pPr>
      <w:rPr>
        <w:rFonts w:hint="default"/>
        <w:b/>
        <w:i w:val="0"/>
        <w:sz w:val="28"/>
        <w:szCs w:val="28"/>
      </w:rPr>
    </w:lvl>
    <w:lvl w:ilvl="1">
      <w:start w:val="1"/>
      <w:numFmt w:val="decimal"/>
      <w:pStyle w:val="berschrift2"/>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7677B6"/>
    <w:multiLevelType w:val="hybridMultilevel"/>
    <w:tmpl w:val="C4EC10F6"/>
    <w:lvl w:ilvl="0" w:tplc="08E6B5B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12E64AB"/>
    <w:multiLevelType w:val="hybridMultilevel"/>
    <w:tmpl w:val="7012D2A6"/>
    <w:lvl w:ilvl="0" w:tplc="B0A4F67C">
      <w:start w:val="1"/>
      <w:numFmt w:val="bullet"/>
      <w:lvlText w:val="•"/>
      <w:lvlJc w:val="left"/>
      <w:pPr>
        <w:tabs>
          <w:tab w:val="num" w:pos="720"/>
        </w:tabs>
        <w:ind w:left="720" w:hanging="360"/>
      </w:pPr>
      <w:rPr>
        <w:rFonts w:ascii="Times New Roman" w:hAnsi="Times New Roman" w:hint="default"/>
      </w:rPr>
    </w:lvl>
    <w:lvl w:ilvl="1" w:tplc="94669210" w:tentative="1">
      <w:start w:val="1"/>
      <w:numFmt w:val="bullet"/>
      <w:lvlText w:val="•"/>
      <w:lvlJc w:val="left"/>
      <w:pPr>
        <w:tabs>
          <w:tab w:val="num" w:pos="1440"/>
        </w:tabs>
        <w:ind w:left="1440" w:hanging="360"/>
      </w:pPr>
      <w:rPr>
        <w:rFonts w:ascii="Times New Roman" w:hAnsi="Times New Roman" w:hint="default"/>
      </w:rPr>
    </w:lvl>
    <w:lvl w:ilvl="2" w:tplc="05BC78CA" w:tentative="1">
      <w:start w:val="1"/>
      <w:numFmt w:val="bullet"/>
      <w:lvlText w:val="•"/>
      <w:lvlJc w:val="left"/>
      <w:pPr>
        <w:tabs>
          <w:tab w:val="num" w:pos="2160"/>
        </w:tabs>
        <w:ind w:left="2160" w:hanging="360"/>
      </w:pPr>
      <w:rPr>
        <w:rFonts w:ascii="Times New Roman" w:hAnsi="Times New Roman" w:hint="default"/>
      </w:rPr>
    </w:lvl>
    <w:lvl w:ilvl="3" w:tplc="7A9C2282" w:tentative="1">
      <w:start w:val="1"/>
      <w:numFmt w:val="bullet"/>
      <w:lvlText w:val="•"/>
      <w:lvlJc w:val="left"/>
      <w:pPr>
        <w:tabs>
          <w:tab w:val="num" w:pos="2880"/>
        </w:tabs>
        <w:ind w:left="2880" w:hanging="360"/>
      </w:pPr>
      <w:rPr>
        <w:rFonts w:ascii="Times New Roman" w:hAnsi="Times New Roman" w:hint="default"/>
      </w:rPr>
    </w:lvl>
    <w:lvl w:ilvl="4" w:tplc="3C7CBF8C" w:tentative="1">
      <w:start w:val="1"/>
      <w:numFmt w:val="bullet"/>
      <w:lvlText w:val="•"/>
      <w:lvlJc w:val="left"/>
      <w:pPr>
        <w:tabs>
          <w:tab w:val="num" w:pos="3600"/>
        </w:tabs>
        <w:ind w:left="3600" w:hanging="360"/>
      </w:pPr>
      <w:rPr>
        <w:rFonts w:ascii="Times New Roman" w:hAnsi="Times New Roman" w:hint="default"/>
      </w:rPr>
    </w:lvl>
    <w:lvl w:ilvl="5" w:tplc="E004AE86" w:tentative="1">
      <w:start w:val="1"/>
      <w:numFmt w:val="bullet"/>
      <w:lvlText w:val="•"/>
      <w:lvlJc w:val="left"/>
      <w:pPr>
        <w:tabs>
          <w:tab w:val="num" w:pos="4320"/>
        </w:tabs>
        <w:ind w:left="4320" w:hanging="360"/>
      </w:pPr>
      <w:rPr>
        <w:rFonts w:ascii="Times New Roman" w:hAnsi="Times New Roman" w:hint="default"/>
      </w:rPr>
    </w:lvl>
    <w:lvl w:ilvl="6" w:tplc="DC3C8406" w:tentative="1">
      <w:start w:val="1"/>
      <w:numFmt w:val="bullet"/>
      <w:lvlText w:val="•"/>
      <w:lvlJc w:val="left"/>
      <w:pPr>
        <w:tabs>
          <w:tab w:val="num" w:pos="5040"/>
        </w:tabs>
        <w:ind w:left="5040" w:hanging="360"/>
      </w:pPr>
      <w:rPr>
        <w:rFonts w:ascii="Times New Roman" w:hAnsi="Times New Roman" w:hint="default"/>
      </w:rPr>
    </w:lvl>
    <w:lvl w:ilvl="7" w:tplc="788E6538" w:tentative="1">
      <w:start w:val="1"/>
      <w:numFmt w:val="bullet"/>
      <w:lvlText w:val="•"/>
      <w:lvlJc w:val="left"/>
      <w:pPr>
        <w:tabs>
          <w:tab w:val="num" w:pos="5760"/>
        </w:tabs>
        <w:ind w:left="5760" w:hanging="360"/>
      </w:pPr>
      <w:rPr>
        <w:rFonts w:ascii="Times New Roman" w:hAnsi="Times New Roman" w:hint="default"/>
      </w:rPr>
    </w:lvl>
    <w:lvl w:ilvl="8" w:tplc="956A81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DD13B52"/>
    <w:multiLevelType w:val="hybridMultilevel"/>
    <w:tmpl w:val="DE0CF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98753B"/>
    <w:multiLevelType w:val="hybridMultilevel"/>
    <w:tmpl w:val="3A10EDB6"/>
    <w:lvl w:ilvl="0" w:tplc="07AA3F82">
      <w:start w:val="1"/>
      <w:numFmt w:val="bullet"/>
      <w:lvlText w:val="•"/>
      <w:lvlJc w:val="left"/>
      <w:pPr>
        <w:tabs>
          <w:tab w:val="num" w:pos="720"/>
        </w:tabs>
        <w:ind w:left="720" w:hanging="360"/>
      </w:pPr>
      <w:rPr>
        <w:rFonts w:ascii="Times New Roman" w:hAnsi="Times New Roman" w:hint="default"/>
      </w:rPr>
    </w:lvl>
    <w:lvl w:ilvl="1" w:tplc="BCDCFF06" w:tentative="1">
      <w:start w:val="1"/>
      <w:numFmt w:val="bullet"/>
      <w:lvlText w:val="•"/>
      <w:lvlJc w:val="left"/>
      <w:pPr>
        <w:tabs>
          <w:tab w:val="num" w:pos="1440"/>
        </w:tabs>
        <w:ind w:left="1440" w:hanging="360"/>
      </w:pPr>
      <w:rPr>
        <w:rFonts w:ascii="Times New Roman" w:hAnsi="Times New Roman" w:hint="default"/>
      </w:rPr>
    </w:lvl>
    <w:lvl w:ilvl="2" w:tplc="4800A670" w:tentative="1">
      <w:start w:val="1"/>
      <w:numFmt w:val="bullet"/>
      <w:lvlText w:val="•"/>
      <w:lvlJc w:val="left"/>
      <w:pPr>
        <w:tabs>
          <w:tab w:val="num" w:pos="2160"/>
        </w:tabs>
        <w:ind w:left="2160" w:hanging="360"/>
      </w:pPr>
      <w:rPr>
        <w:rFonts w:ascii="Times New Roman" w:hAnsi="Times New Roman" w:hint="default"/>
      </w:rPr>
    </w:lvl>
    <w:lvl w:ilvl="3" w:tplc="BB72B7C8" w:tentative="1">
      <w:start w:val="1"/>
      <w:numFmt w:val="bullet"/>
      <w:lvlText w:val="•"/>
      <w:lvlJc w:val="left"/>
      <w:pPr>
        <w:tabs>
          <w:tab w:val="num" w:pos="2880"/>
        </w:tabs>
        <w:ind w:left="2880" w:hanging="360"/>
      </w:pPr>
      <w:rPr>
        <w:rFonts w:ascii="Times New Roman" w:hAnsi="Times New Roman" w:hint="default"/>
      </w:rPr>
    </w:lvl>
    <w:lvl w:ilvl="4" w:tplc="F0801424" w:tentative="1">
      <w:start w:val="1"/>
      <w:numFmt w:val="bullet"/>
      <w:lvlText w:val="•"/>
      <w:lvlJc w:val="left"/>
      <w:pPr>
        <w:tabs>
          <w:tab w:val="num" w:pos="3600"/>
        </w:tabs>
        <w:ind w:left="3600" w:hanging="360"/>
      </w:pPr>
      <w:rPr>
        <w:rFonts w:ascii="Times New Roman" w:hAnsi="Times New Roman" w:hint="default"/>
      </w:rPr>
    </w:lvl>
    <w:lvl w:ilvl="5" w:tplc="1746332E" w:tentative="1">
      <w:start w:val="1"/>
      <w:numFmt w:val="bullet"/>
      <w:lvlText w:val="•"/>
      <w:lvlJc w:val="left"/>
      <w:pPr>
        <w:tabs>
          <w:tab w:val="num" w:pos="4320"/>
        </w:tabs>
        <w:ind w:left="4320" w:hanging="360"/>
      </w:pPr>
      <w:rPr>
        <w:rFonts w:ascii="Times New Roman" w:hAnsi="Times New Roman" w:hint="default"/>
      </w:rPr>
    </w:lvl>
    <w:lvl w:ilvl="6" w:tplc="D3108E8A" w:tentative="1">
      <w:start w:val="1"/>
      <w:numFmt w:val="bullet"/>
      <w:lvlText w:val="•"/>
      <w:lvlJc w:val="left"/>
      <w:pPr>
        <w:tabs>
          <w:tab w:val="num" w:pos="5040"/>
        </w:tabs>
        <w:ind w:left="5040" w:hanging="360"/>
      </w:pPr>
      <w:rPr>
        <w:rFonts w:ascii="Times New Roman" w:hAnsi="Times New Roman" w:hint="default"/>
      </w:rPr>
    </w:lvl>
    <w:lvl w:ilvl="7" w:tplc="EC5051E4" w:tentative="1">
      <w:start w:val="1"/>
      <w:numFmt w:val="bullet"/>
      <w:lvlText w:val="•"/>
      <w:lvlJc w:val="left"/>
      <w:pPr>
        <w:tabs>
          <w:tab w:val="num" w:pos="5760"/>
        </w:tabs>
        <w:ind w:left="5760" w:hanging="360"/>
      </w:pPr>
      <w:rPr>
        <w:rFonts w:ascii="Times New Roman" w:hAnsi="Times New Roman" w:hint="default"/>
      </w:rPr>
    </w:lvl>
    <w:lvl w:ilvl="8" w:tplc="ED403D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152B52"/>
    <w:multiLevelType w:val="multilevel"/>
    <w:tmpl w:val="24CE370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291B0B"/>
    <w:multiLevelType w:val="hybridMultilevel"/>
    <w:tmpl w:val="51A0F4AC"/>
    <w:lvl w:ilvl="0" w:tplc="1A36CE00">
      <w:start w:val="1"/>
      <w:numFmt w:val="bullet"/>
      <w:lvlText w:val="•"/>
      <w:lvlJc w:val="left"/>
      <w:pPr>
        <w:tabs>
          <w:tab w:val="num" w:pos="720"/>
        </w:tabs>
        <w:ind w:left="720" w:hanging="360"/>
      </w:pPr>
      <w:rPr>
        <w:rFonts w:ascii="Times New Roman" w:hAnsi="Times New Roman" w:hint="default"/>
      </w:rPr>
    </w:lvl>
    <w:lvl w:ilvl="1" w:tplc="7EEC9FAE" w:tentative="1">
      <w:start w:val="1"/>
      <w:numFmt w:val="bullet"/>
      <w:lvlText w:val="•"/>
      <w:lvlJc w:val="left"/>
      <w:pPr>
        <w:tabs>
          <w:tab w:val="num" w:pos="1440"/>
        </w:tabs>
        <w:ind w:left="1440" w:hanging="360"/>
      </w:pPr>
      <w:rPr>
        <w:rFonts w:ascii="Times New Roman" w:hAnsi="Times New Roman" w:hint="default"/>
      </w:rPr>
    </w:lvl>
    <w:lvl w:ilvl="2" w:tplc="430C91B8" w:tentative="1">
      <w:start w:val="1"/>
      <w:numFmt w:val="bullet"/>
      <w:lvlText w:val="•"/>
      <w:lvlJc w:val="left"/>
      <w:pPr>
        <w:tabs>
          <w:tab w:val="num" w:pos="2160"/>
        </w:tabs>
        <w:ind w:left="2160" w:hanging="360"/>
      </w:pPr>
      <w:rPr>
        <w:rFonts w:ascii="Times New Roman" w:hAnsi="Times New Roman" w:hint="default"/>
      </w:rPr>
    </w:lvl>
    <w:lvl w:ilvl="3" w:tplc="E144AE5E" w:tentative="1">
      <w:start w:val="1"/>
      <w:numFmt w:val="bullet"/>
      <w:lvlText w:val="•"/>
      <w:lvlJc w:val="left"/>
      <w:pPr>
        <w:tabs>
          <w:tab w:val="num" w:pos="2880"/>
        </w:tabs>
        <w:ind w:left="2880" w:hanging="360"/>
      </w:pPr>
      <w:rPr>
        <w:rFonts w:ascii="Times New Roman" w:hAnsi="Times New Roman" w:hint="default"/>
      </w:rPr>
    </w:lvl>
    <w:lvl w:ilvl="4" w:tplc="FEC21960" w:tentative="1">
      <w:start w:val="1"/>
      <w:numFmt w:val="bullet"/>
      <w:lvlText w:val="•"/>
      <w:lvlJc w:val="left"/>
      <w:pPr>
        <w:tabs>
          <w:tab w:val="num" w:pos="3600"/>
        </w:tabs>
        <w:ind w:left="3600" w:hanging="360"/>
      </w:pPr>
      <w:rPr>
        <w:rFonts w:ascii="Times New Roman" w:hAnsi="Times New Roman" w:hint="default"/>
      </w:rPr>
    </w:lvl>
    <w:lvl w:ilvl="5" w:tplc="FEC43294" w:tentative="1">
      <w:start w:val="1"/>
      <w:numFmt w:val="bullet"/>
      <w:lvlText w:val="•"/>
      <w:lvlJc w:val="left"/>
      <w:pPr>
        <w:tabs>
          <w:tab w:val="num" w:pos="4320"/>
        </w:tabs>
        <w:ind w:left="4320" w:hanging="360"/>
      </w:pPr>
      <w:rPr>
        <w:rFonts w:ascii="Times New Roman" w:hAnsi="Times New Roman" w:hint="default"/>
      </w:rPr>
    </w:lvl>
    <w:lvl w:ilvl="6" w:tplc="BE58E34C" w:tentative="1">
      <w:start w:val="1"/>
      <w:numFmt w:val="bullet"/>
      <w:lvlText w:val="•"/>
      <w:lvlJc w:val="left"/>
      <w:pPr>
        <w:tabs>
          <w:tab w:val="num" w:pos="5040"/>
        </w:tabs>
        <w:ind w:left="5040" w:hanging="360"/>
      </w:pPr>
      <w:rPr>
        <w:rFonts w:ascii="Times New Roman" w:hAnsi="Times New Roman" w:hint="default"/>
      </w:rPr>
    </w:lvl>
    <w:lvl w:ilvl="7" w:tplc="676293B8" w:tentative="1">
      <w:start w:val="1"/>
      <w:numFmt w:val="bullet"/>
      <w:lvlText w:val="•"/>
      <w:lvlJc w:val="left"/>
      <w:pPr>
        <w:tabs>
          <w:tab w:val="num" w:pos="5760"/>
        </w:tabs>
        <w:ind w:left="5760" w:hanging="360"/>
      </w:pPr>
      <w:rPr>
        <w:rFonts w:ascii="Times New Roman" w:hAnsi="Times New Roman" w:hint="default"/>
      </w:rPr>
    </w:lvl>
    <w:lvl w:ilvl="8" w:tplc="62D8854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E067417"/>
    <w:multiLevelType w:val="hybridMultilevel"/>
    <w:tmpl w:val="E7763D3A"/>
    <w:lvl w:ilvl="0" w:tplc="3510EF3A">
      <w:start w:val="1"/>
      <w:numFmt w:val="bullet"/>
      <w:lvlText w:val="•"/>
      <w:lvlJc w:val="left"/>
      <w:pPr>
        <w:tabs>
          <w:tab w:val="num" w:pos="720"/>
        </w:tabs>
        <w:ind w:left="720" w:hanging="360"/>
      </w:pPr>
      <w:rPr>
        <w:rFonts w:ascii="Times New Roman" w:hAnsi="Times New Roman" w:hint="default"/>
      </w:rPr>
    </w:lvl>
    <w:lvl w:ilvl="1" w:tplc="0ACC9F3A" w:tentative="1">
      <w:start w:val="1"/>
      <w:numFmt w:val="bullet"/>
      <w:lvlText w:val="•"/>
      <w:lvlJc w:val="left"/>
      <w:pPr>
        <w:tabs>
          <w:tab w:val="num" w:pos="1440"/>
        </w:tabs>
        <w:ind w:left="1440" w:hanging="360"/>
      </w:pPr>
      <w:rPr>
        <w:rFonts w:ascii="Times New Roman" w:hAnsi="Times New Roman" w:hint="default"/>
      </w:rPr>
    </w:lvl>
    <w:lvl w:ilvl="2" w:tplc="EF1E0B00" w:tentative="1">
      <w:start w:val="1"/>
      <w:numFmt w:val="bullet"/>
      <w:lvlText w:val="•"/>
      <w:lvlJc w:val="left"/>
      <w:pPr>
        <w:tabs>
          <w:tab w:val="num" w:pos="2160"/>
        </w:tabs>
        <w:ind w:left="2160" w:hanging="360"/>
      </w:pPr>
      <w:rPr>
        <w:rFonts w:ascii="Times New Roman" w:hAnsi="Times New Roman" w:hint="default"/>
      </w:rPr>
    </w:lvl>
    <w:lvl w:ilvl="3" w:tplc="659A4A44" w:tentative="1">
      <w:start w:val="1"/>
      <w:numFmt w:val="bullet"/>
      <w:lvlText w:val="•"/>
      <w:lvlJc w:val="left"/>
      <w:pPr>
        <w:tabs>
          <w:tab w:val="num" w:pos="2880"/>
        </w:tabs>
        <w:ind w:left="2880" w:hanging="360"/>
      </w:pPr>
      <w:rPr>
        <w:rFonts w:ascii="Times New Roman" w:hAnsi="Times New Roman" w:hint="default"/>
      </w:rPr>
    </w:lvl>
    <w:lvl w:ilvl="4" w:tplc="63CCE87C" w:tentative="1">
      <w:start w:val="1"/>
      <w:numFmt w:val="bullet"/>
      <w:lvlText w:val="•"/>
      <w:lvlJc w:val="left"/>
      <w:pPr>
        <w:tabs>
          <w:tab w:val="num" w:pos="3600"/>
        </w:tabs>
        <w:ind w:left="3600" w:hanging="360"/>
      </w:pPr>
      <w:rPr>
        <w:rFonts w:ascii="Times New Roman" w:hAnsi="Times New Roman" w:hint="default"/>
      </w:rPr>
    </w:lvl>
    <w:lvl w:ilvl="5" w:tplc="8F76387C" w:tentative="1">
      <w:start w:val="1"/>
      <w:numFmt w:val="bullet"/>
      <w:lvlText w:val="•"/>
      <w:lvlJc w:val="left"/>
      <w:pPr>
        <w:tabs>
          <w:tab w:val="num" w:pos="4320"/>
        </w:tabs>
        <w:ind w:left="4320" w:hanging="360"/>
      </w:pPr>
      <w:rPr>
        <w:rFonts w:ascii="Times New Roman" w:hAnsi="Times New Roman" w:hint="default"/>
      </w:rPr>
    </w:lvl>
    <w:lvl w:ilvl="6" w:tplc="422E38C4" w:tentative="1">
      <w:start w:val="1"/>
      <w:numFmt w:val="bullet"/>
      <w:lvlText w:val="•"/>
      <w:lvlJc w:val="left"/>
      <w:pPr>
        <w:tabs>
          <w:tab w:val="num" w:pos="5040"/>
        </w:tabs>
        <w:ind w:left="5040" w:hanging="360"/>
      </w:pPr>
      <w:rPr>
        <w:rFonts w:ascii="Times New Roman" w:hAnsi="Times New Roman" w:hint="default"/>
      </w:rPr>
    </w:lvl>
    <w:lvl w:ilvl="7" w:tplc="02746D9A" w:tentative="1">
      <w:start w:val="1"/>
      <w:numFmt w:val="bullet"/>
      <w:lvlText w:val="•"/>
      <w:lvlJc w:val="left"/>
      <w:pPr>
        <w:tabs>
          <w:tab w:val="num" w:pos="5760"/>
        </w:tabs>
        <w:ind w:left="5760" w:hanging="360"/>
      </w:pPr>
      <w:rPr>
        <w:rFonts w:ascii="Times New Roman" w:hAnsi="Times New Roman" w:hint="default"/>
      </w:rPr>
    </w:lvl>
    <w:lvl w:ilvl="8" w:tplc="11506AA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C9"/>
    <w:rsid w:val="00006FE7"/>
    <w:rsid w:val="000123E1"/>
    <w:rsid w:val="00012E97"/>
    <w:rsid w:val="00016773"/>
    <w:rsid w:val="00016CF6"/>
    <w:rsid w:val="000244DF"/>
    <w:rsid w:val="00035EA1"/>
    <w:rsid w:val="00037577"/>
    <w:rsid w:val="000423AE"/>
    <w:rsid w:val="0004471C"/>
    <w:rsid w:val="00044A9B"/>
    <w:rsid w:val="00046BA8"/>
    <w:rsid w:val="00065966"/>
    <w:rsid w:val="00065CA6"/>
    <w:rsid w:val="000660F3"/>
    <w:rsid w:val="00067F32"/>
    <w:rsid w:val="00075569"/>
    <w:rsid w:val="00076AAF"/>
    <w:rsid w:val="00082B04"/>
    <w:rsid w:val="000907BB"/>
    <w:rsid w:val="00096595"/>
    <w:rsid w:val="000974CA"/>
    <w:rsid w:val="000A14FF"/>
    <w:rsid w:val="000A346E"/>
    <w:rsid w:val="000A386A"/>
    <w:rsid w:val="000A5580"/>
    <w:rsid w:val="000B33B2"/>
    <w:rsid w:val="000C0C1F"/>
    <w:rsid w:val="000C18F2"/>
    <w:rsid w:val="000C3845"/>
    <w:rsid w:val="000C4D4B"/>
    <w:rsid w:val="000D69BB"/>
    <w:rsid w:val="000D6C02"/>
    <w:rsid w:val="000E027E"/>
    <w:rsid w:val="000E0440"/>
    <w:rsid w:val="000E0626"/>
    <w:rsid w:val="000E10EE"/>
    <w:rsid w:val="000E3648"/>
    <w:rsid w:val="000E622D"/>
    <w:rsid w:val="000E729A"/>
    <w:rsid w:val="000F20D1"/>
    <w:rsid w:val="000F604D"/>
    <w:rsid w:val="00104CC5"/>
    <w:rsid w:val="00110245"/>
    <w:rsid w:val="001224E7"/>
    <w:rsid w:val="00150A62"/>
    <w:rsid w:val="0015176E"/>
    <w:rsid w:val="001603A6"/>
    <w:rsid w:val="0017302B"/>
    <w:rsid w:val="00180E65"/>
    <w:rsid w:val="0018164C"/>
    <w:rsid w:val="00183576"/>
    <w:rsid w:val="001843B3"/>
    <w:rsid w:val="00185990"/>
    <w:rsid w:val="00193DFA"/>
    <w:rsid w:val="001958D2"/>
    <w:rsid w:val="00197A20"/>
    <w:rsid w:val="001B72FA"/>
    <w:rsid w:val="001D10A1"/>
    <w:rsid w:val="001D1F42"/>
    <w:rsid w:val="001D24B4"/>
    <w:rsid w:val="001D5D2A"/>
    <w:rsid w:val="001E1FD4"/>
    <w:rsid w:val="001E4F1E"/>
    <w:rsid w:val="001F36FB"/>
    <w:rsid w:val="00200DF3"/>
    <w:rsid w:val="002243EE"/>
    <w:rsid w:val="002423FB"/>
    <w:rsid w:val="00254081"/>
    <w:rsid w:val="00254D4C"/>
    <w:rsid w:val="00262944"/>
    <w:rsid w:val="00263810"/>
    <w:rsid w:val="00276602"/>
    <w:rsid w:val="002778FB"/>
    <w:rsid w:val="00277BDB"/>
    <w:rsid w:val="00280290"/>
    <w:rsid w:val="0029560E"/>
    <w:rsid w:val="002963EE"/>
    <w:rsid w:val="00297B9F"/>
    <w:rsid w:val="002A1D7C"/>
    <w:rsid w:val="002A43B0"/>
    <w:rsid w:val="002A5E87"/>
    <w:rsid w:val="002B125F"/>
    <w:rsid w:val="002B454F"/>
    <w:rsid w:val="002C2962"/>
    <w:rsid w:val="002C7F2A"/>
    <w:rsid w:val="002D0A7F"/>
    <w:rsid w:val="002D5B52"/>
    <w:rsid w:val="002E4168"/>
    <w:rsid w:val="002E6728"/>
    <w:rsid w:val="00300365"/>
    <w:rsid w:val="00305285"/>
    <w:rsid w:val="00305DB7"/>
    <w:rsid w:val="00307B75"/>
    <w:rsid w:val="0031269D"/>
    <w:rsid w:val="0031282D"/>
    <w:rsid w:val="00314DB5"/>
    <w:rsid w:val="00321F89"/>
    <w:rsid w:val="00324E3A"/>
    <w:rsid w:val="003266F0"/>
    <w:rsid w:val="00341359"/>
    <w:rsid w:val="003512CC"/>
    <w:rsid w:val="00373CDE"/>
    <w:rsid w:val="0038343C"/>
    <w:rsid w:val="003A1FEE"/>
    <w:rsid w:val="003A4E57"/>
    <w:rsid w:val="003B3D35"/>
    <w:rsid w:val="003C0C85"/>
    <w:rsid w:val="003C776C"/>
    <w:rsid w:val="003D7149"/>
    <w:rsid w:val="003E1737"/>
    <w:rsid w:val="003E479A"/>
    <w:rsid w:val="003E7AAD"/>
    <w:rsid w:val="003F28F7"/>
    <w:rsid w:val="003F40D2"/>
    <w:rsid w:val="003F590F"/>
    <w:rsid w:val="0040167C"/>
    <w:rsid w:val="0040236D"/>
    <w:rsid w:val="00425656"/>
    <w:rsid w:val="004364FF"/>
    <w:rsid w:val="00454020"/>
    <w:rsid w:val="00455986"/>
    <w:rsid w:val="00455FCE"/>
    <w:rsid w:val="004623CB"/>
    <w:rsid w:val="004625D9"/>
    <w:rsid w:val="0046495D"/>
    <w:rsid w:val="004712FF"/>
    <w:rsid w:val="00472112"/>
    <w:rsid w:val="0048367B"/>
    <w:rsid w:val="00492470"/>
    <w:rsid w:val="00495085"/>
    <w:rsid w:val="00495A80"/>
    <w:rsid w:val="004969C2"/>
    <w:rsid w:val="004A1A56"/>
    <w:rsid w:val="004A3FD1"/>
    <w:rsid w:val="004A5D2F"/>
    <w:rsid w:val="004A7C18"/>
    <w:rsid w:val="004B05C1"/>
    <w:rsid w:val="004B0CDD"/>
    <w:rsid w:val="004B0EE4"/>
    <w:rsid w:val="004B3DD1"/>
    <w:rsid w:val="004B5ED6"/>
    <w:rsid w:val="004B78AB"/>
    <w:rsid w:val="004B7AD9"/>
    <w:rsid w:val="004C164E"/>
    <w:rsid w:val="004C2B1C"/>
    <w:rsid w:val="004D033D"/>
    <w:rsid w:val="004D1F87"/>
    <w:rsid w:val="004E0CD6"/>
    <w:rsid w:val="004E6A8D"/>
    <w:rsid w:val="004E70FD"/>
    <w:rsid w:val="004F1694"/>
    <w:rsid w:val="0050044B"/>
    <w:rsid w:val="00507EEB"/>
    <w:rsid w:val="00511ADC"/>
    <w:rsid w:val="005204EB"/>
    <w:rsid w:val="00520C9B"/>
    <w:rsid w:val="005433DD"/>
    <w:rsid w:val="00555A0F"/>
    <w:rsid w:val="00561647"/>
    <w:rsid w:val="00572954"/>
    <w:rsid w:val="00574010"/>
    <w:rsid w:val="00575CA5"/>
    <w:rsid w:val="00576C7A"/>
    <w:rsid w:val="00580D5A"/>
    <w:rsid w:val="0058143C"/>
    <w:rsid w:val="00597477"/>
    <w:rsid w:val="005A4CAD"/>
    <w:rsid w:val="005A6E4A"/>
    <w:rsid w:val="005B1BBC"/>
    <w:rsid w:val="005B5BF4"/>
    <w:rsid w:val="005B5E59"/>
    <w:rsid w:val="005D3BAC"/>
    <w:rsid w:val="005E555C"/>
    <w:rsid w:val="005E706C"/>
    <w:rsid w:val="005F450B"/>
    <w:rsid w:val="005F7E23"/>
    <w:rsid w:val="00603066"/>
    <w:rsid w:val="00613351"/>
    <w:rsid w:val="0061615B"/>
    <w:rsid w:val="006259D8"/>
    <w:rsid w:val="0063026D"/>
    <w:rsid w:val="00633135"/>
    <w:rsid w:val="00633C05"/>
    <w:rsid w:val="00636FA2"/>
    <w:rsid w:val="006410A8"/>
    <w:rsid w:val="00644B04"/>
    <w:rsid w:val="00646244"/>
    <w:rsid w:val="00652973"/>
    <w:rsid w:val="00654D56"/>
    <w:rsid w:val="00655BDE"/>
    <w:rsid w:val="00656043"/>
    <w:rsid w:val="00662F3D"/>
    <w:rsid w:val="00665722"/>
    <w:rsid w:val="006744CA"/>
    <w:rsid w:val="00690984"/>
    <w:rsid w:val="00691222"/>
    <w:rsid w:val="00694697"/>
    <w:rsid w:val="006A1C4D"/>
    <w:rsid w:val="006A4922"/>
    <w:rsid w:val="006B077E"/>
    <w:rsid w:val="006B7B7E"/>
    <w:rsid w:val="006C433C"/>
    <w:rsid w:val="006D00F3"/>
    <w:rsid w:val="006E7E77"/>
    <w:rsid w:val="006F0D7C"/>
    <w:rsid w:val="006F42F0"/>
    <w:rsid w:val="006F588B"/>
    <w:rsid w:val="0070408C"/>
    <w:rsid w:val="00722633"/>
    <w:rsid w:val="007229C6"/>
    <w:rsid w:val="0072688B"/>
    <w:rsid w:val="0073007B"/>
    <w:rsid w:val="00734517"/>
    <w:rsid w:val="00735EF5"/>
    <w:rsid w:val="00736838"/>
    <w:rsid w:val="00747DFF"/>
    <w:rsid w:val="00747E94"/>
    <w:rsid w:val="007635DD"/>
    <w:rsid w:val="00764FF6"/>
    <w:rsid w:val="007672CB"/>
    <w:rsid w:val="00773CC9"/>
    <w:rsid w:val="00785ADF"/>
    <w:rsid w:val="007C4B14"/>
    <w:rsid w:val="007D2451"/>
    <w:rsid w:val="007E72C9"/>
    <w:rsid w:val="007F1ED6"/>
    <w:rsid w:val="007F24BA"/>
    <w:rsid w:val="00807EA8"/>
    <w:rsid w:val="008257E5"/>
    <w:rsid w:val="00830D4D"/>
    <w:rsid w:val="00831DBA"/>
    <w:rsid w:val="00835522"/>
    <w:rsid w:val="008452B5"/>
    <w:rsid w:val="008456F1"/>
    <w:rsid w:val="008550A4"/>
    <w:rsid w:val="00860166"/>
    <w:rsid w:val="008602BA"/>
    <w:rsid w:val="00867477"/>
    <w:rsid w:val="00867A44"/>
    <w:rsid w:val="00870E34"/>
    <w:rsid w:val="0088281F"/>
    <w:rsid w:val="0088410E"/>
    <w:rsid w:val="00893491"/>
    <w:rsid w:val="008A11D5"/>
    <w:rsid w:val="008A615C"/>
    <w:rsid w:val="008A7537"/>
    <w:rsid w:val="008B2C3E"/>
    <w:rsid w:val="008B3D02"/>
    <w:rsid w:val="008B7410"/>
    <w:rsid w:val="008C32BD"/>
    <w:rsid w:val="008C4736"/>
    <w:rsid w:val="008C52B7"/>
    <w:rsid w:val="008C6FBD"/>
    <w:rsid w:val="008D03C3"/>
    <w:rsid w:val="008E20F9"/>
    <w:rsid w:val="008F66E9"/>
    <w:rsid w:val="00902D7D"/>
    <w:rsid w:val="00906BE7"/>
    <w:rsid w:val="00907FFD"/>
    <w:rsid w:val="00915359"/>
    <w:rsid w:val="00923C49"/>
    <w:rsid w:val="009241AF"/>
    <w:rsid w:val="00924C5D"/>
    <w:rsid w:val="009250EE"/>
    <w:rsid w:val="00925E4D"/>
    <w:rsid w:val="0092693F"/>
    <w:rsid w:val="009433DB"/>
    <w:rsid w:val="00943658"/>
    <w:rsid w:val="00952237"/>
    <w:rsid w:val="00963FF9"/>
    <w:rsid w:val="00970BF9"/>
    <w:rsid w:val="009722A3"/>
    <w:rsid w:val="00987E24"/>
    <w:rsid w:val="00990095"/>
    <w:rsid w:val="00991C38"/>
    <w:rsid w:val="00997E56"/>
    <w:rsid w:val="009A7348"/>
    <w:rsid w:val="009B0EEA"/>
    <w:rsid w:val="009B165F"/>
    <w:rsid w:val="009C17A5"/>
    <w:rsid w:val="009C1883"/>
    <w:rsid w:val="009C4B9B"/>
    <w:rsid w:val="009D3F57"/>
    <w:rsid w:val="009D4CC6"/>
    <w:rsid w:val="009E2A2F"/>
    <w:rsid w:val="009E42E4"/>
    <w:rsid w:val="009E6CA7"/>
    <w:rsid w:val="009E7FCC"/>
    <w:rsid w:val="00A059BD"/>
    <w:rsid w:val="00A0723D"/>
    <w:rsid w:val="00A078B5"/>
    <w:rsid w:val="00A13725"/>
    <w:rsid w:val="00A13C9F"/>
    <w:rsid w:val="00A178C1"/>
    <w:rsid w:val="00A25EC3"/>
    <w:rsid w:val="00A3063F"/>
    <w:rsid w:val="00A4194C"/>
    <w:rsid w:val="00A51DE0"/>
    <w:rsid w:val="00A6607F"/>
    <w:rsid w:val="00A706CB"/>
    <w:rsid w:val="00A729FF"/>
    <w:rsid w:val="00A7669B"/>
    <w:rsid w:val="00A927C5"/>
    <w:rsid w:val="00A94914"/>
    <w:rsid w:val="00A9504C"/>
    <w:rsid w:val="00A958EB"/>
    <w:rsid w:val="00A95F02"/>
    <w:rsid w:val="00AB032E"/>
    <w:rsid w:val="00AB2F03"/>
    <w:rsid w:val="00AB395F"/>
    <w:rsid w:val="00AB5C62"/>
    <w:rsid w:val="00AC2546"/>
    <w:rsid w:val="00AC7D34"/>
    <w:rsid w:val="00AD1CC2"/>
    <w:rsid w:val="00AD6C42"/>
    <w:rsid w:val="00AF36AB"/>
    <w:rsid w:val="00B22E29"/>
    <w:rsid w:val="00B2470A"/>
    <w:rsid w:val="00B32DED"/>
    <w:rsid w:val="00B34217"/>
    <w:rsid w:val="00B36F53"/>
    <w:rsid w:val="00B42FF8"/>
    <w:rsid w:val="00B438E7"/>
    <w:rsid w:val="00B51210"/>
    <w:rsid w:val="00B5543A"/>
    <w:rsid w:val="00B55B46"/>
    <w:rsid w:val="00B62B68"/>
    <w:rsid w:val="00B65555"/>
    <w:rsid w:val="00B65619"/>
    <w:rsid w:val="00B720B2"/>
    <w:rsid w:val="00B81C00"/>
    <w:rsid w:val="00B822FE"/>
    <w:rsid w:val="00B8776B"/>
    <w:rsid w:val="00B94192"/>
    <w:rsid w:val="00B95D08"/>
    <w:rsid w:val="00BA6B29"/>
    <w:rsid w:val="00BA727C"/>
    <w:rsid w:val="00BB5F61"/>
    <w:rsid w:val="00BC4486"/>
    <w:rsid w:val="00BC5157"/>
    <w:rsid w:val="00BD0A86"/>
    <w:rsid w:val="00BD28D4"/>
    <w:rsid w:val="00BE2D5A"/>
    <w:rsid w:val="00BE59CC"/>
    <w:rsid w:val="00BF50A7"/>
    <w:rsid w:val="00C07E95"/>
    <w:rsid w:val="00C1586C"/>
    <w:rsid w:val="00C22F7A"/>
    <w:rsid w:val="00C27E48"/>
    <w:rsid w:val="00C3013F"/>
    <w:rsid w:val="00C303F5"/>
    <w:rsid w:val="00C340CF"/>
    <w:rsid w:val="00C36EF4"/>
    <w:rsid w:val="00C45266"/>
    <w:rsid w:val="00C46BFA"/>
    <w:rsid w:val="00C577F1"/>
    <w:rsid w:val="00C57F2B"/>
    <w:rsid w:val="00C6375D"/>
    <w:rsid w:val="00C76BD5"/>
    <w:rsid w:val="00C7731B"/>
    <w:rsid w:val="00C929D6"/>
    <w:rsid w:val="00CA3BF1"/>
    <w:rsid w:val="00CA3CB6"/>
    <w:rsid w:val="00CA6A1A"/>
    <w:rsid w:val="00CA7289"/>
    <w:rsid w:val="00CB13C3"/>
    <w:rsid w:val="00CB13D0"/>
    <w:rsid w:val="00CC1C0E"/>
    <w:rsid w:val="00CC27CE"/>
    <w:rsid w:val="00CD021C"/>
    <w:rsid w:val="00CD0761"/>
    <w:rsid w:val="00CD2A18"/>
    <w:rsid w:val="00CD3D17"/>
    <w:rsid w:val="00CD43CD"/>
    <w:rsid w:val="00CD5543"/>
    <w:rsid w:val="00CD734F"/>
    <w:rsid w:val="00CE1648"/>
    <w:rsid w:val="00CE65C6"/>
    <w:rsid w:val="00CF428C"/>
    <w:rsid w:val="00D065B9"/>
    <w:rsid w:val="00D10514"/>
    <w:rsid w:val="00D144BB"/>
    <w:rsid w:val="00D27A93"/>
    <w:rsid w:val="00D40C5D"/>
    <w:rsid w:val="00D418DE"/>
    <w:rsid w:val="00D41DA8"/>
    <w:rsid w:val="00D55825"/>
    <w:rsid w:val="00D76CFF"/>
    <w:rsid w:val="00D92501"/>
    <w:rsid w:val="00D96D95"/>
    <w:rsid w:val="00DA65FE"/>
    <w:rsid w:val="00DA7ED8"/>
    <w:rsid w:val="00DB4782"/>
    <w:rsid w:val="00DC009E"/>
    <w:rsid w:val="00DD4F72"/>
    <w:rsid w:val="00DD5685"/>
    <w:rsid w:val="00DD6F24"/>
    <w:rsid w:val="00DE4FA0"/>
    <w:rsid w:val="00DE64E8"/>
    <w:rsid w:val="00DF0F0D"/>
    <w:rsid w:val="00DF1B61"/>
    <w:rsid w:val="00E0383F"/>
    <w:rsid w:val="00E105C0"/>
    <w:rsid w:val="00E14682"/>
    <w:rsid w:val="00E177D9"/>
    <w:rsid w:val="00E222A0"/>
    <w:rsid w:val="00E32034"/>
    <w:rsid w:val="00E42101"/>
    <w:rsid w:val="00E530EC"/>
    <w:rsid w:val="00E64E1E"/>
    <w:rsid w:val="00E7263B"/>
    <w:rsid w:val="00E755D4"/>
    <w:rsid w:val="00E76CDD"/>
    <w:rsid w:val="00E86B61"/>
    <w:rsid w:val="00E86F3D"/>
    <w:rsid w:val="00EA1939"/>
    <w:rsid w:val="00EA7D08"/>
    <w:rsid w:val="00EB5F62"/>
    <w:rsid w:val="00EB760A"/>
    <w:rsid w:val="00EC059E"/>
    <w:rsid w:val="00EC0A45"/>
    <w:rsid w:val="00EC54B2"/>
    <w:rsid w:val="00EC7EA7"/>
    <w:rsid w:val="00EE5FDD"/>
    <w:rsid w:val="00F166FE"/>
    <w:rsid w:val="00F16BE0"/>
    <w:rsid w:val="00F350E2"/>
    <w:rsid w:val="00F3559D"/>
    <w:rsid w:val="00F5066B"/>
    <w:rsid w:val="00F736C6"/>
    <w:rsid w:val="00F771DE"/>
    <w:rsid w:val="00F8165E"/>
    <w:rsid w:val="00F83385"/>
    <w:rsid w:val="00F8507A"/>
    <w:rsid w:val="00F95D8D"/>
    <w:rsid w:val="00FA002F"/>
    <w:rsid w:val="00FA6D70"/>
    <w:rsid w:val="00FB5B3E"/>
    <w:rsid w:val="00FD3C5D"/>
    <w:rsid w:val="00FD53F5"/>
    <w:rsid w:val="00FE03D0"/>
    <w:rsid w:val="00FE316F"/>
    <w:rsid w:val="00FF3A87"/>
    <w:rsid w:val="00FF7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1728BCA"/>
  <w15:docId w15:val="{79ED7671-DF5B-4FC2-BAE0-BA1EAAC1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
    <w:qFormat/>
    <w:rsid w:val="00183576"/>
    <w:pPr>
      <w:keepNext/>
      <w:keepLines/>
      <w:numPr>
        <w:numId w:val="4"/>
      </w:numPr>
      <w:spacing w:before="240" w:line="276" w:lineRule="auto"/>
      <w:outlineLvl w:val="0"/>
    </w:pPr>
    <w:rPr>
      <w:rFonts w:eastAsiaTheme="majorEastAsia" w:cstheme="majorBidi"/>
      <w:b/>
      <w:bCs/>
      <w:sz w:val="28"/>
      <w:szCs w:val="28"/>
    </w:rPr>
  </w:style>
  <w:style w:type="paragraph" w:styleId="berschrift2">
    <w:name w:val="heading 2"/>
    <w:next w:val="Standard"/>
    <w:link w:val="berschrift2Zchn"/>
    <w:qFormat/>
    <w:rsid w:val="00870E34"/>
    <w:pPr>
      <w:numPr>
        <w:ilvl w:val="1"/>
        <w:numId w:val="4"/>
      </w:numPr>
      <w:spacing w:before="240" w:after="120"/>
      <w:ind w:left="431" w:hanging="431"/>
      <w:outlineLvl w:val="1"/>
    </w:pPr>
    <w:rPr>
      <w:rFonts w:ascii="Arial" w:hAnsi="Arial"/>
      <w:bCs/>
      <w:i/>
      <w:sz w:val="24"/>
      <w:szCs w:val="24"/>
    </w:rPr>
  </w:style>
  <w:style w:type="paragraph" w:styleId="berschrift3">
    <w:name w:val="heading 3"/>
    <w:basedOn w:val="Standard"/>
    <w:next w:val="Standard"/>
    <w:link w:val="berschrift3Zchn"/>
    <w:semiHidden/>
    <w:unhideWhenUsed/>
    <w:qFormat/>
    <w:rsid w:val="00EC05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Formatvorlage1">
    <w:name w:val="Formatvorlage1"/>
    <w:basedOn w:val="Standar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4E6A8D"/>
    <w:rPr>
      <w:rFonts w:ascii="Tahoma" w:hAnsi="Tahoma" w:cs="Tahoma"/>
      <w:sz w:val="16"/>
      <w:szCs w:val="16"/>
    </w:rPr>
  </w:style>
  <w:style w:type="paragraph" w:styleId="Listenabsatz">
    <w:name w:val="List Paragraph"/>
    <w:aliases w:val="Standsrt"/>
    <w:basedOn w:val="Standard"/>
    <w:link w:val="ListenabsatzZchn"/>
    <w:uiPriority w:val="34"/>
    <w:qFormat/>
    <w:rsid w:val="00561647"/>
    <w:pPr>
      <w:ind w:left="720"/>
      <w:contextualSpacing/>
    </w:pPr>
  </w:style>
  <w:style w:type="character" w:customStyle="1" w:styleId="FuzeileZchn">
    <w:name w:val="Fußzeile Zchn"/>
    <w:basedOn w:val="Absatz-Standardschriftart"/>
    <w:link w:val="Fuzeile"/>
    <w:uiPriority w:val="99"/>
    <w:rsid w:val="000E729A"/>
    <w:rPr>
      <w:rFonts w:ascii="Arial" w:hAnsi="Arial"/>
    </w:rPr>
  </w:style>
  <w:style w:type="paragraph" w:customStyle="1" w:styleId="Absatz">
    <w:name w:val="Absatz"/>
    <w:basedOn w:val="Standard"/>
    <w:link w:val="AbsatzChar"/>
    <w:qFormat/>
    <w:rsid w:val="00262944"/>
    <w:pPr>
      <w:spacing w:after="255" w:line="255" w:lineRule="atLeast"/>
    </w:pPr>
    <w:rPr>
      <w:rFonts w:ascii="Frutiger 45 Light" w:eastAsia="SimSun" w:hAnsi="Frutiger 45 Light"/>
      <w:sz w:val="22"/>
    </w:rPr>
  </w:style>
  <w:style w:type="character" w:customStyle="1" w:styleId="AbsatzChar">
    <w:name w:val="Absatz Char"/>
    <w:basedOn w:val="Absatz-Standardschriftart"/>
    <w:link w:val="Absatz"/>
    <w:rsid w:val="00262944"/>
    <w:rPr>
      <w:rFonts w:ascii="Frutiger 45 Light" w:eastAsia="SimSun" w:hAnsi="Frutiger 45 Light"/>
      <w:sz w:val="22"/>
    </w:rPr>
  </w:style>
  <w:style w:type="character" w:customStyle="1" w:styleId="ListenabsatzZchn">
    <w:name w:val="Listenabsatz Zchn"/>
    <w:aliases w:val="Standsrt Zchn"/>
    <w:basedOn w:val="Absatz-Standardschriftart"/>
    <w:link w:val="Listenabsatz"/>
    <w:uiPriority w:val="34"/>
    <w:rsid w:val="00262944"/>
    <w:rPr>
      <w:rFonts w:ascii="Arial" w:hAnsi="Arial"/>
    </w:rPr>
  </w:style>
  <w:style w:type="table" w:styleId="Tabellenraster">
    <w:name w:val="Table Grid"/>
    <w:basedOn w:val="NormaleTabelle"/>
    <w:rsid w:val="00A70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DB4782"/>
    <w:rPr>
      <w:rFonts w:ascii="Arial" w:hAnsi="Arial"/>
    </w:rPr>
  </w:style>
  <w:style w:type="paragraph" w:styleId="StandardWeb">
    <w:name w:val="Normal (Web)"/>
    <w:basedOn w:val="Standard"/>
    <w:uiPriority w:val="99"/>
    <w:semiHidden/>
    <w:unhideWhenUsed/>
    <w:rsid w:val="006F0D7C"/>
    <w:pPr>
      <w:spacing w:before="100" w:beforeAutospacing="1" w:after="100" w:afterAutospacing="1"/>
    </w:pPr>
    <w:rPr>
      <w:rFonts w:ascii="Times New Roman" w:eastAsiaTheme="minorEastAsia" w:hAnsi="Times New Roman"/>
      <w:sz w:val="24"/>
      <w:szCs w:val="24"/>
    </w:rPr>
  </w:style>
  <w:style w:type="character" w:customStyle="1" w:styleId="berschrift1Zchn">
    <w:name w:val="Überschrift 1 Zchn"/>
    <w:basedOn w:val="Absatz-Standardschriftart"/>
    <w:link w:val="berschrift1"/>
    <w:uiPriority w:val="9"/>
    <w:rsid w:val="0018357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rsid w:val="00870E34"/>
    <w:rPr>
      <w:rFonts w:ascii="Arial" w:hAnsi="Arial"/>
      <w:bCs/>
      <w:i/>
      <w:sz w:val="24"/>
      <w:szCs w:val="24"/>
    </w:rPr>
  </w:style>
  <w:style w:type="paragraph" w:styleId="Funotentext">
    <w:name w:val="footnote text"/>
    <w:basedOn w:val="Standard"/>
    <w:link w:val="FunotentextZchn"/>
    <w:uiPriority w:val="99"/>
    <w:semiHidden/>
    <w:unhideWhenUsed/>
    <w:rsid w:val="006A1C4D"/>
    <w:rPr>
      <w:rFonts w:asciiTheme="minorHAnsi" w:eastAsiaTheme="minorEastAsia" w:hAnsiTheme="minorHAnsi" w:cstheme="minorBidi"/>
    </w:rPr>
  </w:style>
  <w:style w:type="character" w:customStyle="1" w:styleId="FunotentextZchn">
    <w:name w:val="Fußnotentext Zchn"/>
    <w:basedOn w:val="Absatz-Standardschriftart"/>
    <w:link w:val="Funotentext"/>
    <w:uiPriority w:val="99"/>
    <w:semiHidden/>
    <w:rsid w:val="006A1C4D"/>
    <w:rPr>
      <w:rFonts w:asciiTheme="minorHAnsi" w:eastAsiaTheme="minorEastAsia" w:hAnsiTheme="minorHAnsi" w:cstheme="minorBidi"/>
    </w:rPr>
  </w:style>
  <w:style w:type="character" w:styleId="Funotenzeichen">
    <w:name w:val="footnote reference"/>
    <w:basedOn w:val="Absatz-Standardschriftart"/>
    <w:uiPriority w:val="99"/>
    <w:unhideWhenUsed/>
    <w:rsid w:val="006A1C4D"/>
    <w:rPr>
      <w:vertAlign w:val="superscript"/>
    </w:rPr>
  </w:style>
  <w:style w:type="character" w:styleId="Kommentarzeichen">
    <w:name w:val="annotation reference"/>
    <w:basedOn w:val="Absatz-Standardschriftart"/>
    <w:semiHidden/>
    <w:unhideWhenUsed/>
    <w:rsid w:val="000244DF"/>
    <w:rPr>
      <w:sz w:val="16"/>
      <w:szCs w:val="16"/>
    </w:rPr>
  </w:style>
  <w:style w:type="paragraph" w:styleId="Kommentartext">
    <w:name w:val="annotation text"/>
    <w:basedOn w:val="Standard"/>
    <w:link w:val="KommentartextZchn"/>
    <w:semiHidden/>
    <w:unhideWhenUsed/>
    <w:rsid w:val="000244DF"/>
  </w:style>
  <w:style w:type="character" w:customStyle="1" w:styleId="KommentartextZchn">
    <w:name w:val="Kommentartext Zchn"/>
    <w:basedOn w:val="Absatz-Standardschriftart"/>
    <w:link w:val="Kommentartext"/>
    <w:semiHidden/>
    <w:rsid w:val="000244DF"/>
    <w:rPr>
      <w:rFonts w:ascii="Arial" w:hAnsi="Arial"/>
    </w:rPr>
  </w:style>
  <w:style w:type="paragraph" w:styleId="Kommentarthema">
    <w:name w:val="annotation subject"/>
    <w:basedOn w:val="Kommentartext"/>
    <w:next w:val="Kommentartext"/>
    <w:link w:val="KommentarthemaZchn"/>
    <w:semiHidden/>
    <w:unhideWhenUsed/>
    <w:rsid w:val="000244DF"/>
    <w:rPr>
      <w:b/>
      <w:bCs/>
    </w:rPr>
  </w:style>
  <w:style w:type="character" w:customStyle="1" w:styleId="KommentarthemaZchn">
    <w:name w:val="Kommentarthema Zchn"/>
    <w:basedOn w:val="KommentartextZchn"/>
    <w:link w:val="Kommentarthema"/>
    <w:semiHidden/>
    <w:rsid w:val="000244DF"/>
    <w:rPr>
      <w:rFonts w:ascii="Arial" w:hAnsi="Arial"/>
      <w:b/>
      <w:bCs/>
    </w:rPr>
  </w:style>
  <w:style w:type="character" w:customStyle="1" w:styleId="berschrift3Zchn">
    <w:name w:val="Überschrift 3 Zchn"/>
    <w:basedOn w:val="Absatz-Standardschriftart"/>
    <w:link w:val="berschrift3"/>
    <w:semiHidden/>
    <w:rsid w:val="00EC059E"/>
    <w:rPr>
      <w:rFonts w:asciiTheme="majorHAnsi" w:eastAsiaTheme="majorEastAsia" w:hAnsiTheme="majorHAnsi" w:cstheme="majorBidi"/>
      <w:color w:val="243F60" w:themeColor="accent1" w:themeShade="7F"/>
      <w:sz w:val="24"/>
      <w:szCs w:val="24"/>
    </w:rPr>
  </w:style>
  <w:style w:type="paragraph" w:styleId="Beschriftung">
    <w:name w:val="caption"/>
    <w:basedOn w:val="Standard"/>
    <w:next w:val="Standard"/>
    <w:unhideWhenUsed/>
    <w:qFormat/>
    <w:rsid w:val="00987E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2539">
      <w:bodyDiv w:val="1"/>
      <w:marLeft w:val="0"/>
      <w:marRight w:val="0"/>
      <w:marTop w:val="0"/>
      <w:marBottom w:val="0"/>
      <w:divBdr>
        <w:top w:val="none" w:sz="0" w:space="0" w:color="auto"/>
        <w:left w:val="none" w:sz="0" w:space="0" w:color="auto"/>
        <w:bottom w:val="none" w:sz="0" w:space="0" w:color="auto"/>
        <w:right w:val="none" w:sz="0" w:space="0" w:color="auto"/>
      </w:divBdr>
    </w:div>
    <w:div w:id="329262075">
      <w:bodyDiv w:val="1"/>
      <w:marLeft w:val="0"/>
      <w:marRight w:val="0"/>
      <w:marTop w:val="0"/>
      <w:marBottom w:val="0"/>
      <w:divBdr>
        <w:top w:val="none" w:sz="0" w:space="0" w:color="auto"/>
        <w:left w:val="none" w:sz="0" w:space="0" w:color="auto"/>
        <w:bottom w:val="none" w:sz="0" w:space="0" w:color="auto"/>
        <w:right w:val="none" w:sz="0" w:space="0" w:color="auto"/>
      </w:divBdr>
      <w:divsChild>
        <w:div w:id="1788428779">
          <w:marLeft w:val="0"/>
          <w:marRight w:val="0"/>
          <w:marTop w:val="0"/>
          <w:marBottom w:val="240"/>
          <w:divBdr>
            <w:top w:val="none" w:sz="0" w:space="0" w:color="auto"/>
            <w:left w:val="none" w:sz="0" w:space="0" w:color="auto"/>
            <w:bottom w:val="none" w:sz="0" w:space="0" w:color="auto"/>
            <w:right w:val="none" w:sz="0" w:space="0" w:color="auto"/>
          </w:divBdr>
        </w:div>
        <w:div w:id="1592474290">
          <w:marLeft w:val="0"/>
          <w:marRight w:val="0"/>
          <w:marTop w:val="0"/>
          <w:marBottom w:val="240"/>
          <w:divBdr>
            <w:top w:val="none" w:sz="0" w:space="0" w:color="auto"/>
            <w:left w:val="none" w:sz="0" w:space="0" w:color="auto"/>
            <w:bottom w:val="none" w:sz="0" w:space="0" w:color="auto"/>
            <w:right w:val="none" w:sz="0" w:space="0" w:color="auto"/>
          </w:divBdr>
        </w:div>
        <w:div w:id="1984118787">
          <w:marLeft w:val="0"/>
          <w:marRight w:val="0"/>
          <w:marTop w:val="0"/>
          <w:marBottom w:val="240"/>
          <w:divBdr>
            <w:top w:val="none" w:sz="0" w:space="0" w:color="auto"/>
            <w:left w:val="none" w:sz="0" w:space="0" w:color="auto"/>
            <w:bottom w:val="none" w:sz="0" w:space="0" w:color="auto"/>
            <w:right w:val="none" w:sz="0" w:space="0" w:color="auto"/>
          </w:divBdr>
        </w:div>
        <w:div w:id="1089353190">
          <w:marLeft w:val="0"/>
          <w:marRight w:val="0"/>
          <w:marTop w:val="0"/>
          <w:marBottom w:val="240"/>
          <w:divBdr>
            <w:top w:val="none" w:sz="0" w:space="0" w:color="auto"/>
            <w:left w:val="none" w:sz="0" w:space="0" w:color="auto"/>
            <w:bottom w:val="none" w:sz="0" w:space="0" w:color="auto"/>
            <w:right w:val="none" w:sz="0" w:space="0" w:color="auto"/>
          </w:divBdr>
        </w:div>
        <w:div w:id="1535340686">
          <w:marLeft w:val="0"/>
          <w:marRight w:val="0"/>
          <w:marTop w:val="0"/>
          <w:marBottom w:val="240"/>
          <w:divBdr>
            <w:top w:val="none" w:sz="0" w:space="0" w:color="auto"/>
            <w:left w:val="none" w:sz="0" w:space="0" w:color="auto"/>
            <w:bottom w:val="none" w:sz="0" w:space="0" w:color="auto"/>
            <w:right w:val="none" w:sz="0" w:space="0" w:color="auto"/>
          </w:divBdr>
        </w:div>
      </w:divsChild>
    </w:div>
    <w:div w:id="803893069">
      <w:bodyDiv w:val="1"/>
      <w:marLeft w:val="0"/>
      <w:marRight w:val="0"/>
      <w:marTop w:val="0"/>
      <w:marBottom w:val="0"/>
      <w:divBdr>
        <w:top w:val="none" w:sz="0" w:space="0" w:color="auto"/>
        <w:left w:val="none" w:sz="0" w:space="0" w:color="auto"/>
        <w:bottom w:val="none" w:sz="0" w:space="0" w:color="auto"/>
        <w:right w:val="none" w:sz="0" w:space="0" w:color="auto"/>
      </w:divBdr>
    </w:div>
    <w:div w:id="943151546">
      <w:bodyDiv w:val="1"/>
      <w:marLeft w:val="0"/>
      <w:marRight w:val="0"/>
      <w:marTop w:val="0"/>
      <w:marBottom w:val="0"/>
      <w:divBdr>
        <w:top w:val="none" w:sz="0" w:space="0" w:color="auto"/>
        <w:left w:val="none" w:sz="0" w:space="0" w:color="auto"/>
        <w:bottom w:val="none" w:sz="0" w:space="0" w:color="auto"/>
        <w:right w:val="none" w:sz="0" w:space="0" w:color="auto"/>
      </w:divBdr>
      <w:divsChild>
        <w:div w:id="1687361288">
          <w:marLeft w:val="0"/>
          <w:marRight w:val="0"/>
          <w:marTop w:val="0"/>
          <w:marBottom w:val="240"/>
          <w:divBdr>
            <w:top w:val="none" w:sz="0" w:space="0" w:color="auto"/>
            <w:left w:val="none" w:sz="0" w:space="0" w:color="auto"/>
            <w:bottom w:val="none" w:sz="0" w:space="0" w:color="auto"/>
            <w:right w:val="none" w:sz="0" w:space="0" w:color="auto"/>
          </w:divBdr>
        </w:div>
        <w:div w:id="1245797758">
          <w:marLeft w:val="0"/>
          <w:marRight w:val="0"/>
          <w:marTop w:val="0"/>
          <w:marBottom w:val="240"/>
          <w:divBdr>
            <w:top w:val="none" w:sz="0" w:space="0" w:color="auto"/>
            <w:left w:val="none" w:sz="0" w:space="0" w:color="auto"/>
            <w:bottom w:val="none" w:sz="0" w:space="0" w:color="auto"/>
            <w:right w:val="none" w:sz="0" w:space="0" w:color="auto"/>
          </w:divBdr>
        </w:div>
        <w:div w:id="754131213">
          <w:marLeft w:val="0"/>
          <w:marRight w:val="0"/>
          <w:marTop w:val="0"/>
          <w:marBottom w:val="240"/>
          <w:divBdr>
            <w:top w:val="none" w:sz="0" w:space="0" w:color="auto"/>
            <w:left w:val="none" w:sz="0" w:space="0" w:color="auto"/>
            <w:bottom w:val="none" w:sz="0" w:space="0" w:color="auto"/>
            <w:right w:val="none" w:sz="0" w:space="0" w:color="auto"/>
          </w:divBdr>
        </w:div>
        <w:div w:id="452793343">
          <w:marLeft w:val="0"/>
          <w:marRight w:val="0"/>
          <w:marTop w:val="0"/>
          <w:marBottom w:val="240"/>
          <w:divBdr>
            <w:top w:val="none" w:sz="0" w:space="0" w:color="auto"/>
            <w:left w:val="none" w:sz="0" w:space="0" w:color="auto"/>
            <w:bottom w:val="none" w:sz="0" w:space="0" w:color="auto"/>
            <w:right w:val="none" w:sz="0" w:space="0" w:color="auto"/>
          </w:divBdr>
        </w:div>
      </w:divsChild>
    </w:div>
    <w:div w:id="1241673396">
      <w:bodyDiv w:val="1"/>
      <w:marLeft w:val="0"/>
      <w:marRight w:val="0"/>
      <w:marTop w:val="0"/>
      <w:marBottom w:val="0"/>
      <w:divBdr>
        <w:top w:val="none" w:sz="0" w:space="0" w:color="auto"/>
        <w:left w:val="none" w:sz="0" w:space="0" w:color="auto"/>
        <w:bottom w:val="none" w:sz="0" w:space="0" w:color="auto"/>
        <w:right w:val="none" w:sz="0" w:space="0" w:color="auto"/>
      </w:divBdr>
      <w:divsChild>
        <w:div w:id="707267756">
          <w:marLeft w:val="0"/>
          <w:marRight w:val="0"/>
          <w:marTop w:val="0"/>
          <w:marBottom w:val="240"/>
          <w:divBdr>
            <w:top w:val="none" w:sz="0" w:space="0" w:color="auto"/>
            <w:left w:val="none" w:sz="0" w:space="0" w:color="auto"/>
            <w:bottom w:val="none" w:sz="0" w:space="0" w:color="auto"/>
            <w:right w:val="none" w:sz="0" w:space="0" w:color="auto"/>
          </w:divBdr>
        </w:div>
        <w:div w:id="2138838882">
          <w:marLeft w:val="0"/>
          <w:marRight w:val="0"/>
          <w:marTop w:val="0"/>
          <w:marBottom w:val="240"/>
          <w:divBdr>
            <w:top w:val="none" w:sz="0" w:space="0" w:color="auto"/>
            <w:left w:val="none" w:sz="0" w:space="0" w:color="auto"/>
            <w:bottom w:val="none" w:sz="0" w:space="0" w:color="auto"/>
            <w:right w:val="none" w:sz="0" w:space="0" w:color="auto"/>
          </w:divBdr>
        </w:div>
        <w:div w:id="529756638">
          <w:marLeft w:val="0"/>
          <w:marRight w:val="0"/>
          <w:marTop w:val="0"/>
          <w:marBottom w:val="240"/>
          <w:divBdr>
            <w:top w:val="none" w:sz="0" w:space="0" w:color="auto"/>
            <w:left w:val="none" w:sz="0" w:space="0" w:color="auto"/>
            <w:bottom w:val="none" w:sz="0" w:space="0" w:color="auto"/>
            <w:right w:val="none" w:sz="0" w:space="0" w:color="auto"/>
          </w:divBdr>
        </w:div>
        <w:div w:id="2118598729">
          <w:marLeft w:val="0"/>
          <w:marRight w:val="0"/>
          <w:marTop w:val="0"/>
          <w:marBottom w:val="240"/>
          <w:divBdr>
            <w:top w:val="none" w:sz="0" w:space="0" w:color="auto"/>
            <w:left w:val="none" w:sz="0" w:space="0" w:color="auto"/>
            <w:bottom w:val="none" w:sz="0" w:space="0" w:color="auto"/>
            <w:right w:val="none" w:sz="0" w:space="0" w:color="auto"/>
          </w:divBdr>
        </w:div>
      </w:divsChild>
    </w:div>
    <w:div w:id="1500851079">
      <w:bodyDiv w:val="1"/>
      <w:marLeft w:val="0"/>
      <w:marRight w:val="0"/>
      <w:marTop w:val="0"/>
      <w:marBottom w:val="0"/>
      <w:divBdr>
        <w:top w:val="none" w:sz="0" w:space="0" w:color="auto"/>
        <w:left w:val="none" w:sz="0" w:space="0" w:color="auto"/>
        <w:bottom w:val="none" w:sz="0" w:space="0" w:color="auto"/>
        <w:right w:val="none" w:sz="0" w:space="0" w:color="auto"/>
      </w:divBdr>
    </w:div>
    <w:div w:id="18481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6122\AppData\Local\Microsoft\Windows\INetCache\Content.Outlook\01AJ1HXI\Antragsdatenblatt_31-7-17.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Beispieldiagramm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tx>
            <c:strRef>
              <c:f>Tabelle1!$B$1</c:f>
              <c:strCache>
                <c:ptCount val="1"/>
                <c:pt idx="0">
                  <c:v>Fixkosten</c:v>
                </c:pt>
              </c:strCache>
            </c:strRef>
          </c:tx>
          <c:spPr>
            <a:ln w="28575" cap="rnd">
              <a:solidFill>
                <a:schemeClr val="accent1"/>
              </a:solidFill>
              <a:round/>
            </a:ln>
            <a:effectLst/>
          </c:spPr>
          <c:marker>
            <c:symbol val="none"/>
          </c:marker>
          <c:cat>
            <c:strRef>
              <c:f>Tabelle1!$A$2:$A$7</c:f>
              <c:strCache>
                <c:ptCount val="6"/>
                <c:pt idx="0">
                  <c:v>2026</c:v>
                </c:pt>
                <c:pt idx="1">
                  <c:v>20xx</c:v>
                </c:pt>
                <c:pt idx="2">
                  <c:v>20xx</c:v>
                </c:pt>
                <c:pt idx="3">
                  <c:v>20xx</c:v>
                </c:pt>
                <c:pt idx="4">
                  <c:v>20xx</c:v>
                </c:pt>
                <c:pt idx="5">
                  <c:v>20xx</c:v>
                </c:pt>
              </c:strCache>
            </c:strRef>
          </c:cat>
          <c:val>
            <c:numRef>
              <c:f>Tabelle1!$B$2:$B$7</c:f>
              <c:numCache>
                <c:formatCode>"€"#,##0_);[Red]\("€"#,##0\)</c:formatCode>
                <c:ptCount val="6"/>
                <c:pt idx="0">
                  <c:v>5000</c:v>
                </c:pt>
                <c:pt idx="1">
                  <c:v>5000</c:v>
                </c:pt>
                <c:pt idx="2">
                  <c:v>5000</c:v>
                </c:pt>
                <c:pt idx="3">
                  <c:v>5000</c:v>
                </c:pt>
                <c:pt idx="4">
                  <c:v>5000</c:v>
                </c:pt>
                <c:pt idx="5">
                  <c:v>5000</c:v>
                </c:pt>
              </c:numCache>
            </c:numRef>
          </c:val>
          <c:smooth val="0"/>
          <c:extLst>
            <c:ext xmlns:c16="http://schemas.microsoft.com/office/drawing/2014/chart" uri="{C3380CC4-5D6E-409C-BE32-E72D297353CC}">
              <c16:uniqueId val="{00000000-30DE-4962-9C03-992046B5B4E9}"/>
            </c:ext>
          </c:extLst>
        </c:ser>
        <c:ser>
          <c:idx val="1"/>
          <c:order val="1"/>
          <c:tx>
            <c:strRef>
              <c:f>Tabelle1!$C$1</c:f>
              <c:strCache>
                <c:ptCount val="1"/>
                <c:pt idx="0">
                  <c:v>Gesamtkosten</c:v>
                </c:pt>
              </c:strCache>
            </c:strRef>
          </c:tx>
          <c:spPr>
            <a:ln w="28575" cap="rnd">
              <a:solidFill>
                <a:schemeClr val="accent2"/>
              </a:solidFill>
              <a:round/>
            </a:ln>
            <a:effectLst/>
          </c:spPr>
          <c:marker>
            <c:symbol val="none"/>
          </c:marker>
          <c:cat>
            <c:strRef>
              <c:f>Tabelle1!$A$2:$A$7</c:f>
              <c:strCache>
                <c:ptCount val="6"/>
                <c:pt idx="0">
                  <c:v>2026</c:v>
                </c:pt>
                <c:pt idx="1">
                  <c:v>20xx</c:v>
                </c:pt>
                <c:pt idx="2">
                  <c:v>20xx</c:v>
                </c:pt>
                <c:pt idx="3">
                  <c:v>20xx</c:v>
                </c:pt>
                <c:pt idx="4">
                  <c:v>20xx</c:v>
                </c:pt>
                <c:pt idx="5">
                  <c:v>20xx</c:v>
                </c:pt>
              </c:strCache>
            </c:strRef>
          </c:cat>
          <c:val>
            <c:numRef>
              <c:f>Tabelle1!$C$2:$C$7</c:f>
              <c:numCache>
                <c:formatCode>"€"#,##0_);[Red]\("€"#,##0\)</c:formatCode>
                <c:ptCount val="6"/>
                <c:pt idx="0">
                  <c:v>5000</c:v>
                </c:pt>
                <c:pt idx="1">
                  <c:v>5450</c:v>
                </c:pt>
                <c:pt idx="2">
                  <c:v>5900</c:v>
                </c:pt>
                <c:pt idx="3">
                  <c:v>6350</c:v>
                </c:pt>
                <c:pt idx="4">
                  <c:v>6800</c:v>
                </c:pt>
                <c:pt idx="5">
                  <c:v>7250</c:v>
                </c:pt>
              </c:numCache>
            </c:numRef>
          </c:val>
          <c:smooth val="0"/>
          <c:extLst>
            <c:ext xmlns:c16="http://schemas.microsoft.com/office/drawing/2014/chart" uri="{C3380CC4-5D6E-409C-BE32-E72D297353CC}">
              <c16:uniqueId val="{00000001-30DE-4962-9C03-992046B5B4E9}"/>
            </c:ext>
          </c:extLst>
        </c:ser>
        <c:ser>
          <c:idx val="2"/>
          <c:order val="2"/>
          <c:tx>
            <c:strRef>
              <c:f>Tabelle1!$D$1</c:f>
              <c:strCache>
                <c:ptCount val="1"/>
                <c:pt idx="0">
                  <c:v>Umsatz</c:v>
                </c:pt>
              </c:strCache>
            </c:strRef>
          </c:tx>
          <c:spPr>
            <a:ln w="28575" cap="rnd">
              <a:solidFill>
                <a:schemeClr val="accent3"/>
              </a:solidFill>
              <a:round/>
            </a:ln>
            <a:effectLst/>
          </c:spPr>
          <c:marker>
            <c:symbol val="none"/>
          </c:marker>
          <c:cat>
            <c:strRef>
              <c:f>Tabelle1!$A$2:$A$7</c:f>
              <c:strCache>
                <c:ptCount val="6"/>
                <c:pt idx="0">
                  <c:v>2026</c:v>
                </c:pt>
                <c:pt idx="1">
                  <c:v>20xx</c:v>
                </c:pt>
                <c:pt idx="2">
                  <c:v>20xx</c:v>
                </c:pt>
                <c:pt idx="3">
                  <c:v>20xx</c:v>
                </c:pt>
                <c:pt idx="4">
                  <c:v>20xx</c:v>
                </c:pt>
                <c:pt idx="5">
                  <c:v>20xx</c:v>
                </c:pt>
              </c:strCache>
            </c:strRef>
          </c:cat>
          <c:val>
            <c:numRef>
              <c:f>Tabelle1!$D$2:$D$7</c:f>
              <c:numCache>
                <c:formatCode>General</c:formatCode>
                <c:ptCount val="6"/>
                <c:pt idx="0">
                  <c:v>0</c:v>
                </c:pt>
                <c:pt idx="1">
                  <c:v>2000</c:v>
                </c:pt>
                <c:pt idx="2">
                  <c:v>4000</c:v>
                </c:pt>
                <c:pt idx="3">
                  <c:v>6000</c:v>
                </c:pt>
                <c:pt idx="4">
                  <c:v>8000</c:v>
                </c:pt>
                <c:pt idx="5">
                  <c:v>10000</c:v>
                </c:pt>
              </c:numCache>
            </c:numRef>
          </c:val>
          <c:smooth val="0"/>
          <c:extLst>
            <c:ext xmlns:c16="http://schemas.microsoft.com/office/drawing/2014/chart" uri="{C3380CC4-5D6E-409C-BE32-E72D297353CC}">
              <c16:uniqueId val="{00000002-30DE-4962-9C03-992046B5B4E9}"/>
            </c:ext>
          </c:extLst>
        </c:ser>
        <c:dLbls>
          <c:showLegendKey val="0"/>
          <c:showVal val="0"/>
          <c:showCatName val="0"/>
          <c:showSerName val="0"/>
          <c:showPercent val="0"/>
          <c:showBubbleSize val="0"/>
        </c:dLbls>
        <c:smooth val="0"/>
        <c:axId val="1039817952"/>
        <c:axId val="1039818784"/>
      </c:lineChart>
      <c:catAx>
        <c:axId val="103981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39818784"/>
        <c:crosses val="autoZero"/>
        <c:auto val="1"/>
        <c:lblAlgn val="ctr"/>
        <c:lblOffset val="100"/>
        <c:noMultiLvlLbl val="0"/>
      </c:catAx>
      <c:valAx>
        <c:axId val="1039818784"/>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03981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F63D-88D5-4DA1-B562-802A8F61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Antragsdatenblatt_31-7-17.dotx</Template>
  <TotalTime>0</TotalTime>
  <Pages>10</Pages>
  <Words>1070</Words>
  <Characters>7898</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BWPLUS-Antragsdatenblatt</vt:lpstr>
    </vt:vector>
  </TitlesOfParts>
  <Company>KIT</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BWPLUS-Antragsdatenblatt</dc:title>
  <dc:creator>PTKA</dc:creator>
  <cp:lastModifiedBy>Hrabowski, Jennifer (PTKA)</cp:lastModifiedBy>
  <cp:revision>7</cp:revision>
  <cp:lastPrinted>2017-07-19T12:26:00Z</cp:lastPrinted>
  <dcterms:created xsi:type="dcterms:W3CDTF">2025-02-10T08:34:00Z</dcterms:created>
  <dcterms:modified xsi:type="dcterms:W3CDTF">2025-02-10T10:11:00Z</dcterms:modified>
</cp:coreProperties>
</file>